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C7C1B" w14:textId="77777777" w:rsidR="00FE7FD1" w:rsidRDefault="00FE7FD1" w:rsidP="00FE7FD1">
      <w:pPr>
        <w:pStyle w:val="Cabealho"/>
        <w:jc w:val="center"/>
      </w:pPr>
      <w:r>
        <w:rPr>
          <w:rFonts w:ascii="Arial" w:hAnsi="Arial" w:cs="Arial"/>
          <w:b/>
          <w:szCs w:val="24"/>
        </w:rPr>
        <w:t xml:space="preserve">CONVÊNIO N.º </w:t>
      </w:r>
      <w:r>
        <w:rPr>
          <w:rFonts w:ascii="Arial" w:hAnsi="Arial" w:cs="Arial"/>
          <w:b/>
          <w:szCs w:val="24"/>
          <w:shd w:val="clear" w:color="auto" w:fill="FFFF00"/>
        </w:rPr>
        <w:t>XXXX/XXXX</w:t>
      </w:r>
      <w:r>
        <w:rPr>
          <w:rFonts w:ascii="Arial" w:hAnsi="Arial" w:cs="Arial"/>
          <w:b/>
          <w:szCs w:val="24"/>
        </w:rPr>
        <w:t xml:space="preserve"> - MINUTA</w:t>
      </w:r>
    </w:p>
    <w:p w14:paraId="22561FD4" w14:textId="77777777" w:rsidR="00FE7FD1" w:rsidRDefault="00FE7FD1" w:rsidP="008C231D">
      <w:pPr>
        <w:pStyle w:val="Cabealho"/>
        <w:tabs>
          <w:tab w:val="clear" w:pos="4252"/>
          <w:tab w:val="clear" w:pos="8504"/>
          <w:tab w:val="right" w:pos="9072"/>
        </w:tabs>
        <w:snapToGrid w:val="0"/>
        <w:spacing w:before="120" w:after="120" w:line="360" w:lineRule="auto"/>
        <w:ind w:left="4678" w:right="22"/>
        <w:jc w:val="both"/>
        <w:rPr>
          <w:rFonts w:ascii="Arial" w:hAnsi="Arial" w:cs="Arial"/>
          <w:b/>
          <w:bCs/>
          <w:sz w:val="24"/>
          <w:szCs w:val="24"/>
        </w:rPr>
      </w:pPr>
    </w:p>
    <w:p w14:paraId="7B7F32AA" w14:textId="4A32AD7F" w:rsidR="001F5C16" w:rsidRPr="00FE7FD1" w:rsidRDefault="001F5C16" w:rsidP="00FE7FD1">
      <w:pPr>
        <w:pStyle w:val="Cabealho"/>
        <w:tabs>
          <w:tab w:val="clear" w:pos="4252"/>
          <w:tab w:val="clear" w:pos="8504"/>
          <w:tab w:val="right" w:pos="9072"/>
        </w:tabs>
        <w:snapToGrid w:val="0"/>
        <w:spacing w:after="200" w:line="276" w:lineRule="auto"/>
        <w:ind w:left="4536"/>
        <w:jc w:val="both"/>
        <w:rPr>
          <w:rFonts w:ascii="Arial" w:hAnsi="Arial" w:cs="Arial"/>
          <w:bCs/>
          <w:sz w:val="24"/>
          <w:szCs w:val="24"/>
        </w:rPr>
      </w:pPr>
      <w:r w:rsidRPr="00FE7FD1">
        <w:rPr>
          <w:rFonts w:ascii="Arial" w:hAnsi="Arial" w:cs="Arial"/>
          <w:bCs/>
          <w:sz w:val="24"/>
          <w:szCs w:val="24"/>
        </w:rPr>
        <w:t>TERMO DE C</w:t>
      </w:r>
      <w:r w:rsidR="00BC7D0B" w:rsidRPr="00FE7FD1">
        <w:rPr>
          <w:rFonts w:ascii="Arial" w:hAnsi="Arial" w:cs="Arial"/>
          <w:bCs/>
          <w:sz w:val="24"/>
          <w:szCs w:val="24"/>
        </w:rPr>
        <w:t>ONVÊNIO</w:t>
      </w:r>
      <w:r w:rsidRPr="00FE7FD1">
        <w:rPr>
          <w:rFonts w:ascii="Arial" w:hAnsi="Arial" w:cs="Arial"/>
          <w:bCs/>
          <w:sz w:val="24"/>
          <w:szCs w:val="24"/>
        </w:rPr>
        <w:t xml:space="preserve"> QUE CELEBRAM O DEPARTAMENTO DE TRÂNSITO DO PARANÁ – DETRAN/PR E </w:t>
      </w:r>
      <w:r w:rsidR="006671E0" w:rsidRPr="00FE7FD1">
        <w:rPr>
          <w:rFonts w:ascii="Arial" w:hAnsi="Arial" w:cs="Arial"/>
          <w:bCs/>
          <w:sz w:val="24"/>
          <w:szCs w:val="24"/>
        </w:rPr>
        <w:t xml:space="preserve">O MUNICÍPIO DE </w:t>
      </w:r>
      <w:r w:rsidR="00FE7FD1" w:rsidRPr="00F00D48">
        <w:rPr>
          <w:rFonts w:ascii="Arial" w:hAnsi="Arial" w:cs="Arial"/>
          <w:color w:val="00000A"/>
          <w:sz w:val="24"/>
          <w:szCs w:val="24"/>
          <w:highlight w:val="yellow"/>
        </w:rPr>
        <w:t>[XXXXXXXXXX]</w:t>
      </w:r>
    </w:p>
    <w:p w14:paraId="24655293" w14:textId="649CCCB5" w:rsidR="008F0EBF" w:rsidRPr="008C231D" w:rsidRDefault="00C53A75" w:rsidP="008C231D">
      <w:pPr>
        <w:pStyle w:val="Cabealho"/>
        <w:tabs>
          <w:tab w:val="clear" w:pos="4252"/>
          <w:tab w:val="clear" w:pos="8504"/>
          <w:tab w:val="right" w:pos="8838"/>
        </w:tabs>
        <w:snapToGrid w:val="0"/>
        <w:spacing w:before="120" w:after="120" w:line="360" w:lineRule="auto"/>
        <w:ind w:left="5954" w:right="22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66361C" wp14:editId="130320B3">
                <wp:simplePos x="0" y="0"/>
                <wp:positionH relativeFrom="column">
                  <wp:posOffset>-22860</wp:posOffset>
                </wp:positionH>
                <wp:positionV relativeFrom="paragraph">
                  <wp:posOffset>277495</wp:posOffset>
                </wp:positionV>
                <wp:extent cx="6076950" cy="1304925"/>
                <wp:effectExtent l="0" t="0" r="19050" b="285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13049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59C2F5" id="Retângulo 3" o:spid="_x0000_s1026" style="position:absolute;margin-left:-1.8pt;margin-top:21.85pt;width:478.5pt;height:10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xk1dAIAACgFAAAOAAAAZHJzL2Uyb0RvYy54bWysVN1O2zAUvp+0d7B8P5KUAiMiRRWIaRJi&#10;CJi4No7dRnN8vGO3afc4e5W92I6dNK0Y2sW0m+Qcn//P3/HF5aY1bK3QN2ArXhzlnCkroW7souJf&#10;n24+fOTMB2FrYcCqim+V55ez9+8uOleqCSzB1AoZJbG+7FzFlyG4Msu8XKpW+CNwypJRA7YikIqL&#10;rEbRUfbWZJM8P806wNohSOU9nV73Rj5L+bVWMnzR2qvATMWpt5C+mL4v8ZvNLkS5QOGWjRzaEP/Q&#10;RSsaS0XHVNciCLbC5o9UbSMRPOhwJKHNQOtGqjQDTVPkr6Z5XAqn0iwEjncjTP7/pZV363tkTV3x&#10;Y86saOmKHlT49dMuVgbYccSnc74kt0d3j4PmSYzDbjS28U9jsE3CdDtiqjaBSTo8zc9Oz08Iekm2&#10;4jifnk9OYtZsH+7Qh08KWhaFiiNdWsJSrG996F13LrGahZvGGDoXpbGso6yTszzdZBZb7ZtLUtga&#10;1bs9KE1DUjuTlDnRS10ZZGtBxKi/FUNLxpJnDNFUYgwq3goyYRc0+MYwlSg3BuZvBe6rjd6pItgw&#10;BraNBfx7sO79CcmDWaP4AvWW7hShJ7t38qYhYG+FD/cCid10GbSx4Qt9tAECEAaJsyXgj7fOoz+R&#10;jqycdbQtFfffVwIVZ+azJTqeF9NpXK+kTE/OJqTgoeXl0GJX7RUQ7gW9DU4mMfoHsxM1QvtMiz2P&#10;VckkrKTaFZcBd8pV6LeYngap5vPkRivlRLi1j07G5BHVSJynzbNAN7ArEDHvYLdZonxFst43RlqY&#10;rwLoJjFwj+uAN61j4vDwdMR9P9ST1/6Bm/0GAAD//wMAUEsDBBQABgAIAAAAIQA5zlzn4AAAAAkB&#10;AAAPAAAAZHJzL2Rvd25yZXYueG1sTI9BT4NAEIXvJv6HzZh4axcBq0WWRo0mpiZNWrl4W9gRiOws&#10;YbeU/nvHkx4n7+V73+Sb2fZiwtF3jhTcLCMQSLUzHTUKyo/XxT0IHzQZ3TtCBWf0sCkuL3KdGXei&#10;PU6H0AiGkM+0gjaEIZPS1y1a7ZduQOLsy41WBz7HRppRnxhuexlH0Upa3REvtHrA5xbr78PRKkh3&#10;9PJ5jnUpt+Vueqre3vchqpS6vpofH0AEnMNfGX71WR0KdqrckYwXvYJFsuIms5I7EJyvb5MURKUg&#10;TtcxyCKX/z8ofgAAAP//AwBQSwECLQAUAAYACAAAACEAtoM4kv4AAADhAQAAEwAAAAAAAAAAAAAA&#10;AAAAAAAAW0NvbnRlbnRfVHlwZXNdLnhtbFBLAQItABQABgAIAAAAIQA4/SH/1gAAAJQBAAALAAAA&#10;AAAAAAAAAAAAAC8BAABfcmVscy8ucmVsc1BLAQItABQABgAIAAAAIQCkFxk1dAIAACgFAAAOAAAA&#10;AAAAAAAAAAAAAC4CAABkcnMvZTJvRG9jLnhtbFBLAQItABQABgAIAAAAIQA5zlzn4AAAAAkBAAAP&#10;AAAAAAAAAAAAAAAAAM4EAABkcnMvZG93bnJldi54bWxQSwUGAAAAAAQABADzAAAA2wUAAAAA&#10;" filled="f" strokecolor="black [3200]" strokeweight="1pt"/>
            </w:pict>
          </mc:Fallback>
        </mc:AlternateContent>
      </w:r>
    </w:p>
    <w:p w14:paraId="2291A1A3" w14:textId="52BC862C" w:rsidR="00F00D48" w:rsidRDefault="00255BE4" w:rsidP="00C53A75">
      <w:pPr>
        <w:pStyle w:val="Standard"/>
        <w:spacing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F00D48">
        <w:rPr>
          <w:rFonts w:ascii="Arial" w:hAnsi="Arial" w:cs="Arial"/>
          <w:b/>
          <w:sz w:val="24"/>
          <w:szCs w:val="24"/>
          <w:highlight w:val="yellow"/>
        </w:rPr>
        <w:t>Nota explicativa:</w:t>
      </w:r>
    </w:p>
    <w:p w14:paraId="65A17D8D" w14:textId="5E23E83F" w:rsidR="00255BE4" w:rsidRPr="00F00D48" w:rsidRDefault="00255BE4" w:rsidP="00C53A75">
      <w:pPr>
        <w:pStyle w:val="Standard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00D48">
        <w:rPr>
          <w:rFonts w:ascii="Arial" w:hAnsi="Arial" w:cs="Arial"/>
          <w:sz w:val="24"/>
          <w:szCs w:val="24"/>
          <w:highlight w:val="yellow"/>
        </w:rPr>
        <w:t xml:space="preserve"> Para fins do disposto no parágrafo único, do artigo 38 da Lei nº 8.666/1993, os órgãos e entes da Administração Pública Estadual deverão observ</w:t>
      </w:r>
      <w:r w:rsidR="00F00D48" w:rsidRPr="00F00D48">
        <w:rPr>
          <w:rFonts w:ascii="Arial" w:hAnsi="Arial" w:cs="Arial"/>
          <w:sz w:val="24"/>
          <w:szCs w:val="24"/>
          <w:highlight w:val="yellow"/>
        </w:rPr>
        <w:t xml:space="preserve">ar que esta minuta padronizada </w:t>
      </w:r>
      <w:r w:rsidRPr="00F00D48">
        <w:rPr>
          <w:rFonts w:ascii="Arial" w:hAnsi="Arial" w:cs="Arial"/>
          <w:sz w:val="24"/>
          <w:szCs w:val="24"/>
          <w:highlight w:val="yellow"/>
        </w:rPr>
        <w:t xml:space="preserve">integra a categoria de </w:t>
      </w:r>
      <w:r w:rsidRPr="00F00D48">
        <w:rPr>
          <w:rFonts w:ascii="Arial" w:hAnsi="Arial" w:cs="Arial"/>
          <w:b/>
          <w:sz w:val="24"/>
          <w:szCs w:val="24"/>
          <w:highlight w:val="yellow"/>
        </w:rPr>
        <w:t>“INSTRUMENTOS COM OBJETO DEFINIDO”</w:t>
      </w:r>
      <w:r w:rsidRPr="00F00D48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FE7FD1">
        <w:rPr>
          <w:rFonts w:ascii="Arial" w:hAnsi="Arial" w:cs="Arial"/>
          <w:b/>
          <w:sz w:val="24"/>
          <w:szCs w:val="24"/>
          <w:highlight w:val="yellow"/>
          <w:u w:val="single"/>
        </w:rPr>
        <w:t>a qual dispensa a remessa para manifestação jurídica do órgão ou setor competente</w:t>
      </w:r>
      <w:r w:rsidRPr="00F00D48">
        <w:rPr>
          <w:rFonts w:ascii="Arial" w:hAnsi="Arial" w:cs="Arial"/>
          <w:sz w:val="24"/>
          <w:szCs w:val="24"/>
          <w:highlight w:val="yellow"/>
        </w:rPr>
        <w:t>, nos termos do artigo 5º do Decreto Estadual nº 3.203/2015, e do artigo 8º, §§ 4º e 6º, da Resolução nº 41/2016-PGE</w:t>
      </w:r>
      <w:r w:rsidR="00F00D48">
        <w:rPr>
          <w:rFonts w:ascii="Arial" w:hAnsi="Arial" w:cs="Arial"/>
          <w:sz w:val="24"/>
          <w:szCs w:val="24"/>
        </w:rPr>
        <w:t>.</w:t>
      </w:r>
    </w:p>
    <w:p w14:paraId="3215385D" w14:textId="77777777" w:rsidR="00255BE4" w:rsidRPr="008C231D" w:rsidRDefault="00255BE4" w:rsidP="008C231D">
      <w:pPr>
        <w:pStyle w:val="Standard"/>
        <w:spacing w:before="120" w:after="120"/>
        <w:jc w:val="both"/>
        <w:rPr>
          <w:rFonts w:ascii="Arial" w:eastAsia="Times New Roman" w:hAnsi="Arial" w:cs="Arial"/>
        </w:rPr>
      </w:pPr>
    </w:p>
    <w:p w14:paraId="59FE30B8" w14:textId="140371C1" w:rsidR="00756C96" w:rsidRPr="00F00D48" w:rsidRDefault="00EE0D62" w:rsidP="00C53A75">
      <w:pPr>
        <w:pStyle w:val="Standard"/>
        <w:spacing w:after="200" w:line="276" w:lineRule="auto"/>
        <w:jc w:val="both"/>
        <w:rPr>
          <w:rFonts w:ascii="Arial" w:hAnsi="Arial" w:cs="Arial"/>
          <w:color w:val="00000A"/>
          <w:kern w:val="0"/>
          <w:sz w:val="24"/>
          <w:szCs w:val="24"/>
        </w:rPr>
      </w:pPr>
      <w:r w:rsidRPr="00F00D48">
        <w:rPr>
          <w:rFonts w:ascii="Arial" w:hAnsi="Arial" w:cs="Arial"/>
          <w:color w:val="00000A"/>
          <w:kern w:val="0"/>
          <w:sz w:val="24"/>
          <w:szCs w:val="24"/>
        </w:rPr>
        <w:t>O DEPARTAMENTO DE TRÂNSITO DO PARANÁ, inscrito no CNPJ/MF nº 78.206.513/0001-40, com sede na Av. Victor Ferreira do Amaral, 2940, nesta capital, CEP 82.800-900, representado por seu Diretor Geral</w:t>
      </w:r>
      <w:r w:rsidR="00F00D48">
        <w:rPr>
          <w:rFonts w:ascii="Arial" w:hAnsi="Arial" w:cs="Arial"/>
          <w:color w:val="00000A"/>
          <w:kern w:val="0"/>
          <w:sz w:val="24"/>
          <w:szCs w:val="24"/>
        </w:rPr>
        <w:t xml:space="preserve">, Sr. </w:t>
      </w:r>
      <w:r w:rsidR="00F00D48" w:rsidRPr="00F00D48">
        <w:rPr>
          <w:rFonts w:ascii="Arial" w:hAnsi="Arial" w:cs="Arial"/>
          <w:color w:val="00000A"/>
          <w:kern w:val="0"/>
          <w:sz w:val="24"/>
          <w:szCs w:val="24"/>
          <w:highlight w:val="yellow"/>
        </w:rPr>
        <w:t>[XXXXXXXXXX]</w:t>
      </w:r>
      <w:r w:rsidRPr="00F00D48">
        <w:rPr>
          <w:rFonts w:ascii="Arial" w:hAnsi="Arial" w:cs="Arial"/>
          <w:color w:val="00000A"/>
          <w:kern w:val="0"/>
          <w:sz w:val="24"/>
          <w:szCs w:val="24"/>
        </w:rPr>
        <w:t xml:space="preserve">, RG nº </w:t>
      </w:r>
      <w:r w:rsidR="00C53A75" w:rsidRPr="00F00D48">
        <w:rPr>
          <w:rFonts w:ascii="Arial" w:hAnsi="Arial" w:cs="Arial"/>
          <w:color w:val="00000A"/>
          <w:kern w:val="0"/>
          <w:sz w:val="24"/>
          <w:szCs w:val="24"/>
          <w:highlight w:val="yellow"/>
        </w:rPr>
        <w:t>[XXXXXXXXXX]</w:t>
      </w:r>
      <w:r w:rsidRPr="00F00D48">
        <w:rPr>
          <w:rFonts w:ascii="Arial" w:hAnsi="Arial" w:cs="Arial"/>
          <w:color w:val="00000A"/>
          <w:kern w:val="0"/>
          <w:sz w:val="24"/>
          <w:szCs w:val="24"/>
        </w:rPr>
        <w:t xml:space="preserve"> e CPF nº </w:t>
      </w:r>
      <w:r w:rsidR="00C53A75" w:rsidRPr="00F00D48">
        <w:rPr>
          <w:rFonts w:ascii="Arial" w:hAnsi="Arial" w:cs="Arial"/>
          <w:color w:val="00000A"/>
          <w:kern w:val="0"/>
          <w:sz w:val="24"/>
          <w:szCs w:val="24"/>
          <w:highlight w:val="yellow"/>
        </w:rPr>
        <w:t>[XXXXXXXXXX]</w:t>
      </w:r>
      <w:r w:rsidRPr="00F00D48">
        <w:rPr>
          <w:rFonts w:ascii="Arial" w:hAnsi="Arial" w:cs="Arial"/>
          <w:color w:val="00000A"/>
          <w:kern w:val="0"/>
          <w:sz w:val="24"/>
          <w:szCs w:val="24"/>
        </w:rPr>
        <w:t xml:space="preserve">, doravante denominado DETRAN/PR e </w:t>
      </w:r>
      <w:r w:rsidR="006671E0" w:rsidRPr="00F00D48">
        <w:rPr>
          <w:rFonts w:ascii="Arial" w:hAnsi="Arial" w:cs="Arial"/>
          <w:color w:val="00000A"/>
          <w:kern w:val="0"/>
          <w:sz w:val="24"/>
          <w:szCs w:val="24"/>
        </w:rPr>
        <w:t xml:space="preserve">o Município de </w:t>
      </w:r>
      <w:r w:rsidR="00C53A75" w:rsidRPr="00F00D48">
        <w:rPr>
          <w:rFonts w:ascii="Arial" w:hAnsi="Arial" w:cs="Arial"/>
          <w:color w:val="00000A"/>
          <w:kern w:val="0"/>
          <w:sz w:val="24"/>
          <w:szCs w:val="24"/>
          <w:highlight w:val="yellow"/>
        </w:rPr>
        <w:t>[XXXXXXXXXX]</w:t>
      </w:r>
      <w:r w:rsidR="006671E0" w:rsidRPr="00F00D48">
        <w:rPr>
          <w:rFonts w:ascii="Arial" w:hAnsi="Arial" w:cs="Arial"/>
          <w:color w:val="00000A"/>
          <w:kern w:val="0"/>
          <w:sz w:val="24"/>
          <w:szCs w:val="24"/>
        </w:rPr>
        <w:t>, inscrito no CNPJ/MF n°</w:t>
      </w:r>
      <w:r w:rsidR="00C53A75">
        <w:rPr>
          <w:rFonts w:ascii="Arial" w:hAnsi="Arial" w:cs="Arial"/>
          <w:color w:val="00000A"/>
          <w:kern w:val="0"/>
          <w:sz w:val="24"/>
          <w:szCs w:val="24"/>
        </w:rPr>
        <w:t xml:space="preserve"> </w:t>
      </w:r>
      <w:r w:rsidR="00C53A75" w:rsidRPr="00F00D48">
        <w:rPr>
          <w:rFonts w:ascii="Arial" w:hAnsi="Arial" w:cs="Arial"/>
          <w:color w:val="00000A"/>
          <w:kern w:val="0"/>
          <w:sz w:val="24"/>
          <w:szCs w:val="24"/>
          <w:highlight w:val="yellow"/>
        </w:rPr>
        <w:t>[XXXXXXXXXX]</w:t>
      </w:r>
      <w:r w:rsidR="006671E0" w:rsidRPr="00F00D48">
        <w:rPr>
          <w:rFonts w:ascii="Arial" w:hAnsi="Arial" w:cs="Arial"/>
          <w:color w:val="00000A"/>
          <w:kern w:val="0"/>
          <w:sz w:val="24"/>
          <w:szCs w:val="24"/>
        </w:rPr>
        <w:t xml:space="preserve">, </w:t>
      </w:r>
      <w:r w:rsidR="00044C0A" w:rsidRPr="00F00D48">
        <w:rPr>
          <w:rFonts w:ascii="Arial" w:hAnsi="Arial" w:cs="Arial"/>
          <w:color w:val="00000A"/>
          <w:kern w:val="0"/>
          <w:sz w:val="24"/>
          <w:szCs w:val="24"/>
        </w:rPr>
        <w:t>com sede na Rua/</w:t>
      </w:r>
      <w:proofErr w:type="spellStart"/>
      <w:r w:rsidR="00044C0A" w:rsidRPr="00F00D48">
        <w:rPr>
          <w:rFonts w:ascii="Arial" w:hAnsi="Arial" w:cs="Arial"/>
          <w:color w:val="00000A"/>
          <w:kern w:val="0"/>
          <w:sz w:val="24"/>
          <w:szCs w:val="24"/>
        </w:rPr>
        <w:t>Av</w:t>
      </w:r>
      <w:proofErr w:type="spellEnd"/>
      <w:r w:rsidR="00C53A75">
        <w:rPr>
          <w:rFonts w:ascii="Arial" w:hAnsi="Arial" w:cs="Arial"/>
          <w:color w:val="00000A"/>
          <w:kern w:val="0"/>
          <w:sz w:val="24"/>
          <w:szCs w:val="24"/>
        </w:rPr>
        <w:t xml:space="preserve"> </w:t>
      </w:r>
      <w:r w:rsidR="00C53A75" w:rsidRPr="00F00D48">
        <w:rPr>
          <w:rFonts w:ascii="Arial" w:hAnsi="Arial" w:cs="Arial"/>
          <w:color w:val="00000A"/>
          <w:kern w:val="0"/>
          <w:sz w:val="24"/>
          <w:szCs w:val="24"/>
          <w:highlight w:val="yellow"/>
        </w:rPr>
        <w:t>[XXXXXXXXXX]</w:t>
      </w:r>
      <w:r w:rsidR="004407AF">
        <w:rPr>
          <w:rFonts w:ascii="Arial" w:hAnsi="Arial" w:cs="Arial"/>
          <w:color w:val="00000A"/>
          <w:kern w:val="0"/>
          <w:sz w:val="24"/>
          <w:szCs w:val="24"/>
        </w:rPr>
        <w:t>, C</w:t>
      </w:r>
      <w:r w:rsidR="006671E0" w:rsidRPr="00F00D48">
        <w:rPr>
          <w:rFonts w:ascii="Arial" w:hAnsi="Arial" w:cs="Arial"/>
          <w:color w:val="00000A"/>
          <w:kern w:val="0"/>
          <w:sz w:val="24"/>
          <w:szCs w:val="24"/>
        </w:rPr>
        <w:t>idade</w:t>
      </w:r>
      <w:r w:rsidR="00C53A75">
        <w:rPr>
          <w:rFonts w:ascii="Arial" w:hAnsi="Arial" w:cs="Arial"/>
          <w:color w:val="00000A"/>
          <w:kern w:val="0"/>
          <w:sz w:val="24"/>
          <w:szCs w:val="24"/>
        </w:rPr>
        <w:t xml:space="preserve"> </w:t>
      </w:r>
      <w:r w:rsidR="00C53A75" w:rsidRPr="00F00D48">
        <w:rPr>
          <w:rFonts w:ascii="Arial" w:hAnsi="Arial" w:cs="Arial"/>
          <w:color w:val="00000A"/>
          <w:kern w:val="0"/>
          <w:sz w:val="24"/>
          <w:szCs w:val="24"/>
          <w:highlight w:val="yellow"/>
        </w:rPr>
        <w:t>[XXXXXXXXXX]</w:t>
      </w:r>
      <w:r w:rsidR="006671E0" w:rsidRPr="00F00D48">
        <w:rPr>
          <w:rFonts w:ascii="Arial" w:hAnsi="Arial" w:cs="Arial"/>
          <w:color w:val="00000A"/>
          <w:kern w:val="0"/>
          <w:sz w:val="24"/>
          <w:szCs w:val="24"/>
        </w:rPr>
        <w:t xml:space="preserve">, CEP </w:t>
      </w:r>
      <w:r w:rsidR="00C53A75" w:rsidRPr="00F00D48">
        <w:rPr>
          <w:rFonts w:ascii="Arial" w:hAnsi="Arial" w:cs="Arial"/>
          <w:color w:val="00000A"/>
          <w:kern w:val="0"/>
          <w:sz w:val="24"/>
          <w:szCs w:val="24"/>
          <w:highlight w:val="yellow"/>
        </w:rPr>
        <w:t>[XXXXXXXXXX]</w:t>
      </w:r>
      <w:r w:rsidR="00C53A75">
        <w:rPr>
          <w:rFonts w:ascii="Arial" w:hAnsi="Arial" w:cs="Arial"/>
          <w:color w:val="00000A"/>
          <w:kern w:val="0"/>
          <w:sz w:val="24"/>
          <w:szCs w:val="24"/>
        </w:rPr>
        <w:t>,</w:t>
      </w:r>
      <w:r w:rsidR="006671E0" w:rsidRPr="00F00D48">
        <w:rPr>
          <w:rFonts w:ascii="Arial" w:hAnsi="Arial" w:cs="Arial"/>
          <w:color w:val="00000A"/>
          <w:kern w:val="0"/>
          <w:sz w:val="24"/>
          <w:szCs w:val="24"/>
        </w:rPr>
        <w:t xml:space="preserve"> neste ato representado pelo Senhor Prefeito </w:t>
      </w:r>
      <w:r w:rsidR="00C53A75" w:rsidRPr="00F00D48">
        <w:rPr>
          <w:rFonts w:ascii="Arial" w:hAnsi="Arial" w:cs="Arial"/>
          <w:color w:val="00000A"/>
          <w:kern w:val="0"/>
          <w:sz w:val="24"/>
          <w:szCs w:val="24"/>
          <w:highlight w:val="yellow"/>
        </w:rPr>
        <w:t>[XXXXXXXXXX]</w:t>
      </w:r>
      <w:r w:rsidR="006671E0" w:rsidRPr="00F00D48">
        <w:rPr>
          <w:rFonts w:ascii="Arial" w:hAnsi="Arial" w:cs="Arial"/>
          <w:color w:val="00000A"/>
          <w:kern w:val="0"/>
          <w:sz w:val="24"/>
          <w:szCs w:val="24"/>
        </w:rPr>
        <w:t xml:space="preserve">, RG nº </w:t>
      </w:r>
      <w:r w:rsidR="00C53A75" w:rsidRPr="00F00D48">
        <w:rPr>
          <w:rFonts w:ascii="Arial" w:hAnsi="Arial" w:cs="Arial"/>
          <w:color w:val="00000A"/>
          <w:kern w:val="0"/>
          <w:sz w:val="24"/>
          <w:szCs w:val="24"/>
          <w:highlight w:val="yellow"/>
        </w:rPr>
        <w:t>[XXXXXXXXXX]</w:t>
      </w:r>
      <w:r w:rsidR="006671E0" w:rsidRPr="00F00D48">
        <w:rPr>
          <w:rFonts w:ascii="Arial" w:hAnsi="Arial" w:cs="Arial"/>
          <w:color w:val="00000A"/>
          <w:kern w:val="0"/>
          <w:sz w:val="24"/>
          <w:szCs w:val="24"/>
        </w:rPr>
        <w:t xml:space="preserve"> e CPF nº </w:t>
      </w:r>
      <w:r w:rsidR="00C53A75" w:rsidRPr="00F00D48">
        <w:rPr>
          <w:rFonts w:ascii="Arial" w:hAnsi="Arial" w:cs="Arial"/>
          <w:color w:val="00000A"/>
          <w:kern w:val="0"/>
          <w:sz w:val="24"/>
          <w:szCs w:val="24"/>
          <w:highlight w:val="yellow"/>
        </w:rPr>
        <w:t>[XXXXXXXXXX]</w:t>
      </w:r>
      <w:r w:rsidR="006671E0" w:rsidRPr="00F00D48">
        <w:rPr>
          <w:rFonts w:ascii="Arial" w:hAnsi="Arial" w:cs="Arial"/>
          <w:color w:val="00000A"/>
          <w:kern w:val="0"/>
          <w:sz w:val="24"/>
          <w:szCs w:val="24"/>
        </w:rPr>
        <w:t xml:space="preserve">, doravante denominado </w:t>
      </w:r>
      <w:r w:rsidR="00756C96" w:rsidRPr="00F00D48">
        <w:rPr>
          <w:rFonts w:ascii="Arial" w:hAnsi="Arial" w:cs="Arial"/>
          <w:color w:val="00000A"/>
          <w:kern w:val="0"/>
          <w:sz w:val="24"/>
          <w:szCs w:val="24"/>
        </w:rPr>
        <w:t>MUNICÍPIO,</w:t>
      </w:r>
      <w:r w:rsidRPr="00F00D48">
        <w:rPr>
          <w:rFonts w:ascii="Arial" w:hAnsi="Arial" w:cs="Arial"/>
          <w:color w:val="00000A"/>
          <w:kern w:val="0"/>
          <w:sz w:val="24"/>
          <w:szCs w:val="24"/>
        </w:rPr>
        <w:t xml:space="preserve"> firmam o presente </w:t>
      </w:r>
      <w:r w:rsidR="00044C0A" w:rsidRPr="00F00D48">
        <w:rPr>
          <w:rFonts w:ascii="Arial" w:hAnsi="Arial" w:cs="Arial"/>
          <w:color w:val="00000A"/>
          <w:kern w:val="0"/>
          <w:sz w:val="24"/>
          <w:szCs w:val="24"/>
        </w:rPr>
        <w:t>termo</w:t>
      </w:r>
      <w:r w:rsidRPr="00F00D48">
        <w:rPr>
          <w:rFonts w:ascii="Arial" w:hAnsi="Arial" w:cs="Arial"/>
          <w:color w:val="00000A"/>
          <w:kern w:val="0"/>
          <w:sz w:val="24"/>
          <w:szCs w:val="24"/>
        </w:rPr>
        <w:t xml:space="preserve">, </w:t>
      </w:r>
      <w:r w:rsidR="00834CCD" w:rsidRPr="00F00D48">
        <w:rPr>
          <w:rFonts w:ascii="Arial" w:hAnsi="Arial" w:cs="Arial"/>
          <w:color w:val="00000A"/>
          <w:kern w:val="0"/>
          <w:sz w:val="24"/>
          <w:szCs w:val="24"/>
        </w:rPr>
        <w:t xml:space="preserve">de acordo </w:t>
      </w:r>
      <w:r w:rsidRPr="00F00D48">
        <w:rPr>
          <w:rFonts w:ascii="Arial" w:hAnsi="Arial" w:cs="Arial"/>
          <w:color w:val="00000A"/>
          <w:kern w:val="0"/>
          <w:sz w:val="24"/>
          <w:szCs w:val="24"/>
        </w:rPr>
        <w:t xml:space="preserve">com processo protocolado sob nº </w:t>
      </w:r>
      <w:r w:rsidR="00834CCD" w:rsidRPr="00F00D48">
        <w:rPr>
          <w:rFonts w:ascii="Arial" w:hAnsi="Arial" w:cs="Arial"/>
          <w:color w:val="00000A"/>
          <w:kern w:val="0"/>
          <w:sz w:val="24"/>
          <w:szCs w:val="24"/>
        </w:rPr>
        <w:t>16.644.860-3</w:t>
      </w:r>
      <w:r w:rsidRPr="00F00D48">
        <w:rPr>
          <w:rFonts w:ascii="Arial" w:hAnsi="Arial" w:cs="Arial"/>
          <w:color w:val="00000A"/>
          <w:kern w:val="0"/>
          <w:sz w:val="24"/>
          <w:szCs w:val="24"/>
        </w:rPr>
        <w:t xml:space="preserve">, </w:t>
      </w:r>
      <w:r w:rsidR="00756C96" w:rsidRPr="00F00D48">
        <w:rPr>
          <w:rFonts w:ascii="Arial" w:hAnsi="Arial" w:cs="Arial"/>
          <w:color w:val="00000A"/>
          <w:kern w:val="0"/>
          <w:sz w:val="24"/>
          <w:szCs w:val="24"/>
        </w:rPr>
        <w:t>em cumprimento das competências e responsabilidades fixadas n</w:t>
      </w:r>
      <w:r w:rsidR="002F6A8A" w:rsidRPr="00F00D48">
        <w:rPr>
          <w:rFonts w:ascii="Arial" w:hAnsi="Arial" w:cs="Arial"/>
          <w:color w:val="00000A"/>
          <w:kern w:val="0"/>
          <w:sz w:val="24"/>
          <w:szCs w:val="24"/>
        </w:rPr>
        <w:t>o Código de Trânsito Brasileiro, L</w:t>
      </w:r>
      <w:r w:rsidR="00756C96" w:rsidRPr="00F00D48">
        <w:rPr>
          <w:rFonts w:ascii="Arial" w:hAnsi="Arial" w:cs="Arial"/>
          <w:color w:val="00000A"/>
          <w:kern w:val="0"/>
          <w:sz w:val="24"/>
          <w:szCs w:val="24"/>
        </w:rPr>
        <w:t xml:space="preserve">ei </w:t>
      </w:r>
      <w:r w:rsidR="002F6A8A" w:rsidRPr="00F00D48">
        <w:rPr>
          <w:rFonts w:ascii="Arial" w:hAnsi="Arial" w:cs="Arial"/>
          <w:color w:val="00000A"/>
          <w:kern w:val="0"/>
          <w:sz w:val="24"/>
          <w:szCs w:val="24"/>
        </w:rPr>
        <w:t xml:space="preserve">Federal nº. </w:t>
      </w:r>
      <w:r w:rsidR="00756C96" w:rsidRPr="00F00D48">
        <w:rPr>
          <w:rFonts w:ascii="Arial" w:hAnsi="Arial" w:cs="Arial"/>
          <w:color w:val="00000A"/>
          <w:kern w:val="0"/>
          <w:sz w:val="24"/>
          <w:szCs w:val="24"/>
        </w:rPr>
        <w:t xml:space="preserve">9.503/1997, em especial aos artigos 21, 22, 24 e 25, </w:t>
      </w:r>
      <w:r w:rsidR="002F6A8A" w:rsidRPr="00F00D48">
        <w:rPr>
          <w:rFonts w:ascii="Arial" w:hAnsi="Arial" w:cs="Arial"/>
          <w:color w:val="00000A"/>
          <w:kern w:val="0"/>
          <w:sz w:val="24"/>
          <w:szCs w:val="24"/>
        </w:rPr>
        <w:t xml:space="preserve">baseado, ainda, nas </w:t>
      </w:r>
      <w:r w:rsidR="00756C96" w:rsidRPr="00F00D48">
        <w:rPr>
          <w:rFonts w:ascii="Arial" w:hAnsi="Arial" w:cs="Arial"/>
          <w:color w:val="00000A"/>
          <w:kern w:val="0"/>
          <w:sz w:val="24"/>
          <w:szCs w:val="24"/>
        </w:rPr>
        <w:t xml:space="preserve">Resoluções e Portarias do CONTRAN e DENATRAN aplicáveis à espécie, </w:t>
      </w:r>
      <w:r w:rsidR="002F6A8A" w:rsidRPr="00F00D48">
        <w:rPr>
          <w:rFonts w:ascii="Arial" w:hAnsi="Arial" w:cs="Arial"/>
          <w:color w:val="00000A"/>
          <w:kern w:val="0"/>
          <w:sz w:val="24"/>
          <w:szCs w:val="24"/>
        </w:rPr>
        <w:t xml:space="preserve">bem como na </w:t>
      </w:r>
      <w:r w:rsidR="00756C96" w:rsidRPr="00F00D48">
        <w:rPr>
          <w:rFonts w:ascii="Arial" w:hAnsi="Arial" w:cs="Arial"/>
          <w:color w:val="00000A"/>
          <w:kern w:val="0"/>
          <w:sz w:val="24"/>
          <w:szCs w:val="24"/>
        </w:rPr>
        <w:t>Lei Federal nº 8.666/93 e alterações, Lei Estadual de Licitações nº 15.608/2007;</w:t>
      </w:r>
    </w:p>
    <w:p w14:paraId="1B14096A" w14:textId="6AF488AD" w:rsidR="004156A9" w:rsidRDefault="006401D9" w:rsidP="004156A9">
      <w:pPr>
        <w:pStyle w:val="PargrafodaLista"/>
        <w:tabs>
          <w:tab w:val="left" w:pos="1683"/>
        </w:tabs>
        <w:spacing w:after="200" w:line="276" w:lineRule="auto"/>
        <w:ind w:left="0"/>
        <w:rPr>
          <w:rFonts w:ascii="Arial" w:eastAsia="Calibri" w:hAnsi="Arial" w:cs="Arial"/>
          <w:color w:val="00000A"/>
          <w:sz w:val="24"/>
          <w:szCs w:val="24"/>
          <w:lang w:val="pt-BR" w:eastAsia="zh-CN" w:bidi="ar-SA"/>
        </w:rPr>
      </w:pPr>
      <w:r w:rsidRPr="00F00D48">
        <w:rPr>
          <w:rFonts w:ascii="Arial" w:eastAsia="Calibri" w:hAnsi="Arial" w:cs="Arial"/>
          <w:color w:val="00000A"/>
          <w:sz w:val="24"/>
          <w:szCs w:val="24"/>
          <w:lang w:val="pt-BR" w:eastAsia="zh-CN" w:bidi="ar-SA"/>
        </w:rPr>
        <w:t xml:space="preserve">RESOLVEM celebrar o presente </w:t>
      </w:r>
      <w:r w:rsidR="00044C0A" w:rsidRPr="00F00D48">
        <w:rPr>
          <w:rFonts w:ascii="Arial" w:eastAsia="Calibri" w:hAnsi="Arial" w:cs="Arial"/>
          <w:color w:val="00000A"/>
          <w:sz w:val="24"/>
          <w:szCs w:val="24"/>
          <w:lang w:val="pt-BR" w:eastAsia="zh-CN" w:bidi="ar-SA"/>
        </w:rPr>
        <w:t>termo</w:t>
      </w:r>
      <w:r w:rsidRPr="00F00D48">
        <w:rPr>
          <w:rFonts w:ascii="Arial" w:eastAsia="Calibri" w:hAnsi="Arial" w:cs="Arial"/>
          <w:color w:val="00000A"/>
          <w:sz w:val="24"/>
          <w:szCs w:val="24"/>
          <w:lang w:val="pt-BR" w:eastAsia="zh-CN" w:bidi="ar-SA"/>
        </w:rPr>
        <w:t>, mediante as cláusulas e condições a seguir estabelecidas</w:t>
      </w:r>
      <w:r w:rsidR="00701391" w:rsidRPr="00F00D48">
        <w:rPr>
          <w:rFonts w:ascii="Arial" w:eastAsia="Calibri" w:hAnsi="Arial" w:cs="Arial"/>
          <w:color w:val="00000A"/>
          <w:sz w:val="24"/>
          <w:szCs w:val="24"/>
          <w:lang w:val="pt-BR" w:eastAsia="zh-CN" w:bidi="ar-SA"/>
        </w:rPr>
        <w:t>:</w:t>
      </w:r>
    </w:p>
    <w:p w14:paraId="422C4F35" w14:textId="77777777" w:rsidR="004156A9" w:rsidRPr="004156A9" w:rsidRDefault="004156A9" w:rsidP="004156A9">
      <w:pPr>
        <w:pStyle w:val="PargrafodaLista"/>
        <w:tabs>
          <w:tab w:val="left" w:pos="1683"/>
        </w:tabs>
        <w:spacing w:after="200" w:line="276" w:lineRule="auto"/>
        <w:ind w:left="0"/>
        <w:rPr>
          <w:rFonts w:ascii="Arial" w:eastAsia="Calibri" w:hAnsi="Arial" w:cs="Arial"/>
          <w:color w:val="00000A"/>
          <w:sz w:val="24"/>
          <w:szCs w:val="24"/>
          <w:lang w:val="pt-BR" w:eastAsia="zh-CN" w:bidi="ar-SA"/>
        </w:rPr>
      </w:pPr>
    </w:p>
    <w:p w14:paraId="282CE1B4" w14:textId="5EFC6D86" w:rsidR="00DF03D8" w:rsidRPr="00C53A75" w:rsidRDefault="00255BE4" w:rsidP="00C53A75">
      <w:pPr>
        <w:pStyle w:val="Standard"/>
        <w:autoSpaceDN/>
        <w:spacing w:line="240" w:lineRule="auto"/>
        <w:jc w:val="both"/>
        <w:textAlignment w:val="auto"/>
        <w:rPr>
          <w:rFonts w:ascii="Arial" w:hAnsi="Arial" w:cs="Arial"/>
          <w:b/>
          <w:color w:val="00000A"/>
          <w:kern w:val="0"/>
          <w:sz w:val="24"/>
          <w:szCs w:val="24"/>
        </w:rPr>
      </w:pPr>
      <w:r w:rsidRPr="00C53A75">
        <w:rPr>
          <w:rFonts w:ascii="Arial" w:hAnsi="Arial" w:cs="Arial"/>
          <w:b/>
          <w:color w:val="00000A"/>
          <w:kern w:val="0"/>
          <w:sz w:val="24"/>
          <w:szCs w:val="24"/>
        </w:rPr>
        <w:t xml:space="preserve">CLÁUSULA PRIMEIRA – </w:t>
      </w:r>
      <w:r w:rsidR="00701391" w:rsidRPr="00C53A75">
        <w:rPr>
          <w:rFonts w:ascii="Arial" w:hAnsi="Arial" w:cs="Arial"/>
          <w:b/>
          <w:color w:val="00000A"/>
          <w:kern w:val="0"/>
          <w:sz w:val="24"/>
          <w:szCs w:val="24"/>
        </w:rPr>
        <w:t>OBJETO</w:t>
      </w:r>
    </w:p>
    <w:p w14:paraId="15029E86" w14:textId="77777777" w:rsidR="00C53A75" w:rsidRPr="00C53A75" w:rsidRDefault="00C53A75" w:rsidP="00C53A75">
      <w:pPr>
        <w:pStyle w:val="Standard"/>
        <w:autoSpaceDN/>
        <w:spacing w:line="240" w:lineRule="auto"/>
        <w:jc w:val="both"/>
        <w:textAlignment w:val="auto"/>
        <w:rPr>
          <w:rFonts w:ascii="Arial" w:hAnsi="Arial" w:cs="Arial"/>
          <w:b/>
          <w:color w:val="00000A"/>
          <w:kern w:val="0"/>
          <w:sz w:val="24"/>
          <w:szCs w:val="24"/>
        </w:rPr>
      </w:pPr>
    </w:p>
    <w:p w14:paraId="5CDB86DD" w14:textId="6E43B5B5" w:rsidR="00DF03D8" w:rsidRPr="00C53A75" w:rsidRDefault="00255BE4" w:rsidP="00C53A75">
      <w:pPr>
        <w:tabs>
          <w:tab w:val="left" w:pos="1683"/>
        </w:tabs>
        <w:jc w:val="both"/>
        <w:rPr>
          <w:rFonts w:ascii="Arial" w:eastAsia="Calibri" w:hAnsi="Arial" w:cs="Arial"/>
          <w:color w:val="00000A"/>
          <w:sz w:val="24"/>
          <w:szCs w:val="24"/>
          <w:lang w:val="pt-BR" w:eastAsia="zh-CN" w:bidi="ar-SA"/>
        </w:rPr>
      </w:pPr>
      <w:r w:rsidRPr="00C53A75">
        <w:rPr>
          <w:rFonts w:ascii="Arial" w:hAnsi="Arial" w:cs="Arial"/>
          <w:b/>
          <w:kern w:val="3"/>
          <w:sz w:val="24"/>
          <w:szCs w:val="24"/>
          <w:lang w:val="pt-BR" w:eastAsia="zh-CN" w:bidi="ar-SA"/>
        </w:rPr>
        <w:t>1.1.</w:t>
      </w:r>
      <w:r w:rsidRPr="00C53A75">
        <w:rPr>
          <w:rFonts w:ascii="Arial" w:hAnsi="Arial" w:cs="Arial"/>
          <w:kern w:val="3"/>
          <w:sz w:val="24"/>
          <w:szCs w:val="24"/>
          <w:lang w:val="pt-BR" w:eastAsia="zh-CN" w:bidi="ar-SA"/>
        </w:rPr>
        <w:t xml:space="preserve"> </w:t>
      </w:r>
      <w:r w:rsidR="006401D9" w:rsidRPr="00C53A75">
        <w:rPr>
          <w:rFonts w:ascii="Arial" w:eastAsia="Calibri" w:hAnsi="Arial" w:cs="Arial"/>
          <w:color w:val="00000A"/>
          <w:sz w:val="24"/>
          <w:szCs w:val="24"/>
          <w:lang w:val="pt-BR" w:eastAsia="zh-CN" w:bidi="ar-SA"/>
        </w:rPr>
        <w:t>O presente tem por objeto a cooperação técnica entre as partes, visando atendimento das obrigações mútuas determinadas pela legislação de trânsito, para o planejamento e a operacio</w:t>
      </w:r>
      <w:r w:rsidR="00D10D18" w:rsidRPr="00C53A75">
        <w:rPr>
          <w:rFonts w:ascii="Arial" w:eastAsia="Calibri" w:hAnsi="Arial" w:cs="Arial"/>
          <w:color w:val="00000A"/>
          <w:sz w:val="24"/>
          <w:szCs w:val="24"/>
          <w:lang w:val="pt-BR" w:eastAsia="zh-CN" w:bidi="ar-SA"/>
        </w:rPr>
        <w:t xml:space="preserve">nalização da </w:t>
      </w:r>
      <w:r w:rsidR="00756C96" w:rsidRPr="00C53A75">
        <w:rPr>
          <w:rFonts w:ascii="Arial" w:eastAsia="Calibri" w:hAnsi="Arial" w:cs="Arial"/>
          <w:color w:val="00000A"/>
          <w:sz w:val="24"/>
          <w:szCs w:val="24"/>
          <w:lang w:val="pt-BR" w:eastAsia="zh-CN" w:bidi="ar-SA"/>
        </w:rPr>
        <w:t>Sinalização Viária Urbana:</w:t>
      </w:r>
      <w:r w:rsidR="006401D9" w:rsidRPr="00C53A75">
        <w:rPr>
          <w:rFonts w:ascii="Arial" w:eastAsia="Calibri" w:hAnsi="Arial" w:cs="Arial"/>
          <w:color w:val="00000A"/>
          <w:sz w:val="24"/>
          <w:szCs w:val="24"/>
          <w:lang w:val="pt-BR" w:eastAsia="zh-CN" w:bidi="ar-SA"/>
        </w:rPr>
        <w:t xml:space="preserve"> Horizontal, Vertical e Semafórica, compreendendo contratação de projetos e respectiva execução no</w:t>
      </w:r>
      <w:r w:rsidR="003D379F" w:rsidRPr="00C53A75">
        <w:rPr>
          <w:rFonts w:ascii="Arial" w:eastAsia="Calibri" w:hAnsi="Arial" w:cs="Arial"/>
          <w:color w:val="00000A"/>
          <w:sz w:val="24"/>
          <w:szCs w:val="24"/>
          <w:lang w:val="pt-BR" w:eastAsia="zh-CN" w:bidi="ar-SA"/>
        </w:rPr>
        <w:t xml:space="preserve"> Município de </w:t>
      </w:r>
      <w:r w:rsidR="00C53A75" w:rsidRPr="00C53A75">
        <w:rPr>
          <w:rFonts w:ascii="Arial" w:hAnsi="Arial" w:cs="Arial"/>
          <w:color w:val="00000A"/>
          <w:sz w:val="24"/>
          <w:szCs w:val="24"/>
          <w:highlight w:val="yellow"/>
        </w:rPr>
        <w:t>[XXXXXXXXXX]</w:t>
      </w:r>
      <w:r w:rsidR="006401D9" w:rsidRPr="00C53A75">
        <w:rPr>
          <w:rFonts w:ascii="Arial" w:eastAsia="Calibri" w:hAnsi="Arial" w:cs="Arial"/>
          <w:color w:val="00000A"/>
          <w:sz w:val="24"/>
          <w:szCs w:val="24"/>
          <w:lang w:val="pt-BR" w:eastAsia="zh-CN" w:bidi="ar-SA"/>
        </w:rPr>
        <w:t>.</w:t>
      </w:r>
    </w:p>
    <w:p w14:paraId="4249F289" w14:textId="29EA5C65" w:rsidR="007D0F47" w:rsidRPr="00C53A75" w:rsidRDefault="007D0F47" w:rsidP="00C53A75">
      <w:pPr>
        <w:jc w:val="both"/>
        <w:rPr>
          <w:rFonts w:ascii="Arial" w:hAnsi="Arial" w:cs="Arial"/>
          <w:sz w:val="24"/>
          <w:szCs w:val="24"/>
        </w:rPr>
      </w:pPr>
    </w:p>
    <w:p w14:paraId="5370CA57" w14:textId="50950EF4" w:rsidR="007D0F47" w:rsidRDefault="007D0F47" w:rsidP="00C53A75">
      <w:pPr>
        <w:jc w:val="both"/>
        <w:rPr>
          <w:rFonts w:ascii="Arial" w:hAnsi="Arial" w:cs="Arial"/>
          <w:b/>
          <w:sz w:val="24"/>
          <w:szCs w:val="24"/>
        </w:rPr>
      </w:pPr>
      <w:r w:rsidRPr="00C53A75">
        <w:rPr>
          <w:rFonts w:ascii="Arial" w:hAnsi="Arial" w:cs="Arial"/>
          <w:b/>
          <w:sz w:val="24"/>
          <w:szCs w:val="24"/>
        </w:rPr>
        <w:t xml:space="preserve">CLÁUSULA SEGUNDA – DA VINCULAÇÃO DAS PEÇAS DOCUMENTAIS </w:t>
      </w:r>
    </w:p>
    <w:p w14:paraId="016B7DC9" w14:textId="77777777" w:rsidR="00FE7FD1" w:rsidRPr="00C53A75" w:rsidRDefault="00FE7FD1" w:rsidP="00C53A75">
      <w:pPr>
        <w:jc w:val="both"/>
        <w:rPr>
          <w:rFonts w:ascii="Arial" w:hAnsi="Arial" w:cs="Arial"/>
          <w:b/>
          <w:sz w:val="24"/>
          <w:szCs w:val="24"/>
        </w:rPr>
      </w:pPr>
    </w:p>
    <w:p w14:paraId="49977BB5" w14:textId="228C6ECC" w:rsidR="007D0F47" w:rsidRDefault="007D0F47" w:rsidP="00C53A75">
      <w:pPr>
        <w:jc w:val="both"/>
        <w:rPr>
          <w:rFonts w:ascii="Arial" w:hAnsi="Arial" w:cs="Arial"/>
          <w:sz w:val="24"/>
          <w:szCs w:val="24"/>
        </w:rPr>
      </w:pPr>
      <w:r w:rsidRPr="00C53A75">
        <w:rPr>
          <w:rFonts w:ascii="Arial" w:hAnsi="Arial" w:cs="Arial"/>
          <w:b/>
          <w:sz w:val="24"/>
          <w:szCs w:val="24"/>
        </w:rPr>
        <w:t>2.1</w:t>
      </w:r>
      <w:r w:rsidR="007034EE" w:rsidRPr="00C53A75">
        <w:rPr>
          <w:rFonts w:ascii="Arial" w:hAnsi="Arial" w:cs="Arial"/>
          <w:b/>
          <w:sz w:val="24"/>
          <w:szCs w:val="24"/>
        </w:rPr>
        <w:t>.</w:t>
      </w:r>
      <w:r w:rsidRPr="00C53A75">
        <w:rPr>
          <w:rFonts w:ascii="Arial" w:hAnsi="Arial" w:cs="Arial"/>
          <w:sz w:val="24"/>
          <w:szCs w:val="24"/>
        </w:rPr>
        <w:t xml:space="preserve"> Integram este Convênio, independente de transcrição, o Plano de Trabalho aprovado </w:t>
      </w:r>
      <w:r w:rsidRPr="00C53A75">
        <w:rPr>
          <w:rFonts w:ascii="Arial" w:hAnsi="Arial" w:cs="Arial"/>
          <w:sz w:val="24"/>
          <w:szCs w:val="24"/>
        </w:rPr>
        <w:lastRenderedPageBreak/>
        <w:t xml:space="preserve">pelas autoridades competentes, bem como os documentos constantes do Protocolado n.º </w:t>
      </w:r>
      <w:r w:rsidR="00FE7FD1" w:rsidRPr="00F00D48">
        <w:rPr>
          <w:rFonts w:ascii="Arial" w:hAnsi="Arial" w:cs="Arial"/>
          <w:color w:val="00000A"/>
          <w:sz w:val="24"/>
          <w:szCs w:val="24"/>
          <w:highlight w:val="yellow"/>
        </w:rPr>
        <w:t>[XXXXXXXXXX]</w:t>
      </w:r>
      <w:r w:rsidRPr="00C53A75">
        <w:rPr>
          <w:rFonts w:ascii="Arial" w:hAnsi="Arial" w:cs="Arial"/>
          <w:sz w:val="24"/>
          <w:szCs w:val="24"/>
          <w:highlight w:val="yellow"/>
        </w:rPr>
        <w:t>.</w:t>
      </w:r>
      <w:r w:rsidRPr="00C53A75">
        <w:rPr>
          <w:rFonts w:ascii="Arial" w:hAnsi="Arial" w:cs="Arial"/>
          <w:sz w:val="24"/>
          <w:szCs w:val="24"/>
        </w:rPr>
        <w:t xml:space="preserve"> </w:t>
      </w:r>
    </w:p>
    <w:p w14:paraId="00834841" w14:textId="77777777" w:rsidR="00FE7FD1" w:rsidRPr="00C53A75" w:rsidRDefault="00FE7FD1" w:rsidP="00C53A75">
      <w:pPr>
        <w:jc w:val="both"/>
        <w:rPr>
          <w:rFonts w:ascii="Arial" w:hAnsi="Arial" w:cs="Arial"/>
          <w:sz w:val="24"/>
          <w:szCs w:val="24"/>
        </w:rPr>
      </w:pPr>
    </w:p>
    <w:p w14:paraId="047C2772" w14:textId="314D9343" w:rsidR="00642E40" w:rsidRDefault="007D0F47" w:rsidP="00C53A75">
      <w:pPr>
        <w:jc w:val="both"/>
        <w:rPr>
          <w:rFonts w:ascii="Arial" w:hAnsi="Arial" w:cs="Arial"/>
          <w:sz w:val="24"/>
          <w:szCs w:val="24"/>
        </w:rPr>
      </w:pPr>
      <w:r w:rsidRPr="00C53A75">
        <w:rPr>
          <w:rFonts w:ascii="Arial" w:hAnsi="Arial" w:cs="Arial"/>
          <w:b/>
          <w:sz w:val="24"/>
          <w:szCs w:val="24"/>
        </w:rPr>
        <w:t>2.2</w:t>
      </w:r>
      <w:r w:rsidR="007034EE" w:rsidRPr="00C53A75">
        <w:rPr>
          <w:rFonts w:ascii="Arial" w:hAnsi="Arial" w:cs="Arial"/>
          <w:b/>
          <w:sz w:val="24"/>
          <w:szCs w:val="24"/>
        </w:rPr>
        <w:t>.</w:t>
      </w:r>
      <w:r w:rsidRPr="00C53A75">
        <w:rPr>
          <w:rFonts w:ascii="Arial" w:hAnsi="Arial" w:cs="Arial"/>
          <w:sz w:val="24"/>
          <w:szCs w:val="24"/>
        </w:rPr>
        <w:t xml:space="preserve"> O Plano de Trabalho aprovado poderá ser alterado pelas partes, mediante Termo Aditivo, após manifestação jurídica do órgão competente, desde que não implique em alteração do objeto do Convênio. </w:t>
      </w:r>
    </w:p>
    <w:p w14:paraId="081747BC" w14:textId="77777777" w:rsidR="00FE7FD1" w:rsidRPr="00C53A75" w:rsidRDefault="00FE7FD1" w:rsidP="00C53A75">
      <w:pPr>
        <w:jc w:val="both"/>
        <w:rPr>
          <w:rFonts w:ascii="Arial" w:hAnsi="Arial" w:cs="Arial"/>
          <w:sz w:val="24"/>
          <w:szCs w:val="24"/>
        </w:rPr>
      </w:pPr>
    </w:p>
    <w:p w14:paraId="26A7396F" w14:textId="73EA74D7" w:rsidR="005E7D7E" w:rsidRPr="00C53A75" w:rsidRDefault="00642E40" w:rsidP="00C53A75">
      <w:pPr>
        <w:jc w:val="both"/>
        <w:rPr>
          <w:rFonts w:ascii="Arial" w:hAnsi="Arial" w:cs="Arial"/>
          <w:b/>
          <w:sz w:val="24"/>
          <w:szCs w:val="24"/>
        </w:rPr>
      </w:pPr>
      <w:r w:rsidRPr="00C53A75">
        <w:rPr>
          <w:rFonts w:ascii="Arial" w:hAnsi="Arial" w:cs="Arial"/>
          <w:b/>
          <w:sz w:val="24"/>
          <w:szCs w:val="24"/>
        </w:rPr>
        <w:t>2.3.</w:t>
      </w:r>
      <w:r w:rsidR="005E7D7E" w:rsidRPr="00C53A75">
        <w:rPr>
          <w:rFonts w:ascii="Arial" w:hAnsi="Arial" w:cs="Arial"/>
          <w:sz w:val="24"/>
          <w:szCs w:val="24"/>
        </w:rPr>
        <w:t xml:space="preserve"> Qualquer alteração deverá ser precedida de parecer técnico elaborado por servidor </w:t>
      </w:r>
      <w:r w:rsidR="002F6A8A" w:rsidRPr="00C53A75">
        <w:rPr>
          <w:rFonts w:ascii="Arial" w:hAnsi="Arial" w:cs="Arial"/>
          <w:sz w:val="24"/>
          <w:szCs w:val="24"/>
        </w:rPr>
        <w:t xml:space="preserve">ou órgão </w:t>
      </w:r>
      <w:r w:rsidR="005E7D7E" w:rsidRPr="00C53A75">
        <w:rPr>
          <w:rFonts w:ascii="Arial" w:hAnsi="Arial" w:cs="Arial"/>
          <w:sz w:val="24"/>
          <w:szCs w:val="24"/>
        </w:rPr>
        <w:t>que possua habilitação para se manifestar sobre a questão.</w:t>
      </w:r>
    </w:p>
    <w:p w14:paraId="722F9655" w14:textId="77777777" w:rsidR="005E7D7E" w:rsidRPr="00C53A75" w:rsidRDefault="005E7D7E" w:rsidP="00C53A75">
      <w:pPr>
        <w:ind w:left="1418"/>
        <w:jc w:val="both"/>
        <w:rPr>
          <w:rFonts w:ascii="Arial" w:hAnsi="Arial" w:cs="Arial"/>
          <w:b/>
          <w:sz w:val="24"/>
          <w:szCs w:val="24"/>
        </w:rPr>
      </w:pPr>
    </w:p>
    <w:p w14:paraId="36F3A2BE" w14:textId="13C54504" w:rsidR="00DF03D8" w:rsidRDefault="00701391" w:rsidP="00C53A75">
      <w:pPr>
        <w:jc w:val="both"/>
        <w:rPr>
          <w:rFonts w:ascii="Arial" w:hAnsi="Arial" w:cs="Arial"/>
          <w:b/>
          <w:sz w:val="24"/>
          <w:szCs w:val="24"/>
        </w:rPr>
      </w:pPr>
      <w:r w:rsidRPr="00C53A75">
        <w:rPr>
          <w:rFonts w:ascii="Arial" w:hAnsi="Arial" w:cs="Arial"/>
          <w:b/>
          <w:sz w:val="24"/>
          <w:szCs w:val="24"/>
        </w:rPr>
        <w:t xml:space="preserve">CLÁUSULA </w:t>
      </w:r>
      <w:r w:rsidR="00255BE4" w:rsidRPr="00C53A75">
        <w:rPr>
          <w:rFonts w:ascii="Arial" w:hAnsi="Arial" w:cs="Arial"/>
          <w:b/>
          <w:sz w:val="24"/>
          <w:szCs w:val="24"/>
        </w:rPr>
        <w:t xml:space="preserve">TERCEIRA </w:t>
      </w:r>
      <w:r w:rsidRPr="00C53A75">
        <w:rPr>
          <w:rFonts w:ascii="Arial" w:hAnsi="Arial" w:cs="Arial"/>
          <w:b/>
          <w:sz w:val="24"/>
          <w:szCs w:val="24"/>
        </w:rPr>
        <w:t>–</w:t>
      </w:r>
      <w:r w:rsidR="00255BE4" w:rsidRPr="00C53A75">
        <w:rPr>
          <w:rFonts w:ascii="Arial" w:hAnsi="Arial" w:cs="Arial"/>
          <w:b/>
          <w:sz w:val="24"/>
          <w:szCs w:val="24"/>
        </w:rPr>
        <w:t xml:space="preserve"> </w:t>
      </w:r>
      <w:r w:rsidRPr="00C53A75">
        <w:rPr>
          <w:rFonts w:ascii="Arial" w:hAnsi="Arial" w:cs="Arial"/>
          <w:b/>
          <w:sz w:val="24"/>
          <w:szCs w:val="24"/>
        </w:rPr>
        <w:t>OBRIGAÇÕES</w:t>
      </w:r>
    </w:p>
    <w:p w14:paraId="11F55863" w14:textId="56F495DC" w:rsidR="00FE7FD1" w:rsidRPr="00C53A75" w:rsidRDefault="00FE7FD1" w:rsidP="00C53A7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25EE58" wp14:editId="3648E95C">
                <wp:simplePos x="0" y="0"/>
                <wp:positionH relativeFrom="margin">
                  <wp:align>left</wp:align>
                </wp:positionH>
                <wp:positionV relativeFrom="paragraph">
                  <wp:posOffset>155575</wp:posOffset>
                </wp:positionV>
                <wp:extent cx="6057900" cy="933450"/>
                <wp:effectExtent l="0" t="0" r="19050" b="1905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75DC73" id="Retângulo 4" o:spid="_x0000_s1026" style="position:absolute;margin-left:0;margin-top:12.25pt;width:477pt;height:73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0GbkgIAAGgFAAAOAAAAZHJzL2Uyb0RvYy54bWysVM1u2zAMvg/YOwi6r3bSJF2DOkXQosOA&#10;oi3aDj0rspQYk0WNUuJkj7NX6YuNkh0363IadpFF8+NH8fficlsbtlHoK7AFH5zknCkroazssuDf&#10;nm8+febMB2FLYcCqgu+U55ezjx8uGjdVQ1iBKRUyIrF+2riCr0Jw0yzzcqVq4U/AKUtKDViLQCIu&#10;sxJFQ+y1yYZ5PskawNIhSOU9/b1ulXyW+LVWMtxr7VVgpuD0tpBOTOcintnsQkyXKNyqkt0zxD+8&#10;ohaVJac91bUIgq2x+ouqriSCBx1OJNQZaF1JlWKgaAb5u2ieVsKpFAslx7s+Tf7/0cq7zQOyqiz4&#10;iDMrairRowqvv+xybYCNYn4a56cEe3IP2EmerjHYrcY6fikMtk053fU5VdvAJP2c5OOz85xSL0l3&#10;fno6GqekZ2/WDn34oqBm8VJwpJqlVIrNrQ/kkaB7SHRm4aYyJtXNWNYQ6Xg4TgYeTFVGZYR5XC6u&#10;DLKNiJXPh/lk7/cARtTGkocYYhtUuoWdUZHD2EelKTkUxrD1ENtS9bRCSmXDJCYpMRE6mml6Qm84&#10;OGZowqAz6rDRTKV27Q3zY4Z/euwtklewoTeuKwt4jKD83ntu8fvo25hj+Asod9QTCO2weCdvKqrM&#10;rfDhQSBNBxWTJj7c06ENUAWgu3G2Avx57H/EU9OSlrOGpq3g/sdaoOLMfLXUzueD0SiOZxJG47Mh&#10;CXioWRxq7Lq+AirrgHaLk+ka8cHsrxqhfqHFMI9eSSWsJN8FlwH3wlVotwCtFqnm8wSjkXQi3Non&#10;JyN5zGrsvOfti0DXtWegxr6D/WSK6bsubbHR0sJ8HUBXqYXf8trlm8Y5NU23euK+OJQT6m1Bzn4D&#10;AAD//wMAUEsDBBQABgAIAAAAIQCZMXSF3wAAAAcBAAAPAAAAZHJzL2Rvd25yZXYueG1sTI9BT8JA&#10;EIXvJv6HzZh4k20bKlC6JcZgYsJBQA5wW7pD29idbbpbqP/e8aTHN+/lvW/y1WhbccXeN44UxJMI&#10;BFLpTEOVgsPn29MchA+ajG4doYJv9LAq7u9ynRl3ox1e96ESXEI+0wrqELpMSl/WaLWfuA6JvYvr&#10;rQ4s+0qaXt+43LYyiaJnaXVDvFDrDl9rLL/2g1XgfDVbbz6S6BC28eY0xLvj+3pU6vFhfFmCCDiG&#10;vzD84jM6FMx0dgMZL1oF/EhQkExTEOwu0ikfzhybxSnIIpf/+YsfAAAA//8DAFBLAQItABQABgAI&#10;AAAAIQC2gziS/gAAAOEBAAATAAAAAAAAAAAAAAAAAAAAAABbQ29udGVudF9UeXBlc10ueG1sUEsB&#10;Ai0AFAAGAAgAAAAhADj9If/WAAAAlAEAAAsAAAAAAAAAAAAAAAAALwEAAF9yZWxzLy5yZWxzUEsB&#10;Ai0AFAAGAAgAAAAhAC+vQZuSAgAAaAUAAA4AAAAAAAAAAAAAAAAALgIAAGRycy9lMm9Eb2MueG1s&#10;UEsBAi0AFAAGAAgAAAAhAJkxdIXfAAAABwEAAA8AAAAAAAAAAAAAAAAA7AQAAGRycy9kb3ducmV2&#10;LnhtbFBLBQYAAAAABAAEAPMAAAD4BQAAAAA=&#10;" filled="f" strokecolor="#002060">
                <w10:wrap anchorx="margin"/>
              </v:rect>
            </w:pict>
          </mc:Fallback>
        </mc:AlternateContent>
      </w:r>
    </w:p>
    <w:p w14:paraId="6D4E744D" w14:textId="06AFD509" w:rsidR="00825B70" w:rsidRPr="00C53A75" w:rsidRDefault="00825B70" w:rsidP="00C53A75">
      <w:pPr>
        <w:jc w:val="both"/>
        <w:rPr>
          <w:rFonts w:ascii="Arial" w:hAnsi="Arial" w:cs="Arial"/>
          <w:b/>
          <w:sz w:val="24"/>
          <w:szCs w:val="24"/>
          <w:highlight w:val="yellow"/>
        </w:rPr>
      </w:pPr>
      <w:r w:rsidRPr="00C53A75">
        <w:rPr>
          <w:rFonts w:ascii="Arial" w:hAnsi="Arial" w:cs="Arial"/>
          <w:b/>
          <w:sz w:val="24"/>
          <w:szCs w:val="24"/>
          <w:highlight w:val="yellow"/>
        </w:rPr>
        <w:t>Nota explicativa</w:t>
      </w:r>
      <w:r w:rsidR="00FE7FD1">
        <w:rPr>
          <w:rFonts w:ascii="Arial" w:hAnsi="Arial" w:cs="Arial"/>
          <w:b/>
          <w:sz w:val="24"/>
          <w:szCs w:val="24"/>
          <w:highlight w:val="yellow"/>
        </w:rPr>
        <w:t>:</w:t>
      </w:r>
    </w:p>
    <w:p w14:paraId="086D3FEC" w14:textId="39AC3633" w:rsidR="00825B70" w:rsidRPr="00C53A75" w:rsidRDefault="00825B70" w:rsidP="00C53A75">
      <w:pPr>
        <w:jc w:val="both"/>
        <w:rPr>
          <w:rFonts w:ascii="Arial" w:hAnsi="Arial" w:cs="Arial"/>
          <w:sz w:val="24"/>
          <w:szCs w:val="24"/>
        </w:rPr>
      </w:pPr>
      <w:r w:rsidRPr="00C53A75">
        <w:rPr>
          <w:rFonts w:ascii="Arial" w:hAnsi="Arial" w:cs="Arial"/>
          <w:sz w:val="24"/>
          <w:szCs w:val="24"/>
          <w:highlight w:val="yellow"/>
        </w:rPr>
        <w:t>Deve ser incluído nas obrigações do DETRAN/PR</w:t>
      </w:r>
      <w:r w:rsidR="005268DE" w:rsidRPr="00C53A75">
        <w:rPr>
          <w:rFonts w:ascii="Arial" w:hAnsi="Arial" w:cs="Arial"/>
          <w:sz w:val="24"/>
          <w:szCs w:val="24"/>
          <w:highlight w:val="yellow"/>
        </w:rPr>
        <w:t xml:space="preserve"> o</w:t>
      </w:r>
      <w:r w:rsidRPr="00C53A75">
        <w:rPr>
          <w:rFonts w:ascii="Arial" w:hAnsi="Arial" w:cs="Arial"/>
          <w:sz w:val="24"/>
          <w:szCs w:val="24"/>
          <w:highlight w:val="yellow"/>
        </w:rPr>
        <w:t xml:space="preserve"> item</w:t>
      </w:r>
      <w:r w:rsidR="005268DE" w:rsidRPr="00C53A75">
        <w:rPr>
          <w:rFonts w:ascii="Arial" w:hAnsi="Arial" w:cs="Arial"/>
          <w:b/>
          <w:bCs/>
          <w:sz w:val="24"/>
          <w:szCs w:val="24"/>
          <w:highlight w:val="yellow"/>
        </w:rPr>
        <w:t xml:space="preserve"> a1, </w:t>
      </w:r>
      <w:r w:rsidRPr="00C53A75">
        <w:rPr>
          <w:rFonts w:ascii="Arial" w:hAnsi="Arial" w:cs="Arial"/>
          <w:b/>
          <w:bCs/>
          <w:sz w:val="24"/>
          <w:szCs w:val="24"/>
          <w:highlight w:val="yellow"/>
        </w:rPr>
        <w:t xml:space="preserve"> </w:t>
      </w:r>
      <w:r w:rsidR="00FA531B" w:rsidRPr="00FA531B">
        <w:rPr>
          <w:rFonts w:ascii="Arial" w:hAnsi="Arial" w:cs="Arial"/>
          <w:bCs/>
          <w:sz w:val="24"/>
          <w:szCs w:val="24"/>
          <w:highlight w:val="yellow"/>
        </w:rPr>
        <w:t>na hipótese de lhe competir</w:t>
      </w:r>
      <w:r w:rsidR="00FA531B">
        <w:rPr>
          <w:rFonts w:ascii="Arial" w:hAnsi="Arial" w:cs="Arial"/>
          <w:b/>
          <w:bCs/>
          <w:sz w:val="24"/>
          <w:szCs w:val="24"/>
          <w:highlight w:val="yellow"/>
        </w:rPr>
        <w:t xml:space="preserve"> </w:t>
      </w:r>
      <w:r w:rsidRPr="00C53A75">
        <w:rPr>
          <w:rFonts w:ascii="Arial" w:hAnsi="Arial" w:cs="Arial"/>
          <w:sz w:val="24"/>
          <w:szCs w:val="24"/>
          <w:highlight w:val="yellow"/>
        </w:rPr>
        <w:t>a elaboração do Projeto de Sinalização Viária Urbana</w:t>
      </w:r>
      <w:r w:rsidR="00FF0F01">
        <w:rPr>
          <w:rFonts w:ascii="Arial" w:hAnsi="Arial" w:cs="Arial"/>
          <w:sz w:val="24"/>
          <w:szCs w:val="24"/>
          <w:highlight w:val="yellow"/>
        </w:rPr>
        <w:t>;</w:t>
      </w:r>
      <w:r w:rsidRPr="00C53A75">
        <w:rPr>
          <w:rFonts w:ascii="Arial" w:hAnsi="Arial" w:cs="Arial"/>
          <w:sz w:val="24"/>
          <w:szCs w:val="24"/>
          <w:highlight w:val="yellow"/>
        </w:rPr>
        <w:t xml:space="preserve"> assim como </w:t>
      </w:r>
      <w:r w:rsidR="00FF0F01">
        <w:rPr>
          <w:rFonts w:ascii="Arial" w:hAnsi="Arial" w:cs="Arial"/>
          <w:sz w:val="24"/>
          <w:szCs w:val="24"/>
          <w:highlight w:val="yellow"/>
        </w:rPr>
        <w:t xml:space="preserve">deve </w:t>
      </w:r>
      <w:r w:rsidRPr="00C53A75">
        <w:rPr>
          <w:rFonts w:ascii="Arial" w:hAnsi="Arial" w:cs="Arial"/>
          <w:sz w:val="24"/>
          <w:szCs w:val="24"/>
          <w:highlight w:val="yellow"/>
        </w:rPr>
        <w:t xml:space="preserve">incluir </w:t>
      </w:r>
      <w:r w:rsidR="00FF0F01">
        <w:rPr>
          <w:rFonts w:ascii="Arial" w:hAnsi="Arial" w:cs="Arial"/>
          <w:sz w:val="24"/>
          <w:szCs w:val="24"/>
          <w:highlight w:val="yellow"/>
        </w:rPr>
        <w:t>n</w:t>
      </w:r>
      <w:r w:rsidRPr="00C53A75">
        <w:rPr>
          <w:rFonts w:ascii="Arial" w:hAnsi="Arial" w:cs="Arial"/>
          <w:sz w:val="24"/>
          <w:szCs w:val="24"/>
          <w:highlight w:val="yellow"/>
        </w:rPr>
        <w:t>a</w:t>
      </w:r>
      <w:r w:rsidR="00FF0F01">
        <w:rPr>
          <w:rFonts w:ascii="Arial" w:hAnsi="Arial" w:cs="Arial"/>
          <w:sz w:val="24"/>
          <w:szCs w:val="24"/>
          <w:highlight w:val="yellow"/>
        </w:rPr>
        <w:t>s</w:t>
      </w:r>
      <w:r w:rsidRPr="00C53A75">
        <w:rPr>
          <w:rFonts w:ascii="Arial" w:hAnsi="Arial" w:cs="Arial"/>
          <w:sz w:val="24"/>
          <w:szCs w:val="24"/>
          <w:highlight w:val="yellow"/>
        </w:rPr>
        <w:t xml:space="preserve"> obrigaç</w:t>
      </w:r>
      <w:r w:rsidR="00FF0F01">
        <w:rPr>
          <w:rFonts w:ascii="Arial" w:hAnsi="Arial" w:cs="Arial"/>
          <w:sz w:val="24"/>
          <w:szCs w:val="24"/>
          <w:highlight w:val="yellow"/>
        </w:rPr>
        <w:t xml:space="preserve">ões </w:t>
      </w:r>
      <w:r w:rsidRPr="00C53A75">
        <w:rPr>
          <w:rFonts w:ascii="Arial" w:hAnsi="Arial" w:cs="Arial"/>
          <w:sz w:val="24"/>
          <w:szCs w:val="24"/>
          <w:highlight w:val="yellow"/>
        </w:rPr>
        <w:t xml:space="preserve">do MUNICIPIO </w:t>
      </w:r>
      <w:r w:rsidR="00FF0F01">
        <w:rPr>
          <w:rFonts w:ascii="Arial" w:hAnsi="Arial" w:cs="Arial"/>
          <w:sz w:val="24"/>
          <w:szCs w:val="24"/>
          <w:highlight w:val="yellow"/>
        </w:rPr>
        <w:t xml:space="preserve">o item </w:t>
      </w:r>
      <w:r w:rsidR="00FF0F01" w:rsidRPr="00FF0F01">
        <w:rPr>
          <w:rFonts w:ascii="Arial" w:hAnsi="Arial" w:cs="Arial"/>
          <w:b/>
          <w:sz w:val="24"/>
          <w:szCs w:val="24"/>
          <w:highlight w:val="yellow"/>
        </w:rPr>
        <w:t>b1</w:t>
      </w:r>
      <w:r w:rsidR="00FF0F01">
        <w:rPr>
          <w:rFonts w:ascii="Arial" w:hAnsi="Arial" w:cs="Arial"/>
          <w:sz w:val="24"/>
          <w:szCs w:val="24"/>
          <w:highlight w:val="yellow"/>
        </w:rPr>
        <w:t xml:space="preserve">, </w:t>
      </w:r>
      <w:r w:rsidRPr="00C53A75">
        <w:rPr>
          <w:rFonts w:ascii="Arial" w:hAnsi="Arial" w:cs="Arial"/>
          <w:sz w:val="24"/>
          <w:szCs w:val="24"/>
          <w:highlight w:val="yellow"/>
        </w:rPr>
        <w:t>quando lhe competir apresentar o Projeto</w:t>
      </w:r>
      <w:r w:rsidR="00FA531B">
        <w:rPr>
          <w:rFonts w:ascii="Arial" w:hAnsi="Arial" w:cs="Arial"/>
          <w:sz w:val="24"/>
          <w:szCs w:val="24"/>
          <w:highlight w:val="yellow"/>
        </w:rPr>
        <w:t xml:space="preserve">, caso em que se excluirá o item </w:t>
      </w:r>
      <w:r w:rsidR="00FA531B" w:rsidRPr="00FA531B">
        <w:rPr>
          <w:rFonts w:ascii="Arial" w:hAnsi="Arial" w:cs="Arial"/>
          <w:b/>
          <w:sz w:val="24"/>
          <w:szCs w:val="24"/>
          <w:highlight w:val="yellow"/>
        </w:rPr>
        <w:t>b2</w:t>
      </w:r>
      <w:r w:rsidRPr="00C53A75">
        <w:rPr>
          <w:rFonts w:ascii="Arial" w:hAnsi="Arial" w:cs="Arial"/>
          <w:sz w:val="24"/>
          <w:szCs w:val="24"/>
          <w:highlight w:val="yellow"/>
        </w:rPr>
        <w:t>.</w:t>
      </w:r>
      <w:r w:rsidRPr="00C53A75">
        <w:rPr>
          <w:rFonts w:ascii="Arial" w:hAnsi="Arial" w:cs="Arial"/>
          <w:sz w:val="24"/>
          <w:szCs w:val="24"/>
        </w:rPr>
        <w:t xml:space="preserve"> </w:t>
      </w:r>
    </w:p>
    <w:p w14:paraId="1C6217AF" w14:textId="77777777" w:rsidR="00825B70" w:rsidRPr="00C53A75" w:rsidRDefault="00825B70" w:rsidP="00C53A75">
      <w:pPr>
        <w:pStyle w:val="Corpodetexto"/>
        <w:jc w:val="both"/>
        <w:rPr>
          <w:rFonts w:ascii="Arial" w:hAnsi="Arial" w:cs="Arial"/>
        </w:rPr>
      </w:pPr>
    </w:p>
    <w:p w14:paraId="3BB72452" w14:textId="0C4C9A35" w:rsidR="00DF03D8" w:rsidRDefault="00255BE4" w:rsidP="00C53A75">
      <w:pPr>
        <w:tabs>
          <w:tab w:val="left" w:pos="1683"/>
        </w:tabs>
        <w:jc w:val="both"/>
        <w:rPr>
          <w:rFonts w:ascii="Arial" w:hAnsi="Arial" w:cs="Arial"/>
          <w:kern w:val="3"/>
          <w:sz w:val="24"/>
          <w:szCs w:val="24"/>
          <w:lang w:val="pt-BR" w:eastAsia="zh-CN" w:bidi="ar-SA"/>
        </w:rPr>
      </w:pPr>
      <w:r w:rsidRPr="00C53A75">
        <w:rPr>
          <w:rFonts w:ascii="Arial" w:hAnsi="Arial" w:cs="Arial"/>
          <w:b/>
          <w:kern w:val="3"/>
          <w:sz w:val="24"/>
          <w:szCs w:val="24"/>
          <w:lang w:val="pt-BR" w:eastAsia="zh-CN" w:bidi="ar-SA"/>
        </w:rPr>
        <w:t>3.</w:t>
      </w:r>
      <w:r w:rsidR="00B04457" w:rsidRPr="00C53A75">
        <w:rPr>
          <w:rFonts w:ascii="Arial" w:hAnsi="Arial" w:cs="Arial"/>
          <w:b/>
          <w:kern w:val="3"/>
          <w:sz w:val="24"/>
          <w:szCs w:val="24"/>
          <w:lang w:val="pt-BR" w:eastAsia="zh-CN" w:bidi="ar-SA"/>
        </w:rPr>
        <w:t>1.</w:t>
      </w:r>
      <w:r w:rsidR="00B04457" w:rsidRPr="00C53A75">
        <w:rPr>
          <w:rFonts w:ascii="Arial" w:hAnsi="Arial" w:cs="Arial"/>
          <w:kern w:val="3"/>
          <w:sz w:val="24"/>
          <w:szCs w:val="24"/>
          <w:lang w:val="pt-BR" w:eastAsia="zh-CN" w:bidi="ar-SA"/>
        </w:rPr>
        <w:t xml:space="preserve"> </w:t>
      </w:r>
      <w:r w:rsidR="006401D9" w:rsidRPr="00C53A75">
        <w:rPr>
          <w:rFonts w:ascii="Arial" w:hAnsi="Arial" w:cs="Arial"/>
          <w:kern w:val="3"/>
          <w:sz w:val="24"/>
          <w:szCs w:val="24"/>
          <w:lang w:val="pt-BR" w:eastAsia="zh-CN" w:bidi="ar-SA"/>
        </w:rPr>
        <w:t xml:space="preserve">Para atingir o objetivo definido neste termo, o </w:t>
      </w:r>
      <w:r w:rsidR="006401D9" w:rsidRPr="00C53A75">
        <w:rPr>
          <w:rFonts w:ascii="Arial" w:hAnsi="Arial" w:cs="Arial"/>
          <w:b/>
          <w:kern w:val="3"/>
          <w:sz w:val="24"/>
          <w:szCs w:val="24"/>
          <w:lang w:val="pt-BR" w:eastAsia="zh-CN" w:bidi="ar-SA"/>
        </w:rPr>
        <w:t>DETRAN/PR</w:t>
      </w:r>
      <w:r w:rsidR="006401D9" w:rsidRPr="00C53A75">
        <w:rPr>
          <w:rFonts w:ascii="Arial" w:hAnsi="Arial" w:cs="Arial"/>
          <w:kern w:val="3"/>
          <w:sz w:val="24"/>
          <w:szCs w:val="24"/>
          <w:lang w:val="pt-BR" w:eastAsia="zh-CN" w:bidi="ar-SA"/>
        </w:rPr>
        <w:t>, compromete-se a:</w:t>
      </w:r>
    </w:p>
    <w:p w14:paraId="71C4A2FA" w14:textId="77777777" w:rsidR="00FE7FD1" w:rsidRPr="00C53A75" w:rsidRDefault="00FE7FD1" w:rsidP="00C53A75">
      <w:pPr>
        <w:tabs>
          <w:tab w:val="left" w:pos="1683"/>
        </w:tabs>
        <w:jc w:val="both"/>
        <w:rPr>
          <w:rFonts w:ascii="Arial" w:hAnsi="Arial" w:cs="Arial"/>
          <w:kern w:val="3"/>
          <w:sz w:val="24"/>
          <w:szCs w:val="24"/>
          <w:lang w:val="pt-BR" w:eastAsia="zh-CN" w:bidi="ar-SA"/>
        </w:rPr>
      </w:pPr>
    </w:p>
    <w:p w14:paraId="7BF93AB2" w14:textId="5C1F1E61" w:rsidR="006672E8" w:rsidRDefault="00B04457" w:rsidP="00C53A75">
      <w:pPr>
        <w:tabs>
          <w:tab w:val="left" w:pos="1683"/>
        </w:tabs>
        <w:ind w:left="567"/>
        <w:jc w:val="both"/>
        <w:rPr>
          <w:rFonts w:ascii="Arial" w:hAnsi="Arial" w:cs="Arial"/>
          <w:kern w:val="3"/>
          <w:sz w:val="24"/>
          <w:szCs w:val="24"/>
          <w:lang w:val="pt-BR" w:eastAsia="zh-CN" w:bidi="ar-SA"/>
        </w:rPr>
      </w:pPr>
      <w:proofErr w:type="gramStart"/>
      <w:r w:rsidRPr="00C53A75">
        <w:rPr>
          <w:rFonts w:ascii="Arial" w:hAnsi="Arial" w:cs="Arial"/>
          <w:b/>
          <w:kern w:val="3"/>
          <w:sz w:val="24"/>
          <w:szCs w:val="24"/>
          <w:highlight w:val="yellow"/>
          <w:lang w:val="pt-BR" w:eastAsia="zh-CN" w:bidi="ar-SA"/>
        </w:rPr>
        <w:t>a</w:t>
      </w:r>
      <w:proofErr w:type="gramEnd"/>
      <w:r w:rsidR="005268DE" w:rsidRPr="00C53A75">
        <w:rPr>
          <w:rFonts w:ascii="Arial" w:hAnsi="Arial" w:cs="Arial"/>
          <w:b/>
          <w:kern w:val="3"/>
          <w:sz w:val="24"/>
          <w:szCs w:val="24"/>
          <w:highlight w:val="yellow"/>
          <w:lang w:val="pt-BR" w:eastAsia="zh-CN" w:bidi="ar-SA"/>
        </w:rPr>
        <w:t>1</w:t>
      </w:r>
      <w:r w:rsidR="006672E8" w:rsidRPr="00C53A75">
        <w:rPr>
          <w:rFonts w:ascii="Arial" w:hAnsi="Arial" w:cs="Arial"/>
          <w:b/>
          <w:kern w:val="3"/>
          <w:sz w:val="24"/>
          <w:szCs w:val="24"/>
          <w:highlight w:val="yellow"/>
          <w:lang w:val="pt-BR" w:eastAsia="zh-CN" w:bidi="ar-SA"/>
        </w:rPr>
        <w:t>.</w:t>
      </w:r>
      <w:r w:rsidR="006672E8" w:rsidRPr="00C53A75">
        <w:rPr>
          <w:rFonts w:ascii="Arial" w:hAnsi="Arial" w:cs="Arial"/>
          <w:kern w:val="3"/>
          <w:sz w:val="24"/>
          <w:szCs w:val="24"/>
          <w:highlight w:val="yellow"/>
          <w:lang w:val="pt-BR" w:eastAsia="zh-CN" w:bidi="ar-SA"/>
        </w:rPr>
        <w:t xml:space="preserve"> </w:t>
      </w:r>
      <w:r w:rsidR="006401D9" w:rsidRPr="00C53A75">
        <w:rPr>
          <w:rFonts w:ascii="Arial" w:hAnsi="Arial" w:cs="Arial"/>
          <w:kern w:val="3"/>
          <w:sz w:val="24"/>
          <w:szCs w:val="24"/>
          <w:highlight w:val="yellow"/>
          <w:lang w:val="pt-BR" w:eastAsia="zh-CN" w:bidi="ar-SA"/>
        </w:rPr>
        <w:t xml:space="preserve">Realizar procedimentos </w:t>
      </w:r>
      <w:r w:rsidRPr="00C53A75">
        <w:rPr>
          <w:rFonts w:ascii="Arial" w:hAnsi="Arial" w:cs="Arial"/>
          <w:kern w:val="3"/>
          <w:sz w:val="24"/>
          <w:szCs w:val="24"/>
          <w:highlight w:val="yellow"/>
          <w:lang w:val="pt-BR" w:eastAsia="zh-CN" w:bidi="ar-SA"/>
        </w:rPr>
        <w:t>necessários</w:t>
      </w:r>
      <w:r w:rsidR="006401D9" w:rsidRPr="00C53A75">
        <w:rPr>
          <w:rFonts w:ascii="Arial" w:hAnsi="Arial" w:cs="Arial"/>
          <w:kern w:val="3"/>
          <w:sz w:val="24"/>
          <w:szCs w:val="24"/>
          <w:highlight w:val="yellow"/>
          <w:lang w:val="pt-BR" w:eastAsia="zh-CN" w:bidi="ar-SA"/>
        </w:rPr>
        <w:t xml:space="preserve"> para a prestação dos serviços de elaboração do </w:t>
      </w:r>
      <w:r w:rsidR="00FF0F01">
        <w:rPr>
          <w:rFonts w:ascii="Arial" w:hAnsi="Arial" w:cs="Arial"/>
          <w:kern w:val="3"/>
          <w:sz w:val="24"/>
          <w:szCs w:val="24"/>
          <w:highlight w:val="yellow"/>
          <w:lang w:val="pt-BR" w:eastAsia="zh-CN" w:bidi="ar-SA"/>
        </w:rPr>
        <w:t>P</w:t>
      </w:r>
      <w:r w:rsidR="006401D9" w:rsidRPr="00C53A75">
        <w:rPr>
          <w:rFonts w:ascii="Arial" w:hAnsi="Arial" w:cs="Arial"/>
          <w:kern w:val="3"/>
          <w:sz w:val="24"/>
          <w:szCs w:val="24"/>
          <w:highlight w:val="yellow"/>
          <w:lang w:val="pt-BR" w:eastAsia="zh-CN" w:bidi="ar-SA"/>
        </w:rPr>
        <w:t>roje</w:t>
      </w:r>
      <w:r w:rsidR="00680FAB" w:rsidRPr="00C53A75">
        <w:rPr>
          <w:rFonts w:ascii="Arial" w:hAnsi="Arial" w:cs="Arial"/>
          <w:kern w:val="3"/>
          <w:sz w:val="24"/>
          <w:szCs w:val="24"/>
          <w:highlight w:val="yellow"/>
          <w:lang w:val="pt-BR" w:eastAsia="zh-CN" w:bidi="ar-SA"/>
        </w:rPr>
        <w:t xml:space="preserve">to </w:t>
      </w:r>
      <w:r w:rsidR="00FF0F01">
        <w:rPr>
          <w:rFonts w:ascii="Arial" w:hAnsi="Arial" w:cs="Arial"/>
          <w:kern w:val="3"/>
          <w:sz w:val="24"/>
          <w:szCs w:val="24"/>
          <w:highlight w:val="yellow"/>
          <w:lang w:val="pt-BR" w:eastAsia="zh-CN" w:bidi="ar-SA"/>
        </w:rPr>
        <w:t>T</w:t>
      </w:r>
      <w:r w:rsidR="00680FAB" w:rsidRPr="00C53A75">
        <w:rPr>
          <w:rFonts w:ascii="Arial" w:hAnsi="Arial" w:cs="Arial"/>
          <w:kern w:val="3"/>
          <w:sz w:val="24"/>
          <w:szCs w:val="24"/>
          <w:highlight w:val="yellow"/>
          <w:lang w:val="pt-BR" w:eastAsia="zh-CN" w:bidi="ar-SA"/>
        </w:rPr>
        <w:t xml:space="preserve">écnico de </w:t>
      </w:r>
      <w:r w:rsidR="00FF0F01">
        <w:rPr>
          <w:rFonts w:ascii="Arial" w:hAnsi="Arial" w:cs="Arial"/>
          <w:kern w:val="3"/>
          <w:sz w:val="24"/>
          <w:szCs w:val="24"/>
          <w:highlight w:val="yellow"/>
          <w:lang w:val="pt-BR" w:eastAsia="zh-CN" w:bidi="ar-SA"/>
        </w:rPr>
        <w:t>S</w:t>
      </w:r>
      <w:r w:rsidR="00680FAB" w:rsidRPr="00C53A75">
        <w:rPr>
          <w:rFonts w:ascii="Arial" w:hAnsi="Arial" w:cs="Arial"/>
          <w:kern w:val="3"/>
          <w:sz w:val="24"/>
          <w:szCs w:val="24"/>
          <w:highlight w:val="yellow"/>
          <w:lang w:val="pt-BR" w:eastAsia="zh-CN" w:bidi="ar-SA"/>
        </w:rPr>
        <w:t>inalização</w:t>
      </w:r>
      <w:r w:rsidR="00756C96" w:rsidRPr="00C53A75">
        <w:rPr>
          <w:rFonts w:ascii="Arial" w:hAnsi="Arial" w:cs="Arial"/>
          <w:kern w:val="3"/>
          <w:sz w:val="24"/>
          <w:szCs w:val="24"/>
          <w:highlight w:val="yellow"/>
          <w:lang w:val="pt-BR" w:eastAsia="zh-CN" w:bidi="ar-SA"/>
        </w:rPr>
        <w:t xml:space="preserve"> </w:t>
      </w:r>
      <w:r w:rsidR="00FF0F01">
        <w:rPr>
          <w:rFonts w:ascii="Arial" w:hAnsi="Arial" w:cs="Arial"/>
          <w:kern w:val="3"/>
          <w:sz w:val="24"/>
          <w:szCs w:val="24"/>
          <w:highlight w:val="yellow"/>
          <w:lang w:val="pt-BR" w:eastAsia="zh-CN" w:bidi="ar-SA"/>
        </w:rPr>
        <w:t>V</w:t>
      </w:r>
      <w:r w:rsidR="00756C96" w:rsidRPr="00C53A75">
        <w:rPr>
          <w:rFonts w:ascii="Arial" w:hAnsi="Arial" w:cs="Arial"/>
          <w:kern w:val="3"/>
          <w:sz w:val="24"/>
          <w:szCs w:val="24"/>
          <w:highlight w:val="yellow"/>
          <w:lang w:val="pt-BR" w:eastAsia="zh-CN" w:bidi="ar-SA"/>
        </w:rPr>
        <w:t xml:space="preserve">iária </w:t>
      </w:r>
      <w:r w:rsidR="00FF0F01">
        <w:rPr>
          <w:rFonts w:ascii="Arial" w:hAnsi="Arial" w:cs="Arial"/>
          <w:kern w:val="3"/>
          <w:sz w:val="24"/>
          <w:szCs w:val="24"/>
          <w:highlight w:val="yellow"/>
          <w:lang w:val="pt-BR" w:eastAsia="zh-CN" w:bidi="ar-SA"/>
        </w:rPr>
        <w:t>U</w:t>
      </w:r>
      <w:r w:rsidR="00756C96" w:rsidRPr="00C53A75">
        <w:rPr>
          <w:rFonts w:ascii="Arial" w:hAnsi="Arial" w:cs="Arial"/>
          <w:kern w:val="3"/>
          <w:sz w:val="24"/>
          <w:szCs w:val="24"/>
          <w:highlight w:val="yellow"/>
          <w:lang w:val="pt-BR" w:eastAsia="zh-CN" w:bidi="ar-SA"/>
        </w:rPr>
        <w:t>rbana</w:t>
      </w:r>
      <w:r w:rsidR="006401D9" w:rsidRPr="00C53A75">
        <w:rPr>
          <w:rFonts w:ascii="Arial" w:hAnsi="Arial" w:cs="Arial"/>
          <w:b/>
          <w:kern w:val="3"/>
          <w:sz w:val="24"/>
          <w:szCs w:val="24"/>
          <w:highlight w:val="yellow"/>
          <w:lang w:val="pt-BR" w:eastAsia="zh-CN" w:bidi="ar-SA"/>
        </w:rPr>
        <w:t xml:space="preserve"> </w:t>
      </w:r>
      <w:r w:rsidR="003D379F" w:rsidRPr="00C53A75">
        <w:rPr>
          <w:rFonts w:ascii="Arial" w:hAnsi="Arial" w:cs="Arial"/>
          <w:kern w:val="3"/>
          <w:sz w:val="24"/>
          <w:szCs w:val="24"/>
          <w:highlight w:val="yellow"/>
          <w:lang w:val="pt-BR" w:eastAsia="zh-CN" w:bidi="ar-SA"/>
        </w:rPr>
        <w:t xml:space="preserve">para o </w:t>
      </w:r>
      <w:r w:rsidR="002F6A8A" w:rsidRPr="00C53A75">
        <w:rPr>
          <w:rFonts w:ascii="Arial" w:hAnsi="Arial" w:cs="Arial"/>
          <w:b/>
          <w:kern w:val="3"/>
          <w:sz w:val="24"/>
          <w:szCs w:val="24"/>
          <w:highlight w:val="yellow"/>
          <w:lang w:val="pt-BR" w:eastAsia="zh-CN" w:bidi="ar-SA"/>
        </w:rPr>
        <w:t>MUNICÍPIO</w:t>
      </w:r>
      <w:r w:rsidR="006401D9" w:rsidRPr="00C53A75">
        <w:rPr>
          <w:rFonts w:ascii="Arial" w:hAnsi="Arial" w:cs="Arial"/>
          <w:kern w:val="3"/>
          <w:sz w:val="24"/>
          <w:szCs w:val="24"/>
          <w:highlight w:val="yellow"/>
          <w:lang w:val="pt-BR" w:eastAsia="zh-CN" w:bidi="ar-SA"/>
        </w:rPr>
        <w:t>, co</w:t>
      </w:r>
      <w:r w:rsidRPr="00C53A75">
        <w:rPr>
          <w:rFonts w:ascii="Arial" w:hAnsi="Arial" w:cs="Arial"/>
          <w:kern w:val="3"/>
          <w:sz w:val="24"/>
          <w:szCs w:val="24"/>
          <w:highlight w:val="yellow"/>
          <w:lang w:val="pt-BR" w:eastAsia="zh-CN" w:bidi="ar-SA"/>
        </w:rPr>
        <w:t xml:space="preserve">mpreendendo a licitação e contratação do </w:t>
      </w:r>
      <w:r w:rsidR="00FF0F01">
        <w:rPr>
          <w:rFonts w:ascii="Arial" w:hAnsi="Arial" w:cs="Arial"/>
          <w:kern w:val="3"/>
          <w:sz w:val="24"/>
          <w:szCs w:val="24"/>
          <w:highlight w:val="yellow"/>
          <w:lang w:val="pt-BR" w:eastAsia="zh-CN" w:bidi="ar-SA"/>
        </w:rPr>
        <w:t>P</w:t>
      </w:r>
      <w:r w:rsidRPr="00C53A75">
        <w:rPr>
          <w:rFonts w:ascii="Arial" w:hAnsi="Arial" w:cs="Arial"/>
          <w:kern w:val="3"/>
          <w:sz w:val="24"/>
          <w:szCs w:val="24"/>
          <w:highlight w:val="yellow"/>
          <w:lang w:val="pt-BR" w:eastAsia="zh-CN" w:bidi="ar-SA"/>
        </w:rPr>
        <w:t xml:space="preserve">rojeto, </w:t>
      </w:r>
      <w:r w:rsidR="00434D7A" w:rsidRPr="00C53A75">
        <w:rPr>
          <w:rFonts w:ascii="Arial" w:hAnsi="Arial" w:cs="Arial"/>
          <w:kern w:val="3"/>
          <w:sz w:val="24"/>
          <w:szCs w:val="24"/>
          <w:highlight w:val="yellow"/>
          <w:lang w:val="pt-BR" w:eastAsia="zh-CN" w:bidi="ar-SA"/>
        </w:rPr>
        <w:t>bem como a liquidação e pagamento à empresa contratada, conforme especificado no plano de trabalho;</w:t>
      </w:r>
    </w:p>
    <w:p w14:paraId="0F4A8306" w14:textId="77777777" w:rsidR="00FE7FD1" w:rsidRPr="00C53A75" w:rsidRDefault="00FE7FD1" w:rsidP="00C53A75">
      <w:pPr>
        <w:tabs>
          <w:tab w:val="left" w:pos="1683"/>
        </w:tabs>
        <w:ind w:left="567"/>
        <w:jc w:val="both"/>
        <w:rPr>
          <w:rFonts w:ascii="Arial" w:hAnsi="Arial" w:cs="Arial"/>
          <w:kern w:val="3"/>
          <w:sz w:val="24"/>
          <w:szCs w:val="24"/>
          <w:lang w:val="pt-BR" w:eastAsia="zh-CN" w:bidi="ar-SA"/>
        </w:rPr>
      </w:pPr>
    </w:p>
    <w:p w14:paraId="71729E6E" w14:textId="38913A2C" w:rsidR="00825B70" w:rsidRDefault="00D10DFB" w:rsidP="00C53A75">
      <w:pPr>
        <w:tabs>
          <w:tab w:val="left" w:pos="1683"/>
        </w:tabs>
        <w:ind w:left="567"/>
        <w:jc w:val="both"/>
        <w:rPr>
          <w:rFonts w:ascii="Arial" w:hAnsi="Arial" w:cs="Arial"/>
          <w:kern w:val="3"/>
          <w:sz w:val="24"/>
          <w:szCs w:val="24"/>
          <w:lang w:val="pt-BR" w:eastAsia="zh-CN" w:bidi="ar-SA"/>
        </w:rPr>
      </w:pPr>
      <w:proofErr w:type="gramStart"/>
      <w:r w:rsidRPr="00C53A75">
        <w:rPr>
          <w:rFonts w:ascii="Arial" w:hAnsi="Arial" w:cs="Arial"/>
          <w:b/>
          <w:kern w:val="3"/>
          <w:sz w:val="24"/>
          <w:szCs w:val="24"/>
          <w:highlight w:val="yellow"/>
          <w:lang w:val="pt-BR" w:eastAsia="zh-CN" w:bidi="ar-SA"/>
        </w:rPr>
        <w:t>a</w:t>
      </w:r>
      <w:proofErr w:type="gramEnd"/>
      <w:r w:rsidR="005268DE" w:rsidRPr="00C53A75">
        <w:rPr>
          <w:rFonts w:ascii="Arial" w:hAnsi="Arial" w:cs="Arial"/>
          <w:b/>
          <w:kern w:val="3"/>
          <w:sz w:val="24"/>
          <w:szCs w:val="24"/>
          <w:highlight w:val="yellow"/>
          <w:lang w:val="pt-BR" w:eastAsia="zh-CN" w:bidi="ar-SA"/>
        </w:rPr>
        <w:t>2</w:t>
      </w:r>
      <w:r w:rsidR="00825B70" w:rsidRPr="00C53A75">
        <w:rPr>
          <w:rFonts w:ascii="Arial" w:hAnsi="Arial" w:cs="Arial"/>
          <w:kern w:val="3"/>
          <w:sz w:val="24"/>
          <w:szCs w:val="24"/>
          <w:highlight w:val="yellow"/>
          <w:lang w:val="pt-BR" w:eastAsia="zh-CN" w:bidi="ar-SA"/>
        </w:rPr>
        <w:t>.</w:t>
      </w:r>
      <w:r w:rsidR="00825B70" w:rsidRPr="00C53A75">
        <w:rPr>
          <w:rFonts w:ascii="Arial" w:hAnsi="Arial" w:cs="Arial"/>
          <w:kern w:val="3"/>
          <w:sz w:val="24"/>
          <w:szCs w:val="24"/>
          <w:lang w:val="pt-BR" w:eastAsia="zh-CN" w:bidi="ar-SA"/>
        </w:rPr>
        <w:t xml:space="preserve"> </w:t>
      </w:r>
      <w:r w:rsidR="00825B70" w:rsidRPr="00C53A75">
        <w:rPr>
          <w:rFonts w:ascii="Arial" w:hAnsi="Arial" w:cs="Arial"/>
          <w:sz w:val="24"/>
          <w:szCs w:val="24"/>
        </w:rPr>
        <w:t xml:space="preserve">realizar contratação de empresa especializada na execução do Projeto de Sinalização Viária Urbana, </w:t>
      </w:r>
      <w:r w:rsidR="00825B70" w:rsidRPr="00C53A75">
        <w:rPr>
          <w:rFonts w:ascii="Arial" w:hAnsi="Arial" w:cs="Arial"/>
          <w:kern w:val="3"/>
          <w:sz w:val="24"/>
          <w:szCs w:val="24"/>
          <w:lang w:val="pt-BR" w:eastAsia="zh-CN" w:bidi="ar-SA"/>
        </w:rPr>
        <w:t>bem como a liquidação e pagamento às empresas contratadas, conforme especificado no plano de trabalho;</w:t>
      </w:r>
    </w:p>
    <w:p w14:paraId="36718CA6" w14:textId="77777777" w:rsidR="00FE7FD1" w:rsidRPr="00C53A75" w:rsidRDefault="00FE7FD1" w:rsidP="00C53A75">
      <w:pPr>
        <w:tabs>
          <w:tab w:val="left" w:pos="1683"/>
        </w:tabs>
        <w:ind w:left="567"/>
        <w:jc w:val="both"/>
        <w:rPr>
          <w:rFonts w:ascii="Arial" w:hAnsi="Arial" w:cs="Arial"/>
          <w:kern w:val="3"/>
          <w:sz w:val="24"/>
          <w:szCs w:val="24"/>
          <w:lang w:val="pt-BR" w:eastAsia="zh-CN" w:bidi="ar-SA"/>
        </w:rPr>
      </w:pPr>
    </w:p>
    <w:p w14:paraId="234DC7DC" w14:textId="3D2D801E" w:rsidR="00DF03D8" w:rsidRDefault="00B04457" w:rsidP="00C53A75">
      <w:pPr>
        <w:tabs>
          <w:tab w:val="left" w:pos="1683"/>
        </w:tabs>
        <w:ind w:left="567"/>
        <w:jc w:val="both"/>
        <w:rPr>
          <w:rFonts w:ascii="Arial" w:hAnsi="Arial" w:cs="Arial"/>
          <w:kern w:val="3"/>
          <w:sz w:val="24"/>
          <w:szCs w:val="24"/>
          <w:lang w:val="pt-BR" w:eastAsia="zh-CN" w:bidi="ar-SA"/>
        </w:rPr>
      </w:pPr>
      <w:r w:rsidRPr="00C53A75">
        <w:rPr>
          <w:rFonts w:ascii="Arial" w:hAnsi="Arial" w:cs="Arial"/>
          <w:b/>
          <w:kern w:val="3"/>
          <w:sz w:val="24"/>
          <w:szCs w:val="24"/>
          <w:lang w:val="pt-BR" w:eastAsia="zh-CN" w:bidi="ar-SA"/>
        </w:rPr>
        <w:t>b</w:t>
      </w:r>
      <w:r w:rsidR="006672E8" w:rsidRPr="00C53A75">
        <w:rPr>
          <w:rFonts w:ascii="Arial" w:hAnsi="Arial" w:cs="Arial"/>
          <w:b/>
          <w:kern w:val="3"/>
          <w:sz w:val="24"/>
          <w:szCs w:val="24"/>
          <w:lang w:val="pt-BR" w:eastAsia="zh-CN" w:bidi="ar-SA"/>
        </w:rPr>
        <w:t>.</w:t>
      </w:r>
      <w:r w:rsidR="006672E8" w:rsidRPr="00C53A75">
        <w:rPr>
          <w:rFonts w:ascii="Arial" w:hAnsi="Arial" w:cs="Arial"/>
          <w:kern w:val="3"/>
          <w:sz w:val="24"/>
          <w:szCs w:val="24"/>
          <w:lang w:val="pt-BR" w:eastAsia="zh-CN" w:bidi="ar-SA"/>
        </w:rPr>
        <w:t xml:space="preserve"> </w:t>
      </w:r>
      <w:r w:rsidR="006401D9" w:rsidRPr="00C53A75">
        <w:rPr>
          <w:rFonts w:ascii="Arial" w:hAnsi="Arial" w:cs="Arial"/>
          <w:kern w:val="3"/>
          <w:sz w:val="24"/>
          <w:szCs w:val="24"/>
          <w:lang w:val="pt-BR" w:eastAsia="zh-CN" w:bidi="ar-SA"/>
        </w:rPr>
        <w:t xml:space="preserve">Revisar e aprovar o Projeto Técnico, bem como o respectivo orçamento, após a revisão por parte do </w:t>
      </w:r>
      <w:r w:rsidR="002F6A8A" w:rsidRPr="00C53A75">
        <w:rPr>
          <w:rFonts w:ascii="Arial" w:hAnsi="Arial" w:cs="Arial"/>
          <w:b/>
          <w:kern w:val="3"/>
          <w:sz w:val="24"/>
          <w:szCs w:val="24"/>
          <w:lang w:val="pt-BR" w:eastAsia="zh-CN" w:bidi="ar-SA"/>
        </w:rPr>
        <w:t>MUNICÍPIO</w:t>
      </w:r>
      <w:r w:rsidR="006401D9" w:rsidRPr="00C53A75">
        <w:rPr>
          <w:rFonts w:ascii="Arial" w:hAnsi="Arial" w:cs="Arial"/>
          <w:kern w:val="3"/>
          <w:sz w:val="24"/>
          <w:szCs w:val="24"/>
          <w:lang w:val="pt-BR" w:eastAsia="zh-CN" w:bidi="ar-SA"/>
        </w:rPr>
        <w:t>;</w:t>
      </w:r>
    </w:p>
    <w:p w14:paraId="1598C123" w14:textId="77777777" w:rsidR="00FE7FD1" w:rsidRPr="00C53A75" w:rsidRDefault="00FE7FD1" w:rsidP="00C53A75">
      <w:pPr>
        <w:tabs>
          <w:tab w:val="left" w:pos="1683"/>
        </w:tabs>
        <w:ind w:left="567"/>
        <w:jc w:val="both"/>
        <w:rPr>
          <w:rFonts w:ascii="Arial" w:hAnsi="Arial" w:cs="Arial"/>
          <w:kern w:val="3"/>
          <w:sz w:val="24"/>
          <w:szCs w:val="24"/>
          <w:lang w:val="pt-BR" w:eastAsia="zh-CN" w:bidi="ar-SA"/>
        </w:rPr>
      </w:pPr>
    </w:p>
    <w:p w14:paraId="79F90CDF" w14:textId="20362512" w:rsidR="00CA091D" w:rsidRDefault="00B04457" w:rsidP="00C53A75">
      <w:pPr>
        <w:tabs>
          <w:tab w:val="left" w:pos="1683"/>
        </w:tabs>
        <w:ind w:left="567"/>
        <w:jc w:val="both"/>
        <w:rPr>
          <w:rFonts w:ascii="Arial" w:hAnsi="Arial" w:cs="Arial"/>
          <w:kern w:val="3"/>
          <w:sz w:val="24"/>
          <w:szCs w:val="24"/>
          <w:lang w:val="pt-BR" w:eastAsia="zh-CN" w:bidi="ar-SA"/>
        </w:rPr>
      </w:pPr>
      <w:r w:rsidRPr="00C53A75">
        <w:rPr>
          <w:rFonts w:ascii="Arial" w:hAnsi="Arial" w:cs="Arial"/>
          <w:b/>
          <w:kern w:val="3"/>
          <w:sz w:val="24"/>
          <w:szCs w:val="24"/>
          <w:lang w:val="pt-BR" w:eastAsia="zh-CN" w:bidi="ar-SA"/>
        </w:rPr>
        <w:t>c</w:t>
      </w:r>
      <w:r w:rsidR="006672E8" w:rsidRPr="00C53A75">
        <w:rPr>
          <w:rFonts w:ascii="Arial" w:hAnsi="Arial" w:cs="Arial"/>
          <w:b/>
          <w:kern w:val="3"/>
          <w:sz w:val="24"/>
          <w:szCs w:val="24"/>
          <w:lang w:val="pt-BR" w:eastAsia="zh-CN" w:bidi="ar-SA"/>
        </w:rPr>
        <w:t>.</w:t>
      </w:r>
      <w:r w:rsidR="006672E8" w:rsidRPr="00C53A75">
        <w:rPr>
          <w:rFonts w:ascii="Arial" w:hAnsi="Arial" w:cs="Arial"/>
          <w:kern w:val="3"/>
          <w:sz w:val="24"/>
          <w:szCs w:val="24"/>
          <w:lang w:val="pt-BR" w:eastAsia="zh-CN" w:bidi="ar-SA"/>
        </w:rPr>
        <w:t xml:space="preserve"> </w:t>
      </w:r>
      <w:r w:rsidR="00434D7A" w:rsidRPr="00C53A75">
        <w:rPr>
          <w:rFonts w:ascii="Arial" w:hAnsi="Arial" w:cs="Arial"/>
          <w:kern w:val="3"/>
          <w:sz w:val="24"/>
          <w:szCs w:val="24"/>
          <w:lang w:val="pt-BR" w:eastAsia="zh-CN" w:bidi="ar-SA"/>
        </w:rPr>
        <w:t xml:space="preserve">Respeitada a legislação em vigor, contratar </w:t>
      </w:r>
      <w:r w:rsidR="005467FF" w:rsidRPr="00C53A75">
        <w:rPr>
          <w:rFonts w:ascii="Arial" w:hAnsi="Arial" w:cs="Arial"/>
          <w:kern w:val="3"/>
          <w:sz w:val="24"/>
          <w:szCs w:val="24"/>
          <w:lang w:val="pt-BR" w:eastAsia="zh-CN" w:bidi="ar-SA"/>
        </w:rPr>
        <w:t xml:space="preserve">pessoa física ou jurídica </w:t>
      </w:r>
      <w:r w:rsidR="00434D7A" w:rsidRPr="00C53A75">
        <w:rPr>
          <w:rFonts w:ascii="Arial" w:hAnsi="Arial" w:cs="Arial"/>
          <w:kern w:val="3"/>
          <w:sz w:val="24"/>
          <w:szCs w:val="24"/>
          <w:lang w:val="pt-BR" w:eastAsia="zh-CN" w:bidi="ar-SA"/>
        </w:rPr>
        <w:t>especializada</w:t>
      </w:r>
      <w:r w:rsidR="004E7564" w:rsidRPr="00C53A75">
        <w:rPr>
          <w:rFonts w:ascii="Arial" w:hAnsi="Arial" w:cs="Arial"/>
          <w:kern w:val="3"/>
          <w:sz w:val="24"/>
          <w:szCs w:val="24"/>
          <w:lang w:val="pt-BR" w:eastAsia="zh-CN" w:bidi="ar-SA"/>
        </w:rPr>
        <w:t xml:space="preserve"> para</w:t>
      </w:r>
      <w:r w:rsidR="00434D7A" w:rsidRPr="00C53A75">
        <w:rPr>
          <w:rFonts w:ascii="Arial" w:hAnsi="Arial" w:cs="Arial"/>
          <w:kern w:val="3"/>
          <w:sz w:val="24"/>
          <w:szCs w:val="24"/>
          <w:lang w:val="pt-BR" w:eastAsia="zh-CN" w:bidi="ar-SA"/>
        </w:rPr>
        <w:t xml:space="preserve"> </w:t>
      </w:r>
      <w:r w:rsidR="004E7564" w:rsidRPr="00C53A75">
        <w:rPr>
          <w:rFonts w:ascii="Arial" w:hAnsi="Arial" w:cs="Arial"/>
          <w:kern w:val="3"/>
          <w:sz w:val="24"/>
          <w:szCs w:val="24"/>
          <w:lang w:val="pt-BR" w:eastAsia="zh-CN" w:bidi="ar-SA"/>
        </w:rPr>
        <w:t xml:space="preserve">assessoramento na </w:t>
      </w:r>
      <w:r w:rsidR="00434D7A" w:rsidRPr="00C53A75">
        <w:rPr>
          <w:rFonts w:ascii="Arial" w:hAnsi="Arial" w:cs="Arial"/>
          <w:kern w:val="3"/>
          <w:sz w:val="24"/>
          <w:szCs w:val="24"/>
          <w:lang w:val="pt-BR" w:eastAsia="zh-CN" w:bidi="ar-SA"/>
        </w:rPr>
        <w:t xml:space="preserve">certificação e avaliação dos materiais utilizados pela empresa executora dos projetos;  </w:t>
      </w:r>
    </w:p>
    <w:p w14:paraId="5838F6B5" w14:textId="77777777" w:rsidR="00FE7FD1" w:rsidRPr="00C53A75" w:rsidRDefault="00FE7FD1" w:rsidP="00C53A75">
      <w:pPr>
        <w:tabs>
          <w:tab w:val="left" w:pos="1683"/>
        </w:tabs>
        <w:ind w:left="567"/>
        <w:jc w:val="both"/>
        <w:rPr>
          <w:rFonts w:ascii="Arial" w:hAnsi="Arial" w:cs="Arial"/>
          <w:kern w:val="3"/>
          <w:sz w:val="24"/>
          <w:szCs w:val="24"/>
          <w:lang w:val="pt-BR" w:eastAsia="zh-CN" w:bidi="ar-SA"/>
        </w:rPr>
      </w:pPr>
    </w:p>
    <w:p w14:paraId="626FD1ED" w14:textId="1C5D6F6C" w:rsidR="00DF03D8" w:rsidRDefault="00B04457" w:rsidP="00C53A75">
      <w:pPr>
        <w:tabs>
          <w:tab w:val="left" w:pos="1683"/>
        </w:tabs>
        <w:ind w:left="567"/>
        <w:jc w:val="both"/>
        <w:rPr>
          <w:rFonts w:ascii="Arial" w:hAnsi="Arial" w:cs="Arial"/>
          <w:kern w:val="3"/>
          <w:sz w:val="24"/>
          <w:szCs w:val="24"/>
          <w:lang w:val="pt-BR" w:eastAsia="zh-CN" w:bidi="ar-SA"/>
        </w:rPr>
      </w:pPr>
      <w:r w:rsidRPr="00C53A75">
        <w:rPr>
          <w:rFonts w:ascii="Arial" w:hAnsi="Arial" w:cs="Arial"/>
          <w:b/>
          <w:kern w:val="3"/>
          <w:sz w:val="24"/>
          <w:szCs w:val="24"/>
          <w:lang w:val="pt-BR" w:eastAsia="zh-CN" w:bidi="ar-SA"/>
        </w:rPr>
        <w:t>d</w:t>
      </w:r>
      <w:r w:rsidR="006672E8" w:rsidRPr="00C53A75">
        <w:rPr>
          <w:rFonts w:ascii="Arial" w:hAnsi="Arial" w:cs="Arial"/>
          <w:b/>
          <w:kern w:val="3"/>
          <w:sz w:val="24"/>
          <w:szCs w:val="24"/>
          <w:lang w:val="pt-BR" w:eastAsia="zh-CN" w:bidi="ar-SA"/>
        </w:rPr>
        <w:t>.</w:t>
      </w:r>
      <w:r w:rsidR="00CA091D" w:rsidRPr="00C53A75">
        <w:rPr>
          <w:rFonts w:ascii="Arial" w:hAnsi="Arial" w:cs="Arial"/>
          <w:kern w:val="3"/>
          <w:sz w:val="24"/>
          <w:szCs w:val="24"/>
          <w:lang w:val="pt-BR" w:eastAsia="zh-CN" w:bidi="ar-SA"/>
        </w:rPr>
        <w:t xml:space="preserve"> Prestar contas deste termo, na parte que lhe couber, ao Tribunal de Contas do Estado do Paraná, nos termos da legislação pertinente</w:t>
      </w:r>
      <w:r w:rsidR="006401D9" w:rsidRPr="00C53A75">
        <w:rPr>
          <w:rFonts w:ascii="Arial" w:hAnsi="Arial" w:cs="Arial"/>
          <w:kern w:val="3"/>
          <w:sz w:val="24"/>
          <w:szCs w:val="24"/>
          <w:lang w:val="pt-BR" w:eastAsia="zh-CN" w:bidi="ar-SA"/>
        </w:rPr>
        <w:t>;</w:t>
      </w:r>
    </w:p>
    <w:p w14:paraId="47884AC4" w14:textId="77777777" w:rsidR="00FE7FD1" w:rsidRPr="00C53A75" w:rsidRDefault="00FE7FD1" w:rsidP="00C53A75">
      <w:pPr>
        <w:tabs>
          <w:tab w:val="left" w:pos="1683"/>
        </w:tabs>
        <w:ind w:left="567"/>
        <w:jc w:val="both"/>
        <w:rPr>
          <w:rFonts w:ascii="Arial" w:hAnsi="Arial" w:cs="Arial"/>
          <w:kern w:val="3"/>
          <w:sz w:val="24"/>
          <w:szCs w:val="24"/>
          <w:lang w:val="pt-BR" w:eastAsia="zh-CN" w:bidi="ar-SA"/>
        </w:rPr>
      </w:pPr>
    </w:p>
    <w:p w14:paraId="76D5684E" w14:textId="52A91473" w:rsidR="00DF03D8" w:rsidRDefault="00B04457" w:rsidP="00C53A75">
      <w:pPr>
        <w:tabs>
          <w:tab w:val="left" w:pos="1683"/>
        </w:tabs>
        <w:ind w:left="567"/>
        <w:jc w:val="both"/>
        <w:rPr>
          <w:rFonts w:ascii="Arial" w:hAnsi="Arial" w:cs="Arial"/>
          <w:kern w:val="3"/>
          <w:sz w:val="24"/>
          <w:szCs w:val="24"/>
          <w:lang w:val="pt-BR" w:eastAsia="zh-CN" w:bidi="ar-SA"/>
        </w:rPr>
      </w:pPr>
      <w:r w:rsidRPr="00C53A75">
        <w:rPr>
          <w:rFonts w:ascii="Arial" w:hAnsi="Arial" w:cs="Arial"/>
          <w:b/>
          <w:kern w:val="3"/>
          <w:sz w:val="24"/>
          <w:szCs w:val="24"/>
          <w:lang w:val="pt-BR" w:eastAsia="zh-CN" w:bidi="ar-SA"/>
        </w:rPr>
        <w:t>e</w:t>
      </w:r>
      <w:r w:rsidR="006672E8" w:rsidRPr="00C53A75">
        <w:rPr>
          <w:rFonts w:ascii="Arial" w:hAnsi="Arial" w:cs="Arial"/>
          <w:b/>
          <w:kern w:val="3"/>
          <w:sz w:val="24"/>
          <w:szCs w:val="24"/>
          <w:lang w:val="pt-BR" w:eastAsia="zh-CN" w:bidi="ar-SA"/>
        </w:rPr>
        <w:t>.</w:t>
      </w:r>
      <w:r w:rsidR="00CA091D" w:rsidRPr="00C53A75">
        <w:rPr>
          <w:rFonts w:ascii="Arial" w:hAnsi="Arial" w:cs="Arial"/>
          <w:kern w:val="3"/>
          <w:sz w:val="24"/>
          <w:szCs w:val="24"/>
          <w:lang w:val="pt-BR" w:eastAsia="zh-CN" w:bidi="ar-SA"/>
        </w:rPr>
        <w:t xml:space="preserve"> Promover a capacitação dos </w:t>
      </w:r>
      <w:r w:rsidR="002F6A8A" w:rsidRPr="00C53A75">
        <w:rPr>
          <w:rFonts w:ascii="Arial" w:hAnsi="Arial" w:cs="Arial"/>
          <w:kern w:val="3"/>
          <w:sz w:val="24"/>
          <w:szCs w:val="24"/>
          <w:lang w:val="pt-BR" w:eastAsia="zh-CN" w:bidi="ar-SA"/>
        </w:rPr>
        <w:t xml:space="preserve">servidores </w:t>
      </w:r>
      <w:r w:rsidR="00CA091D" w:rsidRPr="00C53A75">
        <w:rPr>
          <w:rFonts w:ascii="Arial" w:hAnsi="Arial" w:cs="Arial"/>
          <w:kern w:val="3"/>
          <w:sz w:val="24"/>
          <w:szCs w:val="24"/>
          <w:lang w:val="pt-BR" w:eastAsia="zh-CN" w:bidi="ar-SA"/>
        </w:rPr>
        <w:t xml:space="preserve">do </w:t>
      </w:r>
      <w:r w:rsidR="002F6A8A" w:rsidRPr="00C53A75">
        <w:rPr>
          <w:rFonts w:ascii="Arial" w:hAnsi="Arial" w:cs="Arial"/>
          <w:b/>
          <w:kern w:val="3"/>
          <w:sz w:val="24"/>
          <w:szCs w:val="24"/>
          <w:lang w:val="pt-BR" w:eastAsia="zh-CN" w:bidi="ar-SA"/>
        </w:rPr>
        <w:t>MUNICÍPIO</w:t>
      </w:r>
      <w:r w:rsidR="00CA091D" w:rsidRPr="00C53A75">
        <w:rPr>
          <w:rFonts w:ascii="Arial" w:hAnsi="Arial" w:cs="Arial"/>
          <w:kern w:val="3"/>
          <w:sz w:val="24"/>
          <w:szCs w:val="24"/>
          <w:lang w:val="pt-BR" w:eastAsia="zh-CN" w:bidi="ar-SA"/>
        </w:rPr>
        <w:t>, conforme plano de trabalho</w:t>
      </w:r>
      <w:r w:rsidR="006401D9" w:rsidRPr="00C53A75">
        <w:rPr>
          <w:rFonts w:ascii="Arial" w:hAnsi="Arial" w:cs="Arial"/>
          <w:kern w:val="3"/>
          <w:sz w:val="24"/>
          <w:szCs w:val="24"/>
          <w:lang w:val="pt-BR" w:eastAsia="zh-CN" w:bidi="ar-SA"/>
        </w:rPr>
        <w:t>;</w:t>
      </w:r>
    </w:p>
    <w:p w14:paraId="3B82520D" w14:textId="77777777" w:rsidR="00FE7FD1" w:rsidRPr="00C53A75" w:rsidRDefault="00FE7FD1" w:rsidP="00C53A75">
      <w:pPr>
        <w:tabs>
          <w:tab w:val="left" w:pos="1683"/>
        </w:tabs>
        <w:ind w:left="567"/>
        <w:jc w:val="both"/>
        <w:rPr>
          <w:rFonts w:ascii="Arial" w:hAnsi="Arial" w:cs="Arial"/>
          <w:kern w:val="3"/>
          <w:sz w:val="24"/>
          <w:szCs w:val="24"/>
          <w:lang w:val="pt-BR" w:eastAsia="zh-CN" w:bidi="ar-SA"/>
        </w:rPr>
      </w:pPr>
    </w:p>
    <w:p w14:paraId="740F7829" w14:textId="77777777" w:rsidR="00DF03D8" w:rsidRPr="00C53A75" w:rsidRDefault="00B04457" w:rsidP="00C53A75">
      <w:pPr>
        <w:tabs>
          <w:tab w:val="left" w:pos="1683"/>
        </w:tabs>
        <w:ind w:left="567"/>
        <w:jc w:val="both"/>
        <w:rPr>
          <w:rFonts w:ascii="Arial" w:hAnsi="Arial" w:cs="Arial"/>
          <w:kern w:val="3"/>
          <w:sz w:val="24"/>
          <w:szCs w:val="24"/>
          <w:lang w:val="pt-BR" w:eastAsia="zh-CN" w:bidi="ar-SA"/>
        </w:rPr>
      </w:pPr>
      <w:r w:rsidRPr="00C53A75">
        <w:rPr>
          <w:rFonts w:ascii="Arial" w:hAnsi="Arial" w:cs="Arial"/>
          <w:b/>
          <w:kern w:val="3"/>
          <w:sz w:val="24"/>
          <w:szCs w:val="24"/>
          <w:lang w:val="pt-BR" w:eastAsia="zh-CN" w:bidi="ar-SA"/>
        </w:rPr>
        <w:t>f</w:t>
      </w:r>
      <w:r w:rsidR="006672E8" w:rsidRPr="00C53A75">
        <w:rPr>
          <w:rFonts w:ascii="Arial" w:hAnsi="Arial" w:cs="Arial"/>
          <w:b/>
          <w:kern w:val="3"/>
          <w:sz w:val="24"/>
          <w:szCs w:val="24"/>
          <w:lang w:val="pt-BR" w:eastAsia="zh-CN" w:bidi="ar-SA"/>
        </w:rPr>
        <w:t>.</w:t>
      </w:r>
      <w:r w:rsidR="00CA091D" w:rsidRPr="00C53A75">
        <w:rPr>
          <w:rFonts w:ascii="Arial" w:hAnsi="Arial" w:cs="Arial"/>
          <w:kern w:val="3"/>
          <w:sz w:val="24"/>
          <w:szCs w:val="24"/>
          <w:lang w:val="pt-BR" w:eastAsia="zh-CN" w:bidi="ar-SA"/>
        </w:rPr>
        <w:t xml:space="preserve"> </w:t>
      </w:r>
      <w:r w:rsidR="00106FB5" w:rsidRPr="00C53A75">
        <w:rPr>
          <w:rFonts w:ascii="Arial" w:hAnsi="Arial" w:cs="Arial"/>
          <w:kern w:val="3"/>
          <w:sz w:val="24"/>
          <w:szCs w:val="24"/>
          <w:lang w:val="pt-BR" w:eastAsia="zh-CN" w:bidi="ar-SA"/>
        </w:rPr>
        <w:t xml:space="preserve"> </w:t>
      </w:r>
      <w:r w:rsidR="00CA091D" w:rsidRPr="00C53A75">
        <w:rPr>
          <w:rFonts w:ascii="Arial" w:hAnsi="Arial" w:cs="Arial"/>
          <w:kern w:val="3"/>
          <w:sz w:val="24"/>
          <w:szCs w:val="24"/>
          <w:lang w:val="pt-BR" w:eastAsia="zh-CN" w:bidi="ar-SA"/>
        </w:rPr>
        <w:t>Acompanhar e fiscalizar a implantação da sinaliz</w:t>
      </w:r>
      <w:r w:rsidR="00106FB5" w:rsidRPr="00C53A75">
        <w:rPr>
          <w:rFonts w:ascii="Arial" w:hAnsi="Arial" w:cs="Arial"/>
          <w:kern w:val="3"/>
          <w:sz w:val="24"/>
          <w:szCs w:val="24"/>
          <w:lang w:val="pt-BR" w:eastAsia="zh-CN" w:bidi="ar-SA"/>
        </w:rPr>
        <w:t>ação viária prevista no projeto;</w:t>
      </w:r>
    </w:p>
    <w:p w14:paraId="1081B89B" w14:textId="11928123" w:rsidR="00106FB5" w:rsidRDefault="00106FB5" w:rsidP="00C53A75">
      <w:pPr>
        <w:tabs>
          <w:tab w:val="left" w:pos="1683"/>
        </w:tabs>
        <w:ind w:left="567"/>
        <w:jc w:val="both"/>
        <w:rPr>
          <w:rFonts w:ascii="Arial" w:hAnsi="Arial" w:cs="Arial"/>
          <w:kern w:val="3"/>
          <w:sz w:val="24"/>
          <w:szCs w:val="24"/>
          <w:lang w:val="pt-BR" w:eastAsia="zh-CN" w:bidi="ar-SA"/>
        </w:rPr>
      </w:pPr>
      <w:r w:rsidRPr="00C53A75">
        <w:rPr>
          <w:rFonts w:ascii="Arial" w:hAnsi="Arial" w:cs="Arial"/>
          <w:b/>
          <w:kern w:val="3"/>
          <w:sz w:val="24"/>
          <w:szCs w:val="24"/>
          <w:lang w:val="pt-BR" w:eastAsia="zh-CN" w:bidi="ar-SA"/>
        </w:rPr>
        <w:t>g.</w:t>
      </w:r>
      <w:r w:rsidRPr="00C53A75">
        <w:rPr>
          <w:rFonts w:ascii="Arial" w:hAnsi="Arial" w:cs="Arial"/>
          <w:kern w:val="3"/>
          <w:sz w:val="24"/>
          <w:szCs w:val="24"/>
          <w:lang w:val="pt-BR" w:eastAsia="zh-CN" w:bidi="ar-SA"/>
        </w:rPr>
        <w:t xml:space="preserve"> Demais ações de sua competência de acordo com a previsão legal.</w:t>
      </w:r>
    </w:p>
    <w:p w14:paraId="3C70C8F9" w14:textId="77777777" w:rsidR="00FE7FD1" w:rsidRPr="00C53A75" w:rsidRDefault="00FE7FD1" w:rsidP="00C53A75">
      <w:pPr>
        <w:tabs>
          <w:tab w:val="left" w:pos="1683"/>
        </w:tabs>
        <w:ind w:left="567"/>
        <w:jc w:val="both"/>
        <w:rPr>
          <w:rFonts w:ascii="Arial" w:hAnsi="Arial" w:cs="Arial"/>
          <w:kern w:val="3"/>
          <w:sz w:val="24"/>
          <w:szCs w:val="24"/>
          <w:lang w:val="pt-BR" w:eastAsia="zh-CN" w:bidi="ar-SA"/>
        </w:rPr>
      </w:pPr>
    </w:p>
    <w:p w14:paraId="4E7688EF" w14:textId="4DDAC735" w:rsidR="00680FAB" w:rsidRDefault="00255BE4" w:rsidP="00C53A75">
      <w:pPr>
        <w:tabs>
          <w:tab w:val="left" w:pos="1683"/>
        </w:tabs>
        <w:jc w:val="both"/>
        <w:rPr>
          <w:rFonts w:ascii="Arial" w:hAnsi="Arial" w:cs="Arial"/>
          <w:kern w:val="3"/>
          <w:sz w:val="24"/>
          <w:szCs w:val="24"/>
          <w:lang w:val="pt-BR" w:eastAsia="zh-CN" w:bidi="ar-SA"/>
        </w:rPr>
      </w:pPr>
      <w:r w:rsidRPr="00C53A75">
        <w:rPr>
          <w:rFonts w:ascii="Arial" w:hAnsi="Arial" w:cs="Arial"/>
          <w:b/>
          <w:kern w:val="3"/>
          <w:sz w:val="24"/>
          <w:szCs w:val="24"/>
          <w:lang w:val="pt-BR" w:eastAsia="zh-CN" w:bidi="ar-SA"/>
        </w:rPr>
        <w:t>3.</w:t>
      </w:r>
      <w:r w:rsidR="00B04457" w:rsidRPr="00C53A75">
        <w:rPr>
          <w:rFonts w:ascii="Arial" w:hAnsi="Arial" w:cs="Arial"/>
          <w:b/>
          <w:kern w:val="3"/>
          <w:sz w:val="24"/>
          <w:szCs w:val="24"/>
          <w:lang w:val="pt-BR" w:eastAsia="zh-CN" w:bidi="ar-SA"/>
        </w:rPr>
        <w:t>2.</w:t>
      </w:r>
      <w:r w:rsidR="00B04457" w:rsidRPr="00C53A75">
        <w:rPr>
          <w:rFonts w:ascii="Arial" w:hAnsi="Arial" w:cs="Arial"/>
          <w:kern w:val="3"/>
          <w:sz w:val="24"/>
          <w:szCs w:val="24"/>
          <w:lang w:val="pt-BR" w:eastAsia="zh-CN" w:bidi="ar-SA"/>
        </w:rPr>
        <w:t xml:space="preserve"> </w:t>
      </w:r>
      <w:r w:rsidR="00680FAB" w:rsidRPr="00C53A75">
        <w:rPr>
          <w:rFonts w:ascii="Arial" w:hAnsi="Arial" w:cs="Arial"/>
          <w:kern w:val="3"/>
          <w:sz w:val="24"/>
          <w:szCs w:val="24"/>
          <w:lang w:val="pt-BR" w:eastAsia="zh-CN" w:bidi="ar-SA"/>
        </w:rPr>
        <w:t xml:space="preserve">Para atingir o objetivo definido neste termo, o </w:t>
      </w:r>
      <w:r w:rsidR="00680FAB" w:rsidRPr="00C53A75">
        <w:rPr>
          <w:rFonts w:ascii="Arial" w:hAnsi="Arial" w:cs="Arial"/>
          <w:b/>
          <w:kern w:val="3"/>
          <w:sz w:val="24"/>
          <w:szCs w:val="24"/>
          <w:lang w:val="pt-BR" w:eastAsia="zh-CN" w:bidi="ar-SA"/>
        </w:rPr>
        <w:t>MUNICÍPIO</w:t>
      </w:r>
      <w:r w:rsidR="00680FAB" w:rsidRPr="00C53A75">
        <w:rPr>
          <w:rFonts w:ascii="Arial" w:hAnsi="Arial" w:cs="Arial"/>
          <w:kern w:val="3"/>
          <w:sz w:val="24"/>
          <w:szCs w:val="24"/>
          <w:lang w:val="pt-BR" w:eastAsia="zh-CN" w:bidi="ar-SA"/>
        </w:rPr>
        <w:t>, compromete-se a:</w:t>
      </w:r>
    </w:p>
    <w:p w14:paraId="5D19126C" w14:textId="77777777" w:rsidR="00FE7FD1" w:rsidRPr="00C53A75" w:rsidRDefault="00FE7FD1" w:rsidP="00C53A75">
      <w:pPr>
        <w:tabs>
          <w:tab w:val="left" w:pos="1683"/>
        </w:tabs>
        <w:jc w:val="both"/>
        <w:rPr>
          <w:rFonts w:ascii="Arial" w:hAnsi="Arial" w:cs="Arial"/>
          <w:kern w:val="3"/>
          <w:sz w:val="24"/>
          <w:szCs w:val="24"/>
          <w:lang w:val="pt-BR" w:eastAsia="zh-CN" w:bidi="ar-SA"/>
        </w:rPr>
      </w:pPr>
    </w:p>
    <w:p w14:paraId="347012D0" w14:textId="751A1021" w:rsidR="00DF03D8" w:rsidRPr="00FE7FD1" w:rsidRDefault="006401D9" w:rsidP="00FE7FD1">
      <w:pPr>
        <w:pStyle w:val="PargrafodaLista"/>
        <w:numPr>
          <w:ilvl w:val="0"/>
          <w:numId w:val="16"/>
        </w:numPr>
        <w:tabs>
          <w:tab w:val="left" w:pos="1683"/>
        </w:tabs>
        <w:ind w:right="83"/>
        <w:rPr>
          <w:rFonts w:ascii="Arial" w:hAnsi="Arial" w:cs="Arial"/>
          <w:sz w:val="24"/>
          <w:szCs w:val="24"/>
        </w:rPr>
      </w:pPr>
      <w:r w:rsidRPr="00FE7FD1">
        <w:rPr>
          <w:rFonts w:ascii="Arial" w:hAnsi="Arial" w:cs="Arial"/>
          <w:sz w:val="24"/>
          <w:szCs w:val="24"/>
        </w:rPr>
        <w:t>Utilizar a sinalização implantada para fins exclusivos de manutenção e operacionalização do Sistema de Sinalização</w:t>
      </w:r>
      <w:r w:rsidR="00D5345D" w:rsidRPr="00FE7FD1">
        <w:rPr>
          <w:rFonts w:ascii="Arial" w:hAnsi="Arial" w:cs="Arial"/>
          <w:sz w:val="24"/>
          <w:szCs w:val="24"/>
        </w:rPr>
        <w:t xml:space="preserve"> Viária</w:t>
      </w:r>
      <w:r w:rsidRPr="00FE7FD1">
        <w:rPr>
          <w:rFonts w:ascii="Arial" w:hAnsi="Arial" w:cs="Arial"/>
          <w:sz w:val="24"/>
          <w:szCs w:val="24"/>
        </w:rPr>
        <w:t xml:space="preserve"> a ela jurisdicionada;</w:t>
      </w:r>
    </w:p>
    <w:p w14:paraId="4C445913" w14:textId="77777777" w:rsidR="00FE7FD1" w:rsidRPr="00FE7FD1" w:rsidRDefault="00FE7FD1" w:rsidP="00FE7FD1">
      <w:pPr>
        <w:pStyle w:val="PargrafodaLista"/>
        <w:tabs>
          <w:tab w:val="left" w:pos="1683"/>
        </w:tabs>
        <w:ind w:left="942" w:right="83"/>
        <w:rPr>
          <w:rFonts w:ascii="Arial" w:hAnsi="Arial" w:cs="Arial"/>
          <w:sz w:val="24"/>
          <w:szCs w:val="24"/>
        </w:rPr>
      </w:pPr>
    </w:p>
    <w:p w14:paraId="56FF8635" w14:textId="0C821595" w:rsidR="005268DE" w:rsidRDefault="005268DE" w:rsidP="00C53A75">
      <w:pPr>
        <w:tabs>
          <w:tab w:val="left" w:pos="1683"/>
        </w:tabs>
        <w:ind w:left="567" w:right="83"/>
        <w:jc w:val="both"/>
        <w:rPr>
          <w:rFonts w:ascii="Arial" w:hAnsi="Arial" w:cs="Arial"/>
          <w:sz w:val="24"/>
          <w:szCs w:val="24"/>
        </w:rPr>
      </w:pPr>
      <w:r w:rsidRPr="00C53A75">
        <w:rPr>
          <w:rFonts w:ascii="Arial" w:hAnsi="Arial" w:cs="Arial"/>
          <w:b/>
          <w:sz w:val="24"/>
          <w:szCs w:val="24"/>
          <w:highlight w:val="yellow"/>
        </w:rPr>
        <w:t>b 1.</w:t>
      </w:r>
      <w:r w:rsidRPr="00C53A75">
        <w:rPr>
          <w:rFonts w:ascii="Arial" w:hAnsi="Arial" w:cs="Arial"/>
          <w:sz w:val="24"/>
          <w:szCs w:val="24"/>
          <w:highlight w:val="yellow"/>
        </w:rPr>
        <w:t xml:space="preserve"> Apresentar ao DETRAN/PR o Projeto Técnico de Sinalização Viária Urbana;</w:t>
      </w:r>
    </w:p>
    <w:p w14:paraId="7582A933" w14:textId="77777777" w:rsidR="00FE7FD1" w:rsidRPr="00C53A75" w:rsidRDefault="00FE7FD1" w:rsidP="00C53A75">
      <w:pPr>
        <w:tabs>
          <w:tab w:val="left" w:pos="1683"/>
        </w:tabs>
        <w:ind w:left="567" w:right="83"/>
        <w:jc w:val="both"/>
        <w:rPr>
          <w:rFonts w:ascii="Arial" w:hAnsi="Arial" w:cs="Arial"/>
          <w:sz w:val="24"/>
          <w:szCs w:val="24"/>
        </w:rPr>
      </w:pPr>
    </w:p>
    <w:p w14:paraId="4A8E952C" w14:textId="30A212F2" w:rsidR="00DF03D8" w:rsidRDefault="00B04457" w:rsidP="00C53A75">
      <w:pPr>
        <w:tabs>
          <w:tab w:val="left" w:pos="1683"/>
        </w:tabs>
        <w:ind w:left="567" w:right="83"/>
        <w:jc w:val="both"/>
        <w:rPr>
          <w:rFonts w:ascii="Arial" w:hAnsi="Arial" w:cs="Arial"/>
          <w:sz w:val="24"/>
          <w:szCs w:val="24"/>
        </w:rPr>
      </w:pPr>
      <w:r w:rsidRPr="00FF0F01">
        <w:rPr>
          <w:rFonts w:ascii="Arial" w:hAnsi="Arial" w:cs="Arial"/>
          <w:b/>
          <w:sz w:val="24"/>
          <w:szCs w:val="24"/>
          <w:highlight w:val="yellow"/>
        </w:rPr>
        <w:t>b</w:t>
      </w:r>
      <w:r w:rsidR="005268DE" w:rsidRPr="00FF0F01">
        <w:rPr>
          <w:rFonts w:ascii="Arial" w:hAnsi="Arial" w:cs="Arial"/>
          <w:b/>
          <w:sz w:val="24"/>
          <w:szCs w:val="24"/>
          <w:highlight w:val="yellow"/>
        </w:rPr>
        <w:t xml:space="preserve"> 2</w:t>
      </w:r>
      <w:r w:rsidR="008577A7" w:rsidRPr="00FF0F01">
        <w:rPr>
          <w:rFonts w:ascii="Arial" w:hAnsi="Arial" w:cs="Arial"/>
          <w:b/>
          <w:sz w:val="24"/>
          <w:szCs w:val="24"/>
          <w:highlight w:val="yellow"/>
        </w:rPr>
        <w:t>.</w:t>
      </w:r>
      <w:r w:rsidR="008577A7" w:rsidRPr="00FF0F01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6401D9" w:rsidRPr="00FF0F01">
        <w:rPr>
          <w:rFonts w:ascii="Arial" w:hAnsi="Arial" w:cs="Arial"/>
          <w:sz w:val="24"/>
          <w:szCs w:val="24"/>
          <w:highlight w:val="yellow"/>
        </w:rPr>
        <w:t>Dar subsídios técnicos necessários para o responsável pela elaboração de projetos, revisar e aprovar o Projeto Técnico, bem como o respectivo orç</w:t>
      </w:r>
      <w:r w:rsidR="00680FAB" w:rsidRPr="00FF0F01">
        <w:rPr>
          <w:rFonts w:ascii="Arial" w:hAnsi="Arial" w:cs="Arial"/>
          <w:sz w:val="24"/>
          <w:szCs w:val="24"/>
          <w:highlight w:val="yellow"/>
        </w:rPr>
        <w:t xml:space="preserve">amento antes do envio ao </w:t>
      </w:r>
      <w:r w:rsidR="00680FAB" w:rsidRPr="00FF0F01">
        <w:rPr>
          <w:rFonts w:ascii="Arial" w:hAnsi="Arial" w:cs="Arial"/>
          <w:b/>
          <w:sz w:val="24"/>
          <w:szCs w:val="24"/>
          <w:highlight w:val="yellow"/>
        </w:rPr>
        <w:t>DETRAN/</w:t>
      </w:r>
      <w:r w:rsidR="006401D9" w:rsidRPr="00FF0F01">
        <w:rPr>
          <w:rFonts w:ascii="Arial" w:hAnsi="Arial" w:cs="Arial"/>
          <w:b/>
          <w:sz w:val="24"/>
          <w:szCs w:val="24"/>
          <w:highlight w:val="yellow"/>
        </w:rPr>
        <w:t>PR</w:t>
      </w:r>
      <w:r w:rsidR="006401D9" w:rsidRPr="00FF0F01">
        <w:rPr>
          <w:rFonts w:ascii="Arial" w:hAnsi="Arial" w:cs="Arial"/>
          <w:sz w:val="24"/>
          <w:szCs w:val="24"/>
          <w:highlight w:val="yellow"/>
        </w:rPr>
        <w:t>;</w:t>
      </w:r>
    </w:p>
    <w:p w14:paraId="54BDACD9" w14:textId="77777777" w:rsidR="00FE7FD1" w:rsidRPr="00C53A75" w:rsidRDefault="00FE7FD1" w:rsidP="00C53A75">
      <w:pPr>
        <w:tabs>
          <w:tab w:val="left" w:pos="1683"/>
        </w:tabs>
        <w:ind w:left="567" w:right="83"/>
        <w:jc w:val="both"/>
        <w:rPr>
          <w:rFonts w:ascii="Arial" w:hAnsi="Arial" w:cs="Arial"/>
          <w:sz w:val="24"/>
          <w:szCs w:val="24"/>
        </w:rPr>
      </w:pPr>
    </w:p>
    <w:p w14:paraId="5AFD8A21" w14:textId="0B9CDFFF" w:rsidR="00DF03D8" w:rsidRDefault="00B04457" w:rsidP="00C53A75">
      <w:pPr>
        <w:tabs>
          <w:tab w:val="left" w:pos="1683"/>
        </w:tabs>
        <w:ind w:left="567" w:right="83"/>
        <w:jc w:val="both"/>
        <w:rPr>
          <w:rFonts w:ascii="Arial" w:hAnsi="Arial" w:cs="Arial"/>
          <w:sz w:val="24"/>
          <w:szCs w:val="24"/>
        </w:rPr>
      </w:pPr>
      <w:r w:rsidRPr="00C53A75">
        <w:rPr>
          <w:rFonts w:ascii="Arial" w:hAnsi="Arial" w:cs="Arial"/>
          <w:b/>
          <w:sz w:val="24"/>
          <w:szCs w:val="24"/>
        </w:rPr>
        <w:t>c</w:t>
      </w:r>
      <w:r w:rsidR="008577A7" w:rsidRPr="00C53A75">
        <w:rPr>
          <w:rFonts w:ascii="Arial" w:hAnsi="Arial" w:cs="Arial"/>
          <w:b/>
          <w:sz w:val="24"/>
          <w:szCs w:val="24"/>
        </w:rPr>
        <w:t>.</w:t>
      </w:r>
      <w:r w:rsidR="008577A7" w:rsidRPr="00C53A75">
        <w:rPr>
          <w:rFonts w:ascii="Arial" w:hAnsi="Arial" w:cs="Arial"/>
          <w:sz w:val="24"/>
          <w:szCs w:val="24"/>
        </w:rPr>
        <w:t xml:space="preserve"> </w:t>
      </w:r>
      <w:r w:rsidR="006401D9" w:rsidRPr="00C53A75">
        <w:rPr>
          <w:rFonts w:ascii="Arial" w:hAnsi="Arial" w:cs="Arial"/>
          <w:sz w:val="24"/>
          <w:szCs w:val="24"/>
        </w:rPr>
        <w:t xml:space="preserve">Responsabilizar-se pela manutenção e a conservação permanente da sinalização executada por força deste </w:t>
      </w:r>
      <w:r w:rsidR="00BC7D0B" w:rsidRPr="00C53A75">
        <w:rPr>
          <w:rFonts w:ascii="Arial" w:hAnsi="Arial" w:cs="Arial"/>
          <w:sz w:val="24"/>
          <w:szCs w:val="24"/>
        </w:rPr>
        <w:t>termo</w:t>
      </w:r>
      <w:r w:rsidR="006401D9" w:rsidRPr="00C53A75">
        <w:rPr>
          <w:rFonts w:ascii="Arial" w:hAnsi="Arial" w:cs="Arial"/>
          <w:sz w:val="24"/>
          <w:szCs w:val="24"/>
        </w:rPr>
        <w:t>, garantindo a salvaguarda dos materiais implantados;</w:t>
      </w:r>
    </w:p>
    <w:p w14:paraId="1C49E0FA" w14:textId="77777777" w:rsidR="00FE7FD1" w:rsidRPr="00C53A75" w:rsidRDefault="00FE7FD1" w:rsidP="00C53A75">
      <w:pPr>
        <w:tabs>
          <w:tab w:val="left" w:pos="1683"/>
        </w:tabs>
        <w:ind w:left="567" w:right="83"/>
        <w:jc w:val="both"/>
        <w:rPr>
          <w:rFonts w:ascii="Arial" w:hAnsi="Arial" w:cs="Arial"/>
          <w:sz w:val="24"/>
          <w:szCs w:val="24"/>
        </w:rPr>
      </w:pPr>
    </w:p>
    <w:p w14:paraId="4BA90953" w14:textId="66E17DDA" w:rsidR="00DF03D8" w:rsidRDefault="00B04457" w:rsidP="00C53A75">
      <w:pPr>
        <w:tabs>
          <w:tab w:val="left" w:pos="1683"/>
        </w:tabs>
        <w:ind w:left="567" w:right="83"/>
        <w:jc w:val="both"/>
        <w:rPr>
          <w:rFonts w:ascii="Arial" w:hAnsi="Arial" w:cs="Arial"/>
          <w:sz w:val="24"/>
          <w:szCs w:val="24"/>
        </w:rPr>
      </w:pPr>
      <w:r w:rsidRPr="00C53A75">
        <w:rPr>
          <w:rFonts w:ascii="Arial" w:hAnsi="Arial" w:cs="Arial"/>
          <w:b/>
          <w:sz w:val="24"/>
          <w:szCs w:val="24"/>
        </w:rPr>
        <w:t>d</w:t>
      </w:r>
      <w:r w:rsidR="008577A7" w:rsidRPr="00C53A75">
        <w:rPr>
          <w:rFonts w:ascii="Arial" w:hAnsi="Arial" w:cs="Arial"/>
          <w:b/>
          <w:sz w:val="24"/>
          <w:szCs w:val="24"/>
        </w:rPr>
        <w:t>.</w:t>
      </w:r>
      <w:r w:rsidR="008577A7" w:rsidRPr="00C53A75">
        <w:rPr>
          <w:rFonts w:ascii="Arial" w:hAnsi="Arial" w:cs="Arial"/>
          <w:sz w:val="24"/>
          <w:szCs w:val="24"/>
        </w:rPr>
        <w:t xml:space="preserve"> </w:t>
      </w:r>
      <w:r w:rsidR="006401D9" w:rsidRPr="00C53A75">
        <w:rPr>
          <w:rFonts w:ascii="Arial" w:hAnsi="Arial" w:cs="Arial"/>
          <w:sz w:val="24"/>
          <w:szCs w:val="24"/>
        </w:rPr>
        <w:t>Acompanhar e fiscalizar a implantação da sinalização</w:t>
      </w:r>
      <w:r w:rsidR="00D5345D" w:rsidRPr="00C53A75">
        <w:rPr>
          <w:rFonts w:ascii="Arial" w:hAnsi="Arial" w:cs="Arial"/>
          <w:sz w:val="24"/>
          <w:szCs w:val="24"/>
        </w:rPr>
        <w:t xml:space="preserve"> viária</w:t>
      </w:r>
      <w:r w:rsidR="006401D9" w:rsidRPr="00C53A75">
        <w:rPr>
          <w:rFonts w:ascii="Arial" w:hAnsi="Arial" w:cs="Arial"/>
          <w:sz w:val="24"/>
          <w:szCs w:val="24"/>
        </w:rPr>
        <w:t xml:space="preserve"> prevista no </w:t>
      </w:r>
      <w:r w:rsidR="0002310A" w:rsidRPr="00C53A75">
        <w:rPr>
          <w:rFonts w:ascii="Arial" w:hAnsi="Arial" w:cs="Arial"/>
          <w:sz w:val="24"/>
          <w:szCs w:val="24"/>
        </w:rPr>
        <w:t>p</w:t>
      </w:r>
      <w:r w:rsidR="006401D9" w:rsidRPr="00C53A75">
        <w:rPr>
          <w:rFonts w:ascii="Arial" w:hAnsi="Arial" w:cs="Arial"/>
          <w:sz w:val="24"/>
          <w:szCs w:val="24"/>
        </w:rPr>
        <w:t>rojeto</w:t>
      </w:r>
      <w:r w:rsidR="0002310A" w:rsidRPr="00C53A75">
        <w:rPr>
          <w:rFonts w:ascii="Arial" w:hAnsi="Arial" w:cs="Arial"/>
          <w:sz w:val="24"/>
          <w:szCs w:val="24"/>
        </w:rPr>
        <w:t xml:space="preserve"> em todas as etapas.</w:t>
      </w:r>
    </w:p>
    <w:p w14:paraId="72D4510B" w14:textId="563608A2" w:rsidR="00FE7FD1" w:rsidRPr="00C53A75" w:rsidRDefault="00FE7FD1" w:rsidP="00C53A75">
      <w:pPr>
        <w:tabs>
          <w:tab w:val="left" w:pos="1683"/>
        </w:tabs>
        <w:ind w:left="567" w:right="83"/>
        <w:jc w:val="both"/>
        <w:rPr>
          <w:rFonts w:ascii="Arial" w:hAnsi="Arial" w:cs="Arial"/>
          <w:sz w:val="24"/>
          <w:szCs w:val="24"/>
        </w:rPr>
      </w:pPr>
    </w:p>
    <w:p w14:paraId="2ED7A03A" w14:textId="71F60F95" w:rsidR="00DF03D8" w:rsidRDefault="00B04457" w:rsidP="00C53A75">
      <w:pPr>
        <w:tabs>
          <w:tab w:val="left" w:pos="1683"/>
        </w:tabs>
        <w:ind w:left="567" w:right="83"/>
        <w:jc w:val="both"/>
        <w:rPr>
          <w:rFonts w:ascii="Arial" w:hAnsi="Arial" w:cs="Arial"/>
          <w:sz w:val="24"/>
          <w:szCs w:val="24"/>
        </w:rPr>
      </w:pPr>
      <w:r w:rsidRPr="00C53A75">
        <w:rPr>
          <w:rFonts w:ascii="Arial" w:hAnsi="Arial" w:cs="Arial"/>
          <w:b/>
          <w:sz w:val="24"/>
          <w:szCs w:val="24"/>
        </w:rPr>
        <w:t>e</w:t>
      </w:r>
      <w:r w:rsidR="008577A7" w:rsidRPr="00C53A75">
        <w:rPr>
          <w:rFonts w:ascii="Arial" w:hAnsi="Arial" w:cs="Arial"/>
          <w:b/>
          <w:sz w:val="24"/>
          <w:szCs w:val="24"/>
        </w:rPr>
        <w:t>.</w:t>
      </w:r>
      <w:r w:rsidR="008577A7" w:rsidRPr="00C53A75">
        <w:rPr>
          <w:rFonts w:ascii="Arial" w:hAnsi="Arial" w:cs="Arial"/>
          <w:sz w:val="24"/>
          <w:szCs w:val="24"/>
        </w:rPr>
        <w:t xml:space="preserve"> </w:t>
      </w:r>
      <w:r w:rsidR="006401D9" w:rsidRPr="00C53A75">
        <w:rPr>
          <w:rFonts w:ascii="Arial" w:hAnsi="Arial" w:cs="Arial"/>
          <w:sz w:val="24"/>
          <w:szCs w:val="24"/>
        </w:rPr>
        <w:t xml:space="preserve">Comunicar imediatamente ao </w:t>
      </w:r>
      <w:r w:rsidR="006401D9" w:rsidRPr="00C53A75">
        <w:rPr>
          <w:rFonts w:ascii="Arial" w:hAnsi="Arial" w:cs="Arial"/>
          <w:b/>
          <w:sz w:val="24"/>
          <w:szCs w:val="24"/>
        </w:rPr>
        <w:t>DETRAN</w:t>
      </w:r>
      <w:r w:rsidR="00680FAB" w:rsidRPr="00C53A75">
        <w:rPr>
          <w:rFonts w:ascii="Arial" w:hAnsi="Arial" w:cs="Arial"/>
          <w:b/>
          <w:sz w:val="24"/>
          <w:szCs w:val="24"/>
        </w:rPr>
        <w:t>/</w:t>
      </w:r>
      <w:r w:rsidR="006401D9" w:rsidRPr="00C53A75">
        <w:rPr>
          <w:rFonts w:ascii="Arial" w:hAnsi="Arial" w:cs="Arial"/>
          <w:b/>
          <w:sz w:val="24"/>
          <w:szCs w:val="24"/>
        </w:rPr>
        <w:t>PR</w:t>
      </w:r>
      <w:r w:rsidR="006401D9" w:rsidRPr="00C53A75">
        <w:rPr>
          <w:rFonts w:ascii="Arial" w:hAnsi="Arial" w:cs="Arial"/>
          <w:sz w:val="24"/>
          <w:szCs w:val="24"/>
        </w:rPr>
        <w:t xml:space="preserve"> qualquer divergência </w:t>
      </w:r>
      <w:r w:rsidR="0002310A" w:rsidRPr="00C53A75">
        <w:rPr>
          <w:rFonts w:ascii="Arial" w:hAnsi="Arial" w:cs="Arial"/>
          <w:sz w:val="24"/>
          <w:szCs w:val="24"/>
        </w:rPr>
        <w:t>n</w:t>
      </w:r>
      <w:r w:rsidR="006401D9" w:rsidRPr="00C53A75">
        <w:rPr>
          <w:rFonts w:ascii="Arial" w:hAnsi="Arial" w:cs="Arial"/>
          <w:sz w:val="24"/>
          <w:szCs w:val="24"/>
        </w:rPr>
        <w:t>a execuçã</w:t>
      </w:r>
      <w:r w:rsidR="00213E69" w:rsidRPr="00C53A75">
        <w:rPr>
          <w:rFonts w:ascii="Arial" w:hAnsi="Arial" w:cs="Arial"/>
          <w:sz w:val="24"/>
          <w:szCs w:val="24"/>
        </w:rPr>
        <w:t xml:space="preserve">o dos serviços </w:t>
      </w:r>
      <w:r w:rsidR="0002310A" w:rsidRPr="00C53A75">
        <w:rPr>
          <w:rFonts w:ascii="Arial" w:hAnsi="Arial" w:cs="Arial"/>
          <w:sz w:val="24"/>
          <w:szCs w:val="24"/>
        </w:rPr>
        <w:t>de que trata este convênio</w:t>
      </w:r>
      <w:r w:rsidR="006401D9" w:rsidRPr="00C53A75">
        <w:rPr>
          <w:rFonts w:ascii="Arial" w:hAnsi="Arial" w:cs="Arial"/>
          <w:sz w:val="24"/>
          <w:szCs w:val="24"/>
        </w:rPr>
        <w:t>;</w:t>
      </w:r>
    </w:p>
    <w:p w14:paraId="6C1B4173" w14:textId="6CAAD7EE" w:rsidR="00FE7FD1" w:rsidRPr="00C53A75" w:rsidRDefault="00FE7FD1" w:rsidP="00C53A75">
      <w:pPr>
        <w:tabs>
          <w:tab w:val="left" w:pos="1683"/>
        </w:tabs>
        <w:ind w:left="567" w:right="83"/>
        <w:jc w:val="both"/>
        <w:rPr>
          <w:rFonts w:ascii="Arial" w:hAnsi="Arial" w:cs="Arial"/>
          <w:sz w:val="24"/>
          <w:szCs w:val="24"/>
        </w:rPr>
      </w:pPr>
    </w:p>
    <w:p w14:paraId="212A9A34" w14:textId="712AA8BD" w:rsidR="00DF03D8" w:rsidRDefault="00B04457" w:rsidP="00C53A75">
      <w:pPr>
        <w:tabs>
          <w:tab w:val="left" w:pos="1683"/>
        </w:tabs>
        <w:ind w:left="567" w:right="83"/>
        <w:jc w:val="both"/>
        <w:rPr>
          <w:rFonts w:ascii="Arial" w:hAnsi="Arial" w:cs="Arial"/>
          <w:sz w:val="24"/>
          <w:szCs w:val="24"/>
        </w:rPr>
      </w:pPr>
      <w:r w:rsidRPr="00C53A75">
        <w:rPr>
          <w:rFonts w:ascii="Arial" w:hAnsi="Arial" w:cs="Arial"/>
          <w:b/>
          <w:sz w:val="24"/>
          <w:szCs w:val="24"/>
        </w:rPr>
        <w:t>f</w:t>
      </w:r>
      <w:r w:rsidR="008577A7" w:rsidRPr="00C53A75">
        <w:rPr>
          <w:rFonts w:ascii="Arial" w:hAnsi="Arial" w:cs="Arial"/>
          <w:b/>
          <w:sz w:val="24"/>
          <w:szCs w:val="24"/>
        </w:rPr>
        <w:t>.</w:t>
      </w:r>
      <w:r w:rsidR="008577A7" w:rsidRPr="00C53A75">
        <w:rPr>
          <w:rFonts w:ascii="Arial" w:hAnsi="Arial" w:cs="Arial"/>
          <w:sz w:val="24"/>
          <w:szCs w:val="24"/>
        </w:rPr>
        <w:t xml:space="preserve"> </w:t>
      </w:r>
      <w:r w:rsidR="0002310A" w:rsidRPr="00C53A75">
        <w:rPr>
          <w:rFonts w:ascii="Arial" w:hAnsi="Arial" w:cs="Arial"/>
          <w:sz w:val="24"/>
          <w:szCs w:val="24"/>
        </w:rPr>
        <w:t xml:space="preserve">Não efetuar alterações que não sejam autorizadas expressamente pelo </w:t>
      </w:r>
      <w:r w:rsidR="006401D9" w:rsidRPr="00C53A75">
        <w:rPr>
          <w:rFonts w:ascii="Arial" w:hAnsi="Arial" w:cs="Arial"/>
          <w:b/>
          <w:sz w:val="24"/>
          <w:szCs w:val="24"/>
        </w:rPr>
        <w:t>DETRAN</w:t>
      </w:r>
      <w:r w:rsidR="00680FAB" w:rsidRPr="00C53A75">
        <w:rPr>
          <w:rFonts w:ascii="Arial" w:hAnsi="Arial" w:cs="Arial"/>
          <w:b/>
          <w:sz w:val="24"/>
          <w:szCs w:val="24"/>
        </w:rPr>
        <w:t>/</w:t>
      </w:r>
      <w:r w:rsidR="006401D9" w:rsidRPr="00C53A75">
        <w:rPr>
          <w:rFonts w:ascii="Arial" w:hAnsi="Arial" w:cs="Arial"/>
          <w:b/>
          <w:sz w:val="24"/>
          <w:szCs w:val="24"/>
        </w:rPr>
        <w:t>PR</w:t>
      </w:r>
      <w:r w:rsidR="006401D9" w:rsidRPr="00C53A75">
        <w:rPr>
          <w:rFonts w:ascii="Arial" w:hAnsi="Arial" w:cs="Arial"/>
          <w:sz w:val="24"/>
          <w:szCs w:val="24"/>
        </w:rPr>
        <w:t>;</w:t>
      </w:r>
    </w:p>
    <w:p w14:paraId="0C984E6E" w14:textId="77777777" w:rsidR="00FE7FD1" w:rsidRPr="00C53A75" w:rsidRDefault="00FE7FD1" w:rsidP="00C53A75">
      <w:pPr>
        <w:tabs>
          <w:tab w:val="left" w:pos="1683"/>
        </w:tabs>
        <w:ind w:left="567" w:right="83"/>
        <w:jc w:val="both"/>
        <w:rPr>
          <w:rFonts w:ascii="Arial" w:hAnsi="Arial" w:cs="Arial"/>
          <w:sz w:val="24"/>
          <w:szCs w:val="24"/>
        </w:rPr>
      </w:pPr>
    </w:p>
    <w:p w14:paraId="7A6A7B27" w14:textId="4A057780" w:rsidR="00DF03D8" w:rsidRDefault="00B04457" w:rsidP="00C53A75">
      <w:pPr>
        <w:tabs>
          <w:tab w:val="left" w:pos="1683"/>
        </w:tabs>
        <w:ind w:left="567" w:right="83"/>
        <w:jc w:val="both"/>
        <w:rPr>
          <w:rFonts w:ascii="Arial" w:hAnsi="Arial" w:cs="Arial"/>
          <w:sz w:val="24"/>
          <w:szCs w:val="24"/>
        </w:rPr>
      </w:pPr>
      <w:r w:rsidRPr="00C53A75">
        <w:rPr>
          <w:rFonts w:ascii="Arial" w:hAnsi="Arial" w:cs="Arial"/>
          <w:b/>
          <w:sz w:val="24"/>
          <w:szCs w:val="24"/>
        </w:rPr>
        <w:t>g</w:t>
      </w:r>
      <w:r w:rsidR="008577A7" w:rsidRPr="00C53A75">
        <w:rPr>
          <w:rFonts w:ascii="Arial" w:hAnsi="Arial" w:cs="Arial"/>
          <w:b/>
          <w:sz w:val="24"/>
          <w:szCs w:val="24"/>
        </w:rPr>
        <w:t>.</w:t>
      </w:r>
      <w:r w:rsidR="008577A7" w:rsidRPr="00C53A75">
        <w:rPr>
          <w:rFonts w:ascii="Arial" w:hAnsi="Arial" w:cs="Arial"/>
          <w:sz w:val="24"/>
          <w:szCs w:val="24"/>
        </w:rPr>
        <w:t xml:space="preserve"> </w:t>
      </w:r>
      <w:r w:rsidR="006401D9" w:rsidRPr="00C53A75">
        <w:rPr>
          <w:rFonts w:ascii="Arial" w:hAnsi="Arial" w:cs="Arial"/>
          <w:sz w:val="24"/>
          <w:szCs w:val="24"/>
        </w:rPr>
        <w:t xml:space="preserve">Designar </w:t>
      </w:r>
      <w:r w:rsidR="007F50B1" w:rsidRPr="00C53A75">
        <w:rPr>
          <w:rFonts w:ascii="Arial" w:hAnsi="Arial" w:cs="Arial"/>
          <w:sz w:val="24"/>
          <w:szCs w:val="24"/>
        </w:rPr>
        <w:t>02 (</w:t>
      </w:r>
      <w:r w:rsidR="006401D9" w:rsidRPr="00C53A75">
        <w:rPr>
          <w:rFonts w:ascii="Arial" w:hAnsi="Arial" w:cs="Arial"/>
          <w:sz w:val="24"/>
          <w:szCs w:val="24"/>
        </w:rPr>
        <w:t>dois</w:t>
      </w:r>
      <w:r w:rsidR="007F50B1" w:rsidRPr="00C53A75">
        <w:rPr>
          <w:rFonts w:ascii="Arial" w:hAnsi="Arial" w:cs="Arial"/>
          <w:sz w:val="24"/>
          <w:szCs w:val="24"/>
        </w:rPr>
        <w:t>)</w:t>
      </w:r>
      <w:r w:rsidR="006401D9" w:rsidRPr="00C53A75">
        <w:rPr>
          <w:rFonts w:ascii="Arial" w:hAnsi="Arial" w:cs="Arial"/>
          <w:sz w:val="24"/>
          <w:szCs w:val="24"/>
        </w:rPr>
        <w:t xml:space="preserve"> </w:t>
      </w:r>
      <w:r w:rsidR="0002310A" w:rsidRPr="00C53A75">
        <w:rPr>
          <w:rFonts w:ascii="Arial" w:hAnsi="Arial" w:cs="Arial"/>
          <w:sz w:val="24"/>
          <w:szCs w:val="24"/>
        </w:rPr>
        <w:t>servidores</w:t>
      </w:r>
      <w:r w:rsidR="006401D9" w:rsidRPr="00C53A75">
        <w:rPr>
          <w:rFonts w:ascii="Arial" w:hAnsi="Arial" w:cs="Arial"/>
          <w:sz w:val="24"/>
          <w:szCs w:val="24"/>
        </w:rPr>
        <w:t xml:space="preserve"> de seu quadro </w:t>
      </w:r>
      <w:r w:rsidR="0002310A" w:rsidRPr="00C53A75">
        <w:rPr>
          <w:rFonts w:ascii="Arial" w:hAnsi="Arial" w:cs="Arial"/>
          <w:sz w:val="24"/>
          <w:szCs w:val="24"/>
        </w:rPr>
        <w:t xml:space="preserve">para acompanhar </w:t>
      </w:r>
      <w:r w:rsidR="006401D9" w:rsidRPr="00C53A75">
        <w:rPr>
          <w:rFonts w:ascii="Arial" w:hAnsi="Arial" w:cs="Arial"/>
          <w:sz w:val="24"/>
          <w:szCs w:val="24"/>
        </w:rPr>
        <w:t>a realização dos serviços na função de GEST</w:t>
      </w:r>
      <w:r w:rsidR="007C388B" w:rsidRPr="00C53A75">
        <w:rPr>
          <w:rFonts w:ascii="Arial" w:hAnsi="Arial" w:cs="Arial"/>
          <w:sz w:val="24"/>
          <w:szCs w:val="24"/>
        </w:rPr>
        <w:t>OR/SUPLENTE do presente termo</w:t>
      </w:r>
      <w:r w:rsidR="006401D9" w:rsidRPr="00C53A75">
        <w:rPr>
          <w:rFonts w:ascii="Arial" w:hAnsi="Arial" w:cs="Arial"/>
          <w:sz w:val="24"/>
          <w:szCs w:val="24"/>
        </w:rPr>
        <w:t>;</w:t>
      </w:r>
    </w:p>
    <w:p w14:paraId="4EC6436A" w14:textId="77777777" w:rsidR="00FE7FD1" w:rsidRPr="00C53A75" w:rsidRDefault="00FE7FD1" w:rsidP="00C53A75">
      <w:pPr>
        <w:tabs>
          <w:tab w:val="left" w:pos="1683"/>
        </w:tabs>
        <w:ind w:left="567" w:right="83"/>
        <w:jc w:val="both"/>
        <w:rPr>
          <w:rFonts w:ascii="Arial" w:hAnsi="Arial" w:cs="Arial"/>
          <w:sz w:val="24"/>
          <w:szCs w:val="24"/>
        </w:rPr>
      </w:pPr>
    </w:p>
    <w:p w14:paraId="62038532" w14:textId="5CA9D480" w:rsidR="00DF03D8" w:rsidRDefault="00B04457" w:rsidP="00C53A75">
      <w:pPr>
        <w:tabs>
          <w:tab w:val="left" w:pos="1683"/>
        </w:tabs>
        <w:ind w:left="567" w:right="83"/>
        <w:jc w:val="both"/>
        <w:rPr>
          <w:rFonts w:ascii="Arial" w:hAnsi="Arial" w:cs="Arial"/>
          <w:sz w:val="24"/>
          <w:szCs w:val="24"/>
        </w:rPr>
      </w:pPr>
      <w:r w:rsidRPr="00C53A75">
        <w:rPr>
          <w:rFonts w:ascii="Arial" w:hAnsi="Arial" w:cs="Arial"/>
          <w:b/>
          <w:sz w:val="24"/>
          <w:szCs w:val="24"/>
        </w:rPr>
        <w:t>h</w:t>
      </w:r>
      <w:r w:rsidR="008577A7" w:rsidRPr="00C53A75">
        <w:rPr>
          <w:rFonts w:ascii="Arial" w:hAnsi="Arial" w:cs="Arial"/>
          <w:b/>
          <w:sz w:val="24"/>
          <w:szCs w:val="24"/>
        </w:rPr>
        <w:t>.</w:t>
      </w:r>
      <w:r w:rsidR="008577A7" w:rsidRPr="00C53A75">
        <w:rPr>
          <w:rFonts w:ascii="Arial" w:hAnsi="Arial" w:cs="Arial"/>
          <w:sz w:val="24"/>
          <w:szCs w:val="24"/>
        </w:rPr>
        <w:t xml:space="preserve"> </w:t>
      </w:r>
      <w:r w:rsidR="006401D9" w:rsidRPr="00C53A75">
        <w:rPr>
          <w:rFonts w:ascii="Arial" w:hAnsi="Arial" w:cs="Arial"/>
          <w:sz w:val="24"/>
          <w:szCs w:val="24"/>
        </w:rPr>
        <w:t>Disponibilizar o</w:t>
      </w:r>
      <w:r w:rsidR="00030485" w:rsidRPr="00C53A75">
        <w:rPr>
          <w:rFonts w:ascii="Arial" w:hAnsi="Arial" w:cs="Arial"/>
          <w:sz w:val="24"/>
          <w:szCs w:val="24"/>
        </w:rPr>
        <w:t>s</w:t>
      </w:r>
      <w:r w:rsidR="006401D9" w:rsidRPr="00C53A75">
        <w:rPr>
          <w:rFonts w:ascii="Arial" w:hAnsi="Arial" w:cs="Arial"/>
          <w:sz w:val="24"/>
          <w:szCs w:val="24"/>
        </w:rPr>
        <w:t xml:space="preserve"> </w:t>
      </w:r>
      <w:r w:rsidR="00030485" w:rsidRPr="00C53A75">
        <w:rPr>
          <w:rFonts w:ascii="Arial" w:hAnsi="Arial" w:cs="Arial"/>
          <w:sz w:val="24"/>
          <w:szCs w:val="24"/>
        </w:rPr>
        <w:t>s</w:t>
      </w:r>
      <w:r w:rsidR="0002310A" w:rsidRPr="00C53A75">
        <w:rPr>
          <w:rFonts w:ascii="Arial" w:hAnsi="Arial" w:cs="Arial"/>
          <w:sz w:val="24"/>
          <w:szCs w:val="24"/>
        </w:rPr>
        <w:t>ervidores</w:t>
      </w:r>
      <w:r w:rsidR="006401D9" w:rsidRPr="00C53A75">
        <w:rPr>
          <w:rFonts w:ascii="Arial" w:hAnsi="Arial" w:cs="Arial"/>
          <w:sz w:val="24"/>
          <w:szCs w:val="24"/>
        </w:rPr>
        <w:t xml:space="preserve"> designado</w:t>
      </w:r>
      <w:r w:rsidR="00030485" w:rsidRPr="00C53A75">
        <w:rPr>
          <w:rFonts w:ascii="Arial" w:hAnsi="Arial" w:cs="Arial"/>
          <w:sz w:val="24"/>
          <w:szCs w:val="24"/>
        </w:rPr>
        <w:t>s</w:t>
      </w:r>
      <w:r w:rsidR="0002310A" w:rsidRPr="00C53A75">
        <w:rPr>
          <w:rFonts w:ascii="Arial" w:hAnsi="Arial" w:cs="Arial"/>
          <w:sz w:val="24"/>
          <w:szCs w:val="24"/>
        </w:rPr>
        <w:t xml:space="preserve">, </w:t>
      </w:r>
      <w:r w:rsidR="006401D9" w:rsidRPr="00C53A75">
        <w:rPr>
          <w:rFonts w:ascii="Arial" w:hAnsi="Arial" w:cs="Arial"/>
          <w:sz w:val="24"/>
          <w:szCs w:val="24"/>
        </w:rPr>
        <w:t xml:space="preserve">para treinamento por um período mínimo de </w:t>
      </w:r>
      <w:r w:rsidR="00D5345D" w:rsidRPr="00C53A75">
        <w:rPr>
          <w:rFonts w:ascii="Arial" w:hAnsi="Arial" w:cs="Arial"/>
          <w:sz w:val="24"/>
          <w:szCs w:val="24"/>
        </w:rPr>
        <w:t>3</w:t>
      </w:r>
      <w:r w:rsidR="006401D9" w:rsidRPr="00C53A75">
        <w:rPr>
          <w:rFonts w:ascii="Arial" w:hAnsi="Arial" w:cs="Arial"/>
          <w:sz w:val="24"/>
          <w:szCs w:val="24"/>
        </w:rPr>
        <w:t>0 h</w:t>
      </w:r>
      <w:r w:rsidR="0002310A" w:rsidRPr="00C53A75">
        <w:rPr>
          <w:rFonts w:ascii="Arial" w:hAnsi="Arial" w:cs="Arial"/>
          <w:sz w:val="24"/>
          <w:szCs w:val="24"/>
        </w:rPr>
        <w:t>oras</w:t>
      </w:r>
      <w:r w:rsidR="006401D9" w:rsidRPr="00C53A75">
        <w:rPr>
          <w:rFonts w:ascii="Arial" w:hAnsi="Arial" w:cs="Arial"/>
          <w:sz w:val="24"/>
          <w:szCs w:val="24"/>
        </w:rPr>
        <w:t xml:space="preserve">/aula, </w:t>
      </w:r>
      <w:r w:rsidR="0002310A" w:rsidRPr="00C53A75">
        <w:rPr>
          <w:rFonts w:ascii="Arial" w:hAnsi="Arial" w:cs="Arial"/>
          <w:sz w:val="24"/>
          <w:szCs w:val="24"/>
        </w:rPr>
        <w:t>de acordo com a</w:t>
      </w:r>
      <w:r w:rsidR="006401D9" w:rsidRPr="00C53A75">
        <w:rPr>
          <w:rFonts w:ascii="Arial" w:hAnsi="Arial" w:cs="Arial"/>
          <w:sz w:val="24"/>
          <w:szCs w:val="24"/>
        </w:rPr>
        <w:t xml:space="preserve"> convocação a ser enviada pelo </w:t>
      </w:r>
      <w:r w:rsidR="006401D9" w:rsidRPr="00C53A75">
        <w:rPr>
          <w:rFonts w:ascii="Arial" w:hAnsi="Arial" w:cs="Arial"/>
          <w:b/>
          <w:sz w:val="24"/>
          <w:szCs w:val="24"/>
        </w:rPr>
        <w:t>DETRAN/PR</w:t>
      </w:r>
      <w:r w:rsidR="006401D9" w:rsidRPr="00C53A75">
        <w:rPr>
          <w:rFonts w:ascii="Arial" w:hAnsi="Arial" w:cs="Arial"/>
          <w:sz w:val="24"/>
          <w:szCs w:val="24"/>
        </w:rPr>
        <w:t>;</w:t>
      </w:r>
    </w:p>
    <w:p w14:paraId="7A4A212A" w14:textId="77777777" w:rsidR="00FE7FD1" w:rsidRPr="00C53A75" w:rsidRDefault="00FE7FD1" w:rsidP="00C53A75">
      <w:pPr>
        <w:tabs>
          <w:tab w:val="left" w:pos="1683"/>
        </w:tabs>
        <w:ind w:left="567" w:right="83"/>
        <w:jc w:val="both"/>
        <w:rPr>
          <w:rFonts w:ascii="Arial" w:hAnsi="Arial" w:cs="Arial"/>
          <w:sz w:val="24"/>
          <w:szCs w:val="24"/>
        </w:rPr>
      </w:pPr>
    </w:p>
    <w:p w14:paraId="3C19BD16" w14:textId="27151226" w:rsidR="00DF03D8" w:rsidRDefault="00B04457" w:rsidP="00C53A75">
      <w:pPr>
        <w:tabs>
          <w:tab w:val="left" w:pos="1683"/>
        </w:tabs>
        <w:ind w:left="567" w:right="83"/>
        <w:jc w:val="both"/>
        <w:rPr>
          <w:rFonts w:ascii="Arial" w:hAnsi="Arial" w:cs="Arial"/>
          <w:sz w:val="24"/>
          <w:szCs w:val="24"/>
        </w:rPr>
      </w:pPr>
      <w:r w:rsidRPr="00C53A75">
        <w:rPr>
          <w:rFonts w:ascii="Arial" w:hAnsi="Arial" w:cs="Arial"/>
          <w:b/>
          <w:sz w:val="24"/>
          <w:szCs w:val="24"/>
        </w:rPr>
        <w:t>i</w:t>
      </w:r>
      <w:r w:rsidR="008577A7" w:rsidRPr="00C53A75">
        <w:rPr>
          <w:rFonts w:ascii="Arial" w:hAnsi="Arial" w:cs="Arial"/>
          <w:b/>
          <w:sz w:val="24"/>
          <w:szCs w:val="24"/>
        </w:rPr>
        <w:t>.</w:t>
      </w:r>
      <w:r w:rsidR="008577A7" w:rsidRPr="00C53A75">
        <w:rPr>
          <w:rFonts w:ascii="Arial" w:hAnsi="Arial" w:cs="Arial"/>
          <w:sz w:val="24"/>
          <w:szCs w:val="24"/>
        </w:rPr>
        <w:t xml:space="preserve"> </w:t>
      </w:r>
      <w:r w:rsidR="006401D9" w:rsidRPr="00C53A75">
        <w:rPr>
          <w:rFonts w:ascii="Arial" w:hAnsi="Arial" w:cs="Arial"/>
          <w:sz w:val="24"/>
          <w:szCs w:val="24"/>
        </w:rPr>
        <w:t xml:space="preserve">Fornecer as Bases Cartográficas do </w:t>
      </w:r>
      <w:r w:rsidR="002F6A8A" w:rsidRPr="00C53A75">
        <w:rPr>
          <w:rFonts w:ascii="Arial" w:hAnsi="Arial" w:cs="Arial"/>
          <w:b/>
          <w:kern w:val="3"/>
          <w:sz w:val="24"/>
          <w:szCs w:val="24"/>
          <w:lang w:val="pt-BR" w:eastAsia="zh-CN" w:bidi="ar-SA"/>
        </w:rPr>
        <w:t>MUNICÍPIO</w:t>
      </w:r>
      <w:r w:rsidR="006401D9" w:rsidRPr="00C53A75">
        <w:rPr>
          <w:rFonts w:ascii="Arial" w:hAnsi="Arial" w:cs="Arial"/>
          <w:sz w:val="24"/>
          <w:szCs w:val="24"/>
        </w:rPr>
        <w:t>;</w:t>
      </w:r>
    </w:p>
    <w:p w14:paraId="6E661112" w14:textId="77777777" w:rsidR="00FE7FD1" w:rsidRPr="00C53A75" w:rsidRDefault="00FE7FD1" w:rsidP="00C53A75">
      <w:pPr>
        <w:tabs>
          <w:tab w:val="left" w:pos="1683"/>
        </w:tabs>
        <w:ind w:left="567" w:right="83"/>
        <w:jc w:val="both"/>
        <w:rPr>
          <w:rFonts w:ascii="Arial" w:hAnsi="Arial" w:cs="Arial"/>
          <w:sz w:val="24"/>
          <w:szCs w:val="24"/>
        </w:rPr>
      </w:pPr>
    </w:p>
    <w:p w14:paraId="4277BA60" w14:textId="08E75354" w:rsidR="00DF03D8" w:rsidRDefault="00B04457" w:rsidP="00C53A75">
      <w:pPr>
        <w:tabs>
          <w:tab w:val="left" w:pos="1683"/>
        </w:tabs>
        <w:ind w:left="567" w:right="83"/>
        <w:jc w:val="both"/>
        <w:rPr>
          <w:rFonts w:ascii="Arial" w:hAnsi="Arial" w:cs="Arial"/>
          <w:sz w:val="24"/>
          <w:szCs w:val="24"/>
        </w:rPr>
      </w:pPr>
      <w:r w:rsidRPr="00C53A75">
        <w:rPr>
          <w:rFonts w:ascii="Arial" w:hAnsi="Arial" w:cs="Arial"/>
          <w:b/>
          <w:sz w:val="24"/>
          <w:szCs w:val="24"/>
        </w:rPr>
        <w:t>j</w:t>
      </w:r>
      <w:r w:rsidR="008577A7" w:rsidRPr="00C53A75">
        <w:rPr>
          <w:rFonts w:ascii="Arial" w:hAnsi="Arial" w:cs="Arial"/>
          <w:b/>
          <w:sz w:val="24"/>
          <w:szCs w:val="24"/>
        </w:rPr>
        <w:t>.</w:t>
      </w:r>
      <w:r w:rsidR="008577A7" w:rsidRPr="00C53A75">
        <w:rPr>
          <w:rFonts w:ascii="Arial" w:hAnsi="Arial" w:cs="Arial"/>
          <w:sz w:val="24"/>
          <w:szCs w:val="24"/>
        </w:rPr>
        <w:t xml:space="preserve"> </w:t>
      </w:r>
      <w:r w:rsidR="006401D9" w:rsidRPr="00C53A75">
        <w:rPr>
          <w:rFonts w:ascii="Arial" w:hAnsi="Arial" w:cs="Arial"/>
          <w:sz w:val="24"/>
          <w:szCs w:val="24"/>
        </w:rPr>
        <w:t xml:space="preserve">Prestar contas deste </w:t>
      </w:r>
      <w:r w:rsidR="007C388B" w:rsidRPr="00C53A75">
        <w:rPr>
          <w:rFonts w:ascii="Arial" w:hAnsi="Arial" w:cs="Arial"/>
          <w:sz w:val="24"/>
          <w:szCs w:val="24"/>
        </w:rPr>
        <w:t>termo</w:t>
      </w:r>
      <w:r w:rsidR="006401D9" w:rsidRPr="00C53A75">
        <w:rPr>
          <w:rFonts w:ascii="Arial" w:hAnsi="Arial" w:cs="Arial"/>
          <w:sz w:val="24"/>
          <w:szCs w:val="24"/>
        </w:rPr>
        <w:t xml:space="preserve">, na parte que lhe couber, ao Tribunal de Contas do Estado do Paraná, nos </w:t>
      </w:r>
      <w:r w:rsidR="00106FB5" w:rsidRPr="00C53A75">
        <w:rPr>
          <w:rFonts w:ascii="Arial" w:hAnsi="Arial" w:cs="Arial"/>
          <w:sz w:val="24"/>
          <w:szCs w:val="24"/>
        </w:rPr>
        <w:t>termos da legislação pertinente;</w:t>
      </w:r>
    </w:p>
    <w:p w14:paraId="2D7475CA" w14:textId="77777777" w:rsidR="00FE7FD1" w:rsidRPr="00C53A75" w:rsidRDefault="00FE7FD1" w:rsidP="00C53A75">
      <w:pPr>
        <w:tabs>
          <w:tab w:val="left" w:pos="1683"/>
        </w:tabs>
        <w:ind w:left="567" w:right="83"/>
        <w:jc w:val="both"/>
        <w:rPr>
          <w:rFonts w:ascii="Arial" w:hAnsi="Arial" w:cs="Arial"/>
          <w:sz w:val="24"/>
          <w:szCs w:val="24"/>
        </w:rPr>
      </w:pPr>
    </w:p>
    <w:p w14:paraId="0635D65C" w14:textId="77777777" w:rsidR="00106FB5" w:rsidRDefault="00106FB5" w:rsidP="00C53A75">
      <w:pPr>
        <w:tabs>
          <w:tab w:val="left" w:pos="1683"/>
        </w:tabs>
        <w:ind w:left="567" w:right="83"/>
        <w:jc w:val="both"/>
        <w:rPr>
          <w:rFonts w:ascii="Arial" w:hAnsi="Arial" w:cs="Arial"/>
          <w:kern w:val="3"/>
          <w:sz w:val="24"/>
          <w:szCs w:val="24"/>
          <w:lang w:val="pt-BR" w:eastAsia="zh-CN" w:bidi="ar-SA"/>
        </w:rPr>
      </w:pPr>
      <w:r w:rsidRPr="00C53A75">
        <w:rPr>
          <w:rFonts w:ascii="Arial" w:hAnsi="Arial" w:cs="Arial"/>
          <w:b/>
          <w:sz w:val="24"/>
          <w:szCs w:val="24"/>
        </w:rPr>
        <w:t>k.</w:t>
      </w:r>
      <w:r w:rsidRPr="00C53A75">
        <w:rPr>
          <w:rFonts w:ascii="Arial" w:hAnsi="Arial" w:cs="Arial"/>
          <w:sz w:val="24"/>
          <w:szCs w:val="24"/>
        </w:rPr>
        <w:t xml:space="preserve"> </w:t>
      </w:r>
      <w:r w:rsidRPr="00C53A75">
        <w:rPr>
          <w:rFonts w:ascii="Arial" w:hAnsi="Arial" w:cs="Arial"/>
          <w:kern w:val="3"/>
          <w:sz w:val="24"/>
          <w:szCs w:val="24"/>
          <w:lang w:val="pt-BR" w:eastAsia="zh-CN" w:bidi="ar-SA"/>
        </w:rPr>
        <w:t>Demais ações de sua competência de acordo com a previsão legal.</w:t>
      </w:r>
    </w:p>
    <w:p w14:paraId="53A20BD8" w14:textId="77777777" w:rsidR="005F36C2" w:rsidRPr="005F36C2" w:rsidRDefault="005F36C2" w:rsidP="005F36C2">
      <w:pPr>
        <w:tabs>
          <w:tab w:val="left" w:pos="1683"/>
        </w:tabs>
        <w:ind w:right="83"/>
        <w:jc w:val="both"/>
        <w:rPr>
          <w:rFonts w:ascii="Arial" w:hAnsi="Arial" w:cs="Arial"/>
          <w:sz w:val="24"/>
          <w:szCs w:val="24"/>
        </w:rPr>
      </w:pPr>
    </w:p>
    <w:p w14:paraId="69EA8182" w14:textId="06AE247B" w:rsidR="00255BE4" w:rsidRPr="005F36C2" w:rsidRDefault="005F36C2" w:rsidP="00C53A75">
      <w:pPr>
        <w:tabs>
          <w:tab w:val="left" w:pos="1683"/>
        </w:tabs>
        <w:ind w:right="83"/>
        <w:jc w:val="both"/>
        <w:rPr>
          <w:rFonts w:ascii="Arial" w:hAnsi="Arial" w:cs="Arial"/>
          <w:sz w:val="24"/>
          <w:szCs w:val="24"/>
        </w:rPr>
      </w:pPr>
      <w:r w:rsidRPr="005F36C2">
        <w:rPr>
          <w:rFonts w:ascii="Arial" w:hAnsi="Arial" w:cs="Arial"/>
          <w:b/>
          <w:sz w:val="24"/>
          <w:szCs w:val="24"/>
        </w:rPr>
        <w:t>3.3.</w:t>
      </w:r>
      <w:r w:rsidRPr="005F36C2">
        <w:rPr>
          <w:rFonts w:ascii="Arial" w:hAnsi="Arial" w:cs="Arial"/>
          <w:sz w:val="24"/>
          <w:szCs w:val="24"/>
        </w:rPr>
        <w:t xml:space="preserve"> Compete </w:t>
      </w:r>
      <w:r>
        <w:rPr>
          <w:rFonts w:ascii="Arial" w:hAnsi="Arial" w:cs="Arial"/>
          <w:sz w:val="24"/>
          <w:szCs w:val="24"/>
        </w:rPr>
        <w:t xml:space="preserve">ao </w:t>
      </w:r>
      <w:r w:rsidRPr="005F36C2">
        <w:rPr>
          <w:rFonts w:ascii="Arial" w:hAnsi="Arial" w:cs="Arial"/>
          <w:b/>
          <w:sz w:val="24"/>
          <w:szCs w:val="24"/>
        </w:rPr>
        <w:t>DETRAN/PR</w:t>
      </w:r>
      <w:r>
        <w:rPr>
          <w:rFonts w:ascii="Arial" w:hAnsi="Arial" w:cs="Arial"/>
          <w:sz w:val="24"/>
          <w:szCs w:val="24"/>
        </w:rPr>
        <w:t xml:space="preserve"> e ao </w:t>
      </w:r>
      <w:r w:rsidRPr="005F36C2">
        <w:rPr>
          <w:rFonts w:ascii="Arial" w:hAnsi="Arial" w:cs="Arial"/>
          <w:b/>
          <w:sz w:val="24"/>
          <w:szCs w:val="24"/>
        </w:rPr>
        <w:t>MUNICÍPIO</w:t>
      </w:r>
      <w:r>
        <w:rPr>
          <w:rFonts w:ascii="Arial" w:hAnsi="Arial" w:cs="Arial"/>
          <w:sz w:val="24"/>
          <w:szCs w:val="24"/>
        </w:rPr>
        <w:t xml:space="preserve"> </w:t>
      </w:r>
      <w:r w:rsidRPr="005F36C2">
        <w:rPr>
          <w:rFonts w:ascii="Arial" w:hAnsi="Arial" w:cs="Arial"/>
          <w:sz w:val="24"/>
          <w:szCs w:val="24"/>
        </w:rPr>
        <w:t>comunica</w:t>
      </w:r>
      <w:r>
        <w:rPr>
          <w:rFonts w:ascii="Arial" w:hAnsi="Arial" w:cs="Arial"/>
          <w:sz w:val="24"/>
          <w:szCs w:val="24"/>
        </w:rPr>
        <w:t>r</w:t>
      </w:r>
      <w:r w:rsidRPr="005F36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à</w:t>
      </w:r>
      <w:r w:rsidRPr="005F36C2">
        <w:rPr>
          <w:rFonts w:ascii="Arial" w:hAnsi="Arial" w:cs="Arial"/>
          <w:sz w:val="24"/>
          <w:szCs w:val="24"/>
        </w:rPr>
        <w:t xml:space="preserve"> respectiva Casa Legislativa,</w:t>
      </w:r>
      <w:r>
        <w:rPr>
          <w:rFonts w:ascii="Arial" w:hAnsi="Arial" w:cs="Arial"/>
          <w:sz w:val="24"/>
          <w:szCs w:val="24"/>
        </w:rPr>
        <w:t xml:space="preserve"> sobre a realização desse convênio, </w:t>
      </w:r>
      <w:r w:rsidRPr="005F36C2">
        <w:rPr>
          <w:rFonts w:ascii="Arial" w:hAnsi="Arial" w:cs="Arial"/>
          <w:sz w:val="24"/>
          <w:szCs w:val="24"/>
        </w:rPr>
        <w:t xml:space="preserve">em atenção ao disposto no art. 116, §2º, da Lei 8.666/93. </w:t>
      </w:r>
    </w:p>
    <w:p w14:paraId="67FA82B4" w14:textId="77777777" w:rsidR="005F36C2" w:rsidRPr="00C53A75" w:rsidRDefault="005F36C2" w:rsidP="00C53A75">
      <w:pPr>
        <w:tabs>
          <w:tab w:val="left" w:pos="1683"/>
        </w:tabs>
        <w:ind w:right="83"/>
        <w:jc w:val="both"/>
        <w:rPr>
          <w:rFonts w:ascii="Arial" w:hAnsi="Arial" w:cs="Arial"/>
          <w:color w:val="FF0000"/>
          <w:sz w:val="24"/>
          <w:szCs w:val="24"/>
        </w:rPr>
      </w:pPr>
    </w:p>
    <w:p w14:paraId="2D482668" w14:textId="67D789AB" w:rsidR="00DF03D8" w:rsidRDefault="008577A7" w:rsidP="00C53A75">
      <w:pPr>
        <w:tabs>
          <w:tab w:val="left" w:pos="1683"/>
        </w:tabs>
        <w:ind w:right="83"/>
        <w:jc w:val="both"/>
        <w:rPr>
          <w:rFonts w:ascii="Arial" w:hAnsi="Arial" w:cs="Arial"/>
          <w:b/>
          <w:sz w:val="24"/>
          <w:szCs w:val="24"/>
        </w:rPr>
      </w:pPr>
      <w:r w:rsidRPr="00C53A75">
        <w:rPr>
          <w:rFonts w:ascii="Arial" w:hAnsi="Arial" w:cs="Arial"/>
          <w:b/>
          <w:sz w:val="24"/>
          <w:szCs w:val="24"/>
        </w:rPr>
        <w:t xml:space="preserve">CLÁUSULA </w:t>
      </w:r>
      <w:r w:rsidR="00255BE4" w:rsidRPr="00C53A75">
        <w:rPr>
          <w:rFonts w:ascii="Arial" w:hAnsi="Arial" w:cs="Arial"/>
          <w:b/>
          <w:sz w:val="24"/>
          <w:szCs w:val="24"/>
        </w:rPr>
        <w:t xml:space="preserve">QUARTA </w:t>
      </w:r>
      <w:r w:rsidRPr="00C53A75">
        <w:rPr>
          <w:rFonts w:ascii="Arial" w:hAnsi="Arial" w:cs="Arial"/>
          <w:b/>
          <w:sz w:val="24"/>
          <w:szCs w:val="24"/>
        </w:rPr>
        <w:t>–</w:t>
      </w:r>
      <w:r w:rsidR="00255BE4" w:rsidRPr="00C53A75">
        <w:rPr>
          <w:rFonts w:ascii="Arial" w:hAnsi="Arial" w:cs="Arial"/>
          <w:b/>
          <w:sz w:val="24"/>
          <w:szCs w:val="24"/>
        </w:rPr>
        <w:t xml:space="preserve"> </w:t>
      </w:r>
      <w:r w:rsidRPr="00C53A75">
        <w:rPr>
          <w:rFonts w:ascii="Arial" w:hAnsi="Arial" w:cs="Arial"/>
          <w:b/>
          <w:sz w:val="24"/>
          <w:szCs w:val="24"/>
        </w:rPr>
        <w:t>RE</w:t>
      </w:r>
      <w:r w:rsidR="00C10A13" w:rsidRPr="00C53A75">
        <w:rPr>
          <w:rFonts w:ascii="Arial" w:hAnsi="Arial" w:cs="Arial"/>
          <w:b/>
          <w:sz w:val="24"/>
          <w:szCs w:val="24"/>
        </w:rPr>
        <w:t>PASSES</w:t>
      </w:r>
    </w:p>
    <w:p w14:paraId="52C9434E" w14:textId="77777777" w:rsidR="00FE7FD1" w:rsidRPr="00C53A75" w:rsidRDefault="00FE7FD1" w:rsidP="00C53A75">
      <w:pPr>
        <w:tabs>
          <w:tab w:val="left" w:pos="1683"/>
        </w:tabs>
        <w:ind w:right="83"/>
        <w:jc w:val="both"/>
        <w:rPr>
          <w:rFonts w:ascii="Arial" w:hAnsi="Arial" w:cs="Arial"/>
          <w:b/>
          <w:sz w:val="24"/>
          <w:szCs w:val="24"/>
        </w:rPr>
      </w:pPr>
    </w:p>
    <w:p w14:paraId="56E382BD" w14:textId="0E27ED8B" w:rsidR="00D5345D" w:rsidRDefault="00255BE4" w:rsidP="00C53A75">
      <w:pPr>
        <w:pStyle w:val="western"/>
        <w:spacing w:before="0" w:after="0"/>
        <w:jc w:val="both"/>
        <w:rPr>
          <w:rFonts w:ascii="Arial" w:hAnsi="Arial" w:cs="Arial"/>
          <w:kern w:val="3"/>
        </w:rPr>
      </w:pPr>
      <w:r w:rsidRPr="00C53A75">
        <w:rPr>
          <w:rFonts w:ascii="Arial" w:hAnsi="Arial" w:cs="Arial"/>
          <w:b/>
        </w:rPr>
        <w:t>4.1.</w:t>
      </w:r>
      <w:r w:rsidRPr="00C53A75">
        <w:rPr>
          <w:rFonts w:ascii="Arial" w:hAnsi="Arial" w:cs="Arial"/>
        </w:rPr>
        <w:t xml:space="preserve"> </w:t>
      </w:r>
      <w:r w:rsidR="006401D9" w:rsidRPr="00C53A75">
        <w:rPr>
          <w:rFonts w:ascii="Arial" w:hAnsi="Arial" w:cs="Arial"/>
        </w:rPr>
        <w:t xml:space="preserve">O presente instrumento </w:t>
      </w:r>
      <w:r w:rsidR="006970F1" w:rsidRPr="00C53A75">
        <w:rPr>
          <w:rFonts w:ascii="Arial" w:hAnsi="Arial" w:cs="Arial"/>
        </w:rPr>
        <w:t>não</w:t>
      </w:r>
      <w:r w:rsidR="006401D9" w:rsidRPr="00C53A75">
        <w:rPr>
          <w:rFonts w:ascii="Arial" w:hAnsi="Arial" w:cs="Arial"/>
        </w:rPr>
        <w:t xml:space="preserve"> prevê qualquer repasse de recursos financeiros </w:t>
      </w:r>
      <w:r w:rsidR="00EB073A" w:rsidRPr="00C53A75">
        <w:rPr>
          <w:rFonts w:ascii="Arial" w:hAnsi="Arial" w:cs="Arial"/>
        </w:rPr>
        <w:t xml:space="preserve">pelo </w:t>
      </w:r>
      <w:r w:rsidR="00EB073A" w:rsidRPr="00C53A75">
        <w:rPr>
          <w:rFonts w:ascii="Arial" w:hAnsi="Arial" w:cs="Arial"/>
          <w:b/>
        </w:rPr>
        <w:t>DETRAN/PR</w:t>
      </w:r>
      <w:r w:rsidR="00F45BEF" w:rsidRPr="00C53A75">
        <w:rPr>
          <w:rFonts w:ascii="Arial" w:hAnsi="Arial" w:cs="Arial"/>
        </w:rPr>
        <w:t xml:space="preserve">, </w:t>
      </w:r>
      <w:r w:rsidR="00BA1775" w:rsidRPr="00C53A75">
        <w:rPr>
          <w:rFonts w:ascii="Arial" w:hAnsi="Arial" w:cs="Arial"/>
        </w:rPr>
        <w:t xml:space="preserve">que assumirá </w:t>
      </w:r>
      <w:r w:rsidR="006970F1" w:rsidRPr="00C53A75">
        <w:rPr>
          <w:rFonts w:ascii="Arial" w:hAnsi="Arial" w:cs="Arial"/>
          <w:lang w:eastAsia="pt-BR"/>
        </w:rPr>
        <w:t xml:space="preserve">a obrigação de contratar os </w:t>
      </w:r>
      <w:r w:rsidR="00BA1775" w:rsidRPr="00C53A75">
        <w:rPr>
          <w:rFonts w:ascii="Arial" w:hAnsi="Arial" w:cs="Arial"/>
          <w:kern w:val="3"/>
        </w:rPr>
        <w:t>serviços de elaboração do projeto técnico de sinalização viária urbana</w:t>
      </w:r>
      <w:r w:rsidR="006970F1" w:rsidRPr="00C53A75">
        <w:rPr>
          <w:rFonts w:ascii="Arial" w:hAnsi="Arial" w:cs="Arial"/>
          <w:kern w:val="3"/>
        </w:rPr>
        <w:t>, se necessário, bem como contratação de empresa para a respectiva execução.</w:t>
      </w:r>
    </w:p>
    <w:p w14:paraId="2CD097AF" w14:textId="77777777" w:rsidR="00FE7FD1" w:rsidRPr="00C53A75" w:rsidRDefault="00FE7FD1" w:rsidP="00C53A75">
      <w:pPr>
        <w:pStyle w:val="western"/>
        <w:spacing w:before="0" w:after="0"/>
        <w:jc w:val="both"/>
        <w:rPr>
          <w:rFonts w:ascii="Arial" w:hAnsi="Arial" w:cs="Arial"/>
          <w:kern w:val="3"/>
        </w:rPr>
      </w:pPr>
    </w:p>
    <w:p w14:paraId="7DE6C51A" w14:textId="29E51999" w:rsidR="00BA1775" w:rsidRPr="00C53A75" w:rsidRDefault="006970F1" w:rsidP="00C53A75">
      <w:pPr>
        <w:pStyle w:val="western"/>
        <w:spacing w:before="0" w:after="0"/>
        <w:jc w:val="both"/>
        <w:rPr>
          <w:rFonts w:ascii="Arial" w:hAnsi="Arial" w:cs="Arial"/>
        </w:rPr>
      </w:pPr>
      <w:r w:rsidRPr="00C53A75">
        <w:rPr>
          <w:rFonts w:ascii="Arial" w:hAnsi="Arial" w:cs="Arial"/>
          <w:b/>
          <w:kern w:val="3"/>
        </w:rPr>
        <w:t>4.2.</w:t>
      </w:r>
      <w:r w:rsidRPr="00C53A75">
        <w:rPr>
          <w:rFonts w:ascii="Arial" w:hAnsi="Arial" w:cs="Arial"/>
          <w:kern w:val="3"/>
        </w:rPr>
        <w:t xml:space="preserve"> O </w:t>
      </w:r>
      <w:r w:rsidRPr="00C53A75">
        <w:rPr>
          <w:rFonts w:ascii="Arial" w:hAnsi="Arial" w:cs="Arial"/>
          <w:b/>
          <w:kern w:val="3"/>
        </w:rPr>
        <w:t>MUNICÍPIO</w:t>
      </w:r>
      <w:r w:rsidRPr="00C53A75">
        <w:rPr>
          <w:rFonts w:ascii="Arial" w:hAnsi="Arial" w:cs="Arial"/>
          <w:kern w:val="3"/>
        </w:rPr>
        <w:t xml:space="preserve"> transferirá recursos financeiros a título de contrapartida, conforme definido no Plano de Trabalho, observado o disposto na Cláusula Quinta. </w:t>
      </w:r>
    </w:p>
    <w:p w14:paraId="3555EC9B" w14:textId="77777777" w:rsidR="008D0ABD" w:rsidRPr="00C53A75" w:rsidRDefault="008D0ABD" w:rsidP="00C53A75">
      <w:pPr>
        <w:tabs>
          <w:tab w:val="left" w:pos="1683"/>
        </w:tabs>
        <w:ind w:right="83"/>
        <w:jc w:val="both"/>
        <w:rPr>
          <w:rFonts w:ascii="Arial" w:hAnsi="Arial" w:cs="Arial"/>
          <w:b/>
          <w:sz w:val="24"/>
          <w:szCs w:val="24"/>
        </w:rPr>
      </w:pPr>
    </w:p>
    <w:p w14:paraId="711B60E0" w14:textId="5533A400" w:rsidR="00DF03D8" w:rsidRPr="00C53A75" w:rsidRDefault="008577A7" w:rsidP="00C53A75">
      <w:pPr>
        <w:tabs>
          <w:tab w:val="left" w:pos="1683"/>
        </w:tabs>
        <w:ind w:right="83"/>
        <w:jc w:val="both"/>
        <w:rPr>
          <w:rFonts w:ascii="Arial" w:hAnsi="Arial" w:cs="Arial"/>
          <w:b/>
          <w:sz w:val="24"/>
          <w:szCs w:val="24"/>
        </w:rPr>
      </w:pPr>
      <w:r w:rsidRPr="00C53A75">
        <w:rPr>
          <w:rFonts w:ascii="Arial" w:hAnsi="Arial" w:cs="Arial"/>
          <w:b/>
          <w:sz w:val="24"/>
          <w:szCs w:val="24"/>
        </w:rPr>
        <w:t xml:space="preserve">CLÁUSULA </w:t>
      </w:r>
      <w:r w:rsidR="003D09D4" w:rsidRPr="00C53A75">
        <w:rPr>
          <w:rFonts w:ascii="Arial" w:hAnsi="Arial" w:cs="Arial"/>
          <w:b/>
          <w:sz w:val="24"/>
          <w:szCs w:val="24"/>
        </w:rPr>
        <w:t>QU</w:t>
      </w:r>
      <w:r w:rsidR="00255BE4" w:rsidRPr="00C53A75">
        <w:rPr>
          <w:rFonts w:ascii="Arial" w:hAnsi="Arial" w:cs="Arial"/>
          <w:b/>
          <w:sz w:val="24"/>
          <w:szCs w:val="24"/>
        </w:rPr>
        <w:t xml:space="preserve">INTA - </w:t>
      </w:r>
      <w:r w:rsidRPr="00C53A75">
        <w:rPr>
          <w:rFonts w:ascii="Arial" w:hAnsi="Arial" w:cs="Arial"/>
          <w:b/>
          <w:sz w:val="24"/>
          <w:szCs w:val="24"/>
        </w:rPr>
        <w:t>RECURSOS</w:t>
      </w:r>
      <w:r w:rsidR="00C10A13" w:rsidRPr="00C53A75">
        <w:rPr>
          <w:rFonts w:ascii="Arial" w:hAnsi="Arial" w:cs="Arial"/>
          <w:b/>
          <w:sz w:val="24"/>
          <w:szCs w:val="24"/>
        </w:rPr>
        <w:t xml:space="preserve"> ORÇAMENTÁRIOS E FINANCEIROS</w:t>
      </w:r>
    </w:p>
    <w:p w14:paraId="3556B742" w14:textId="77777777" w:rsidR="005F36C2" w:rsidRDefault="005F36C2" w:rsidP="00C53A75">
      <w:pPr>
        <w:tabs>
          <w:tab w:val="left" w:pos="1683"/>
        </w:tabs>
        <w:ind w:right="83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88"/>
      </w:tblGrid>
      <w:tr w:rsidR="005F36C2" w14:paraId="404722E6" w14:textId="77777777" w:rsidTr="005F36C2">
        <w:tc>
          <w:tcPr>
            <w:tcW w:w="9488" w:type="dxa"/>
          </w:tcPr>
          <w:p w14:paraId="1C2E3BE1" w14:textId="77777777" w:rsidR="005F36C2" w:rsidRPr="00594384" w:rsidRDefault="005F36C2" w:rsidP="005F36C2">
            <w:pPr>
              <w:tabs>
                <w:tab w:val="left" w:pos="1683"/>
              </w:tabs>
              <w:ind w:right="83"/>
              <w:jc w:val="both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Nota explicativa:</w:t>
            </w:r>
          </w:p>
          <w:p w14:paraId="34BBF20B" w14:textId="77777777" w:rsidR="005F36C2" w:rsidRPr="00C53A75" w:rsidRDefault="005F36C2" w:rsidP="005F36C2">
            <w:pPr>
              <w:tabs>
                <w:tab w:val="left" w:pos="1683"/>
              </w:tabs>
              <w:ind w:right="83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F36C2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1.</w:t>
            </w:r>
            <w:r w:rsidRPr="00C53A75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O percentual de contrapartida exigido deve guardar sintonia com </w:t>
            </w:r>
            <w:r w:rsidRPr="00C53A75">
              <w:rPr>
                <w:rStyle w:val="Fontepargpadro2"/>
                <w:rFonts w:ascii="Arial" w:hAnsi="Arial" w:cs="Arial"/>
                <w:bCs/>
                <w:color w:val="000000"/>
                <w:kern w:val="2"/>
                <w:sz w:val="24"/>
                <w:szCs w:val="24"/>
                <w:highlight w:val="yellow"/>
                <w:lang w:bidi="ar-SA"/>
              </w:rPr>
              <w:t>a capacidade financeira do beneficiado e os fins propostos no convênio.</w:t>
            </w:r>
          </w:p>
          <w:p w14:paraId="0E0F0459" w14:textId="77777777" w:rsidR="005F36C2" w:rsidRDefault="005F36C2" w:rsidP="005F36C2">
            <w:pPr>
              <w:tabs>
                <w:tab w:val="left" w:pos="1683"/>
              </w:tabs>
              <w:ind w:right="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36C2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2.</w:t>
            </w:r>
            <w:r w:rsidRPr="00C53A75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Os valores deverão ser depositados em conta específica para cada convênio, aberta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  <w:r w:rsidRPr="00C53A75">
              <w:rPr>
                <w:rFonts w:ascii="Arial" w:hAnsi="Arial" w:cs="Arial"/>
                <w:sz w:val="24"/>
                <w:szCs w:val="24"/>
                <w:highlight w:val="yellow"/>
              </w:rPr>
              <w:lastRenderedPageBreak/>
              <w:t>em Instituição Financeira Oficial, em observância ao disposto no art. 240, paragrafo único, da C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>onstituição do Estado do Paraná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BFE9281" w14:textId="33ED7E21" w:rsidR="005F36C2" w:rsidRDefault="005F36C2" w:rsidP="005F36C2">
            <w:pPr>
              <w:tabs>
                <w:tab w:val="left" w:pos="1683"/>
              </w:tabs>
              <w:ind w:right="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3A75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3. </w:t>
            </w:r>
            <w:r w:rsidRPr="00C53A75">
              <w:rPr>
                <w:rFonts w:ascii="Arial" w:hAnsi="Arial" w:cs="Arial"/>
                <w:sz w:val="24"/>
                <w:szCs w:val="24"/>
                <w:highlight w:val="yellow"/>
              </w:rPr>
              <w:t xml:space="preserve">O item 5.1 deve refletir a realidade do convênio, conforme inclua ou não a elaboração do 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>P</w:t>
            </w:r>
            <w:r w:rsidRPr="00C53A75">
              <w:rPr>
                <w:rFonts w:ascii="Arial" w:hAnsi="Arial" w:cs="Arial"/>
                <w:sz w:val="24"/>
                <w:szCs w:val="24"/>
                <w:highlight w:val="yellow"/>
              </w:rPr>
              <w:t xml:space="preserve">rojeto </w:t>
            </w:r>
            <w:r w:rsidRPr="00C53A75">
              <w:rPr>
                <w:rFonts w:ascii="Arial" w:hAnsi="Arial" w:cs="Arial"/>
                <w:kern w:val="3"/>
                <w:sz w:val="24"/>
                <w:szCs w:val="24"/>
                <w:highlight w:val="yellow"/>
                <w:lang w:val="pt-BR" w:eastAsia="zh-CN" w:bidi="ar-SA"/>
              </w:rPr>
              <w:t xml:space="preserve">de </w:t>
            </w:r>
            <w:r>
              <w:rPr>
                <w:rFonts w:ascii="Arial" w:hAnsi="Arial" w:cs="Arial"/>
                <w:kern w:val="3"/>
                <w:sz w:val="24"/>
                <w:szCs w:val="24"/>
                <w:highlight w:val="yellow"/>
                <w:lang w:val="pt-BR" w:eastAsia="zh-CN" w:bidi="ar-SA"/>
              </w:rPr>
              <w:t>S</w:t>
            </w:r>
            <w:r w:rsidRPr="00C53A75">
              <w:rPr>
                <w:rFonts w:ascii="Arial" w:hAnsi="Arial" w:cs="Arial"/>
                <w:kern w:val="3"/>
                <w:sz w:val="24"/>
                <w:szCs w:val="24"/>
                <w:highlight w:val="yellow"/>
                <w:lang w:val="pt-BR" w:eastAsia="zh-CN" w:bidi="ar-SA"/>
              </w:rPr>
              <w:t xml:space="preserve">inalização </w:t>
            </w:r>
            <w:r>
              <w:rPr>
                <w:rFonts w:ascii="Arial" w:hAnsi="Arial" w:cs="Arial"/>
                <w:kern w:val="3"/>
                <w:sz w:val="24"/>
                <w:szCs w:val="24"/>
                <w:highlight w:val="yellow"/>
                <w:lang w:val="pt-BR" w:eastAsia="zh-CN" w:bidi="ar-SA"/>
              </w:rPr>
              <w:t>V</w:t>
            </w:r>
            <w:r w:rsidRPr="00C53A75">
              <w:rPr>
                <w:rFonts w:ascii="Arial" w:hAnsi="Arial" w:cs="Arial"/>
                <w:kern w:val="3"/>
                <w:sz w:val="24"/>
                <w:szCs w:val="24"/>
                <w:highlight w:val="yellow"/>
                <w:lang w:val="pt-BR" w:eastAsia="zh-CN" w:bidi="ar-SA"/>
              </w:rPr>
              <w:t xml:space="preserve">iária </w:t>
            </w:r>
            <w:r>
              <w:rPr>
                <w:rFonts w:ascii="Arial" w:hAnsi="Arial" w:cs="Arial"/>
                <w:kern w:val="3"/>
                <w:sz w:val="24"/>
                <w:szCs w:val="24"/>
                <w:highlight w:val="yellow"/>
                <w:lang w:val="pt-BR" w:eastAsia="zh-CN" w:bidi="ar-SA"/>
              </w:rPr>
              <w:t>U</w:t>
            </w:r>
            <w:r w:rsidRPr="00C53A75">
              <w:rPr>
                <w:rFonts w:ascii="Arial" w:hAnsi="Arial" w:cs="Arial"/>
                <w:kern w:val="3"/>
                <w:sz w:val="24"/>
                <w:szCs w:val="24"/>
                <w:highlight w:val="yellow"/>
                <w:lang w:val="pt-BR" w:eastAsia="zh-CN" w:bidi="ar-SA"/>
              </w:rPr>
              <w:t>rbana</w:t>
            </w:r>
            <w:r>
              <w:rPr>
                <w:rFonts w:ascii="Arial" w:hAnsi="Arial" w:cs="Arial"/>
                <w:kern w:val="3"/>
                <w:sz w:val="24"/>
                <w:szCs w:val="24"/>
                <w:lang w:val="pt-BR" w:eastAsia="zh-CN" w:bidi="ar-SA"/>
              </w:rPr>
              <w:t>.</w:t>
            </w:r>
          </w:p>
        </w:tc>
      </w:tr>
    </w:tbl>
    <w:p w14:paraId="5AC1234F" w14:textId="77777777" w:rsidR="005F36C2" w:rsidRDefault="005F36C2" w:rsidP="00C53A75">
      <w:pPr>
        <w:tabs>
          <w:tab w:val="left" w:pos="1683"/>
        </w:tabs>
        <w:ind w:right="83"/>
        <w:jc w:val="both"/>
        <w:rPr>
          <w:rFonts w:ascii="Arial" w:hAnsi="Arial" w:cs="Arial"/>
          <w:sz w:val="24"/>
          <w:szCs w:val="24"/>
        </w:rPr>
      </w:pPr>
    </w:p>
    <w:p w14:paraId="0C376F5B" w14:textId="77777777" w:rsidR="005F36C2" w:rsidRPr="00C53A75" w:rsidRDefault="005F36C2" w:rsidP="00C53A75">
      <w:pPr>
        <w:tabs>
          <w:tab w:val="left" w:pos="1683"/>
        </w:tabs>
        <w:ind w:right="83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413ED0E7" w14:textId="77777777" w:rsidR="008D0ABD" w:rsidRPr="00C53A75" w:rsidRDefault="008D0ABD" w:rsidP="00C53A75">
      <w:pPr>
        <w:tabs>
          <w:tab w:val="left" w:pos="1683"/>
        </w:tabs>
        <w:ind w:right="83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14:paraId="7A593A9E" w14:textId="7EB28970" w:rsidR="004C5AD4" w:rsidRDefault="004C5AD4" w:rsidP="00C53A75">
      <w:pPr>
        <w:tabs>
          <w:tab w:val="left" w:pos="1683"/>
        </w:tabs>
        <w:ind w:right="83"/>
        <w:jc w:val="both"/>
        <w:rPr>
          <w:rFonts w:ascii="Arial" w:hAnsi="Arial" w:cs="Arial"/>
          <w:color w:val="00000A"/>
          <w:sz w:val="24"/>
          <w:szCs w:val="24"/>
          <w:highlight w:val="yellow"/>
        </w:rPr>
      </w:pPr>
      <w:r w:rsidRPr="00C53A75">
        <w:rPr>
          <w:rFonts w:ascii="Arial" w:hAnsi="Arial" w:cs="Arial"/>
          <w:b/>
          <w:sz w:val="24"/>
          <w:szCs w:val="24"/>
          <w:highlight w:val="yellow"/>
        </w:rPr>
        <w:t>5.1.</w:t>
      </w:r>
      <w:r w:rsidRPr="00C53A75">
        <w:rPr>
          <w:rFonts w:ascii="Arial" w:hAnsi="Arial" w:cs="Arial"/>
          <w:sz w:val="24"/>
          <w:szCs w:val="24"/>
          <w:highlight w:val="yellow"/>
        </w:rPr>
        <w:t xml:space="preserve"> O valor para a execução das atividades previstas no presente termo, é de R$ </w:t>
      </w:r>
      <w:r w:rsidR="00594384" w:rsidRPr="00F00D48">
        <w:rPr>
          <w:rFonts w:ascii="Arial" w:hAnsi="Arial" w:cs="Arial"/>
          <w:color w:val="00000A"/>
          <w:sz w:val="24"/>
          <w:szCs w:val="24"/>
          <w:highlight w:val="yellow"/>
        </w:rPr>
        <w:t>[XXXXXXXXXX]</w:t>
      </w:r>
      <w:r w:rsidR="00594384" w:rsidRPr="00C53A75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C53A75">
        <w:rPr>
          <w:rFonts w:ascii="Arial" w:hAnsi="Arial" w:cs="Arial"/>
          <w:sz w:val="24"/>
          <w:szCs w:val="24"/>
          <w:highlight w:val="yellow"/>
        </w:rPr>
        <w:t>(</w:t>
      </w:r>
      <w:r w:rsidR="00594384">
        <w:rPr>
          <w:rFonts w:ascii="Arial" w:hAnsi="Arial" w:cs="Arial"/>
          <w:sz w:val="24"/>
          <w:szCs w:val="24"/>
          <w:highlight w:val="yellow"/>
        </w:rPr>
        <w:t>XXXXXXXXXX</w:t>
      </w:r>
      <w:r w:rsidRPr="00C53A75">
        <w:rPr>
          <w:rFonts w:ascii="Arial" w:hAnsi="Arial" w:cs="Arial"/>
          <w:sz w:val="24"/>
          <w:szCs w:val="24"/>
          <w:highlight w:val="yellow"/>
        </w:rPr>
        <w:t xml:space="preserve">), que será aplicado na </w:t>
      </w:r>
      <w:r w:rsidRPr="00C53A75">
        <w:rPr>
          <w:rFonts w:ascii="Arial" w:hAnsi="Arial" w:cs="Arial"/>
          <w:kern w:val="3"/>
          <w:sz w:val="24"/>
          <w:szCs w:val="24"/>
          <w:highlight w:val="yellow"/>
          <w:lang w:val="pt-BR" w:eastAsia="zh-CN" w:bidi="ar-SA"/>
        </w:rPr>
        <w:t>elaboração do projeto técnico de sinalização viária urbana</w:t>
      </w:r>
      <w:r w:rsidRPr="00C53A75">
        <w:rPr>
          <w:rFonts w:ascii="Arial" w:hAnsi="Arial" w:cs="Arial"/>
          <w:b/>
          <w:kern w:val="3"/>
          <w:sz w:val="24"/>
          <w:szCs w:val="24"/>
          <w:highlight w:val="yellow"/>
          <w:lang w:val="pt-BR" w:eastAsia="zh-CN" w:bidi="ar-SA"/>
        </w:rPr>
        <w:t xml:space="preserve"> </w:t>
      </w:r>
      <w:r w:rsidRPr="00C53A75">
        <w:rPr>
          <w:rFonts w:ascii="Arial" w:hAnsi="Arial" w:cs="Arial"/>
          <w:kern w:val="3"/>
          <w:sz w:val="24"/>
          <w:szCs w:val="24"/>
          <w:highlight w:val="yellow"/>
          <w:lang w:val="pt-BR" w:eastAsia="zh-CN" w:bidi="ar-SA"/>
        </w:rPr>
        <w:t xml:space="preserve">para o </w:t>
      </w:r>
      <w:r w:rsidRPr="00C53A75">
        <w:rPr>
          <w:rFonts w:ascii="Arial" w:hAnsi="Arial" w:cs="Arial"/>
          <w:b/>
          <w:kern w:val="3"/>
          <w:sz w:val="24"/>
          <w:szCs w:val="24"/>
          <w:highlight w:val="yellow"/>
          <w:lang w:val="pt-BR" w:eastAsia="zh-CN" w:bidi="ar-SA"/>
        </w:rPr>
        <w:t>MUNICÍPIO</w:t>
      </w:r>
      <w:r w:rsidRPr="00C53A75">
        <w:rPr>
          <w:rFonts w:ascii="Arial" w:hAnsi="Arial" w:cs="Arial"/>
          <w:sz w:val="24"/>
          <w:szCs w:val="24"/>
          <w:highlight w:val="yellow"/>
        </w:rPr>
        <w:t xml:space="preserve"> e respectiva execução</w:t>
      </w:r>
      <w:r w:rsidR="00986F7D" w:rsidRPr="00C53A75">
        <w:rPr>
          <w:rFonts w:ascii="Arial" w:hAnsi="Arial" w:cs="Arial"/>
          <w:sz w:val="24"/>
          <w:szCs w:val="24"/>
          <w:highlight w:val="yellow"/>
        </w:rPr>
        <w:t>, conforme orçamento de fls.</w:t>
      </w:r>
      <w:r w:rsidR="00594384" w:rsidRPr="00594384">
        <w:rPr>
          <w:rFonts w:ascii="Arial" w:hAnsi="Arial" w:cs="Arial"/>
          <w:color w:val="00000A"/>
          <w:sz w:val="24"/>
          <w:szCs w:val="24"/>
          <w:highlight w:val="yellow"/>
        </w:rPr>
        <w:t xml:space="preserve"> </w:t>
      </w:r>
      <w:r w:rsidR="00594384" w:rsidRPr="00F00D48">
        <w:rPr>
          <w:rFonts w:ascii="Arial" w:hAnsi="Arial" w:cs="Arial"/>
          <w:color w:val="00000A"/>
          <w:sz w:val="24"/>
          <w:szCs w:val="24"/>
          <w:highlight w:val="yellow"/>
        </w:rPr>
        <w:t>[XXX]</w:t>
      </w:r>
      <w:r w:rsidR="00594384">
        <w:rPr>
          <w:rFonts w:ascii="Arial" w:hAnsi="Arial" w:cs="Arial"/>
          <w:color w:val="00000A"/>
          <w:sz w:val="24"/>
          <w:szCs w:val="24"/>
          <w:highlight w:val="yellow"/>
        </w:rPr>
        <w:t>.</w:t>
      </w:r>
    </w:p>
    <w:p w14:paraId="224F8294" w14:textId="77777777" w:rsidR="00A07195" w:rsidRPr="00C53A75" w:rsidRDefault="00A07195" w:rsidP="00C53A75">
      <w:pPr>
        <w:tabs>
          <w:tab w:val="left" w:pos="1683"/>
        </w:tabs>
        <w:ind w:right="83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0FD777E0" w14:textId="544D342F" w:rsidR="004C5AD4" w:rsidRDefault="004C5AD4" w:rsidP="00C53A75">
      <w:pPr>
        <w:tabs>
          <w:tab w:val="left" w:pos="1683"/>
        </w:tabs>
        <w:ind w:right="83"/>
        <w:jc w:val="both"/>
        <w:rPr>
          <w:rFonts w:ascii="Arial" w:hAnsi="Arial" w:cs="Arial"/>
          <w:bCs/>
          <w:kern w:val="3"/>
          <w:sz w:val="24"/>
          <w:szCs w:val="24"/>
          <w:lang w:val="pt-BR" w:eastAsia="zh-CN" w:bidi="ar-SA"/>
        </w:rPr>
      </w:pPr>
      <w:r w:rsidRPr="00C53A75">
        <w:rPr>
          <w:rFonts w:ascii="Arial" w:hAnsi="Arial" w:cs="Arial"/>
          <w:b/>
          <w:sz w:val="24"/>
          <w:szCs w:val="24"/>
          <w:highlight w:val="yellow"/>
        </w:rPr>
        <w:t>5.1.</w:t>
      </w:r>
      <w:r w:rsidRPr="00C53A75">
        <w:rPr>
          <w:rFonts w:ascii="Arial" w:hAnsi="Arial" w:cs="Arial"/>
          <w:sz w:val="24"/>
          <w:szCs w:val="24"/>
          <w:highlight w:val="yellow"/>
        </w:rPr>
        <w:t xml:space="preserve"> O valor para a execução das atividades previstas no presente termo, é de R$ </w:t>
      </w:r>
      <w:r w:rsidR="00594384" w:rsidRPr="00F00D48">
        <w:rPr>
          <w:rFonts w:ascii="Arial" w:hAnsi="Arial" w:cs="Arial"/>
          <w:color w:val="00000A"/>
          <w:sz w:val="24"/>
          <w:szCs w:val="24"/>
          <w:highlight w:val="yellow"/>
        </w:rPr>
        <w:t>[XXXXXXXXXX]</w:t>
      </w:r>
      <w:r w:rsidR="00594384" w:rsidRPr="00C53A75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C53A75">
        <w:rPr>
          <w:rFonts w:ascii="Arial" w:hAnsi="Arial" w:cs="Arial"/>
          <w:sz w:val="24"/>
          <w:szCs w:val="24"/>
          <w:highlight w:val="yellow"/>
        </w:rPr>
        <w:t>(</w:t>
      </w:r>
      <w:r w:rsidR="00594384">
        <w:rPr>
          <w:rFonts w:ascii="Arial" w:hAnsi="Arial" w:cs="Arial"/>
          <w:sz w:val="24"/>
          <w:szCs w:val="24"/>
          <w:highlight w:val="yellow"/>
        </w:rPr>
        <w:t>XXXXXXXXXX</w:t>
      </w:r>
      <w:r w:rsidRPr="00C53A75">
        <w:rPr>
          <w:rFonts w:ascii="Arial" w:hAnsi="Arial" w:cs="Arial"/>
          <w:sz w:val="24"/>
          <w:szCs w:val="24"/>
          <w:highlight w:val="yellow"/>
        </w:rPr>
        <w:t xml:space="preserve">), que será será aplicado na </w:t>
      </w:r>
      <w:r w:rsidRPr="00C53A75">
        <w:rPr>
          <w:rFonts w:ascii="Arial" w:hAnsi="Arial" w:cs="Arial"/>
          <w:kern w:val="3"/>
          <w:sz w:val="24"/>
          <w:szCs w:val="24"/>
          <w:highlight w:val="yellow"/>
          <w:lang w:val="pt-BR" w:eastAsia="zh-CN" w:bidi="ar-SA"/>
        </w:rPr>
        <w:t>execução do projeto técnico de sinalização viária urbana</w:t>
      </w:r>
      <w:r w:rsidRPr="00C53A75">
        <w:rPr>
          <w:rFonts w:ascii="Arial" w:hAnsi="Arial" w:cs="Arial"/>
          <w:b/>
          <w:kern w:val="3"/>
          <w:sz w:val="24"/>
          <w:szCs w:val="24"/>
          <w:highlight w:val="yellow"/>
          <w:lang w:val="pt-BR" w:eastAsia="zh-CN" w:bidi="ar-SA"/>
        </w:rPr>
        <w:t xml:space="preserve"> </w:t>
      </w:r>
      <w:r w:rsidRPr="00C53A75">
        <w:rPr>
          <w:rFonts w:ascii="Arial" w:hAnsi="Arial" w:cs="Arial"/>
          <w:kern w:val="3"/>
          <w:sz w:val="24"/>
          <w:szCs w:val="24"/>
          <w:highlight w:val="yellow"/>
          <w:lang w:val="pt-BR" w:eastAsia="zh-CN" w:bidi="ar-SA"/>
        </w:rPr>
        <w:t xml:space="preserve">para o </w:t>
      </w:r>
      <w:r w:rsidRPr="00C53A75">
        <w:rPr>
          <w:rFonts w:ascii="Arial" w:hAnsi="Arial" w:cs="Arial"/>
          <w:b/>
          <w:kern w:val="3"/>
          <w:sz w:val="24"/>
          <w:szCs w:val="24"/>
          <w:highlight w:val="yellow"/>
          <w:lang w:val="pt-BR" w:eastAsia="zh-CN" w:bidi="ar-SA"/>
        </w:rPr>
        <w:t>MUNICÍPI</w:t>
      </w:r>
      <w:r w:rsidR="00986F7D" w:rsidRPr="00C53A75">
        <w:rPr>
          <w:rFonts w:ascii="Arial" w:hAnsi="Arial" w:cs="Arial"/>
          <w:b/>
          <w:kern w:val="3"/>
          <w:sz w:val="24"/>
          <w:szCs w:val="24"/>
          <w:highlight w:val="yellow"/>
          <w:lang w:val="pt-BR" w:eastAsia="zh-CN" w:bidi="ar-SA"/>
        </w:rPr>
        <w:t xml:space="preserve">O, </w:t>
      </w:r>
      <w:r w:rsidR="00986F7D" w:rsidRPr="00C53A75">
        <w:rPr>
          <w:rFonts w:ascii="Arial" w:hAnsi="Arial" w:cs="Arial"/>
          <w:bCs/>
          <w:kern w:val="3"/>
          <w:sz w:val="24"/>
          <w:szCs w:val="24"/>
          <w:highlight w:val="yellow"/>
          <w:lang w:val="pt-BR" w:eastAsia="zh-CN" w:bidi="ar-SA"/>
        </w:rPr>
        <w:t>conforme orçamento de fls.</w:t>
      </w:r>
      <w:r w:rsidR="00594384">
        <w:rPr>
          <w:rFonts w:ascii="Arial" w:hAnsi="Arial" w:cs="Arial"/>
          <w:bCs/>
          <w:kern w:val="3"/>
          <w:sz w:val="24"/>
          <w:szCs w:val="24"/>
          <w:highlight w:val="yellow"/>
          <w:lang w:val="pt-BR" w:eastAsia="zh-CN" w:bidi="ar-SA"/>
        </w:rPr>
        <w:t xml:space="preserve"> </w:t>
      </w:r>
      <w:r w:rsidR="00594384" w:rsidRPr="00F00D48">
        <w:rPr>
          <w:rFonts w:ascii="Arial" w:hAnsi="Arial" w:cs="Arial"/>
          <w:color w:val="00000A"/>
          <w:sz w:val="24"/>
          <w:szCs w:val="24"/>
          <w:highlight w:val="yellow"/>
        </w:rPr>
        <w:t>[</w:t>
      </w:r>
      <w:r w:rsidR="00594384">
        <w:rPr>
          <w:rFonts w:ascii="Arial" w:hAnsi="Arial" w:cs="Arial"/>
          <w:color w:val="00000A"/>
          <w:sz w:val="24"/>
          <w:szCs w:val="24"/>
          <w:highlight w:val="yellow"/>
        </w:rPr>
        <w:t>XXX</w:t>
      </w:r>
      <w:r w:rsidR="00594384" w:rsidRPr="00F00D48">
        <w:rPr>
          <w:rFonts w:ascii="Arial" w:hAnsi="Arial" w:cs="Arial"/>
          <w:color w:val="00000A"/>
          <w:sz w:val="24"/>
          <w:szCs w:val="24"/>
          <w:highlight w:val="yellow"/>
        </w:rPr>
        <w:t>]</w:t>
      </w:r>
      <w:r w:rsidR="00594384">
        <w:rPr>
          <w:rFonts w:ascii="Arial" w:hAnsi="Arial" w:cs="Arial"/>
          <w:color w:val="00000A"/>
          <w:sz w:val="24"/>
          <w:szCs w:val="24"/>
        </w:rPr>
        <w:t>.</w:t>
      </w:r>
    </w:p>
    <w:p w14:paraId="496BC3F3" w14:textId="77777777" w:rsidR="00594384" w:rsidRPr="00C53A75" w:rsidRDefault="00594384" w:rsidP="00C53A75">
      <w:pPr>
        <w:tabs>
          <w:tab w:val="left" w:pos="1683"/>
        </w:tabs>
        <w:ind w:right="83"/>
        <w:jc w:val="both"/>
        <w:rPr>
          <w:rFonts w:ascii="Arial" w:hAnsi="Arial" w:cs="Arial"/>
          <w:sz w:val="24"/>
          <w:szCs w:val="24"/>
        </w:rPr>
      </w:pPr>
    </w:p>
    <w:p w14:paraId="77F19CC3" w14:textId="4158E9A0" w:rsidR="00C10A13" w:rsidRDefault="008C231D" w:rsidP="00C53A75">
      <w:pPr>
        <w:widowControl/>
        <w:adjustRightInd w:val="0"/>
        <w:jc w:val="both"/>
        <w:rPr>
          <w:rFonts w:ascii="Arial" w:hAnsi="Arial" w:cs="Arial"/>
          <w:sz w:val="24"/>
          <w:szCs w:val="24"/>
        </w:rPr>
      </w:pPr>
      <w:r w:rsidRPr="00C53A75">
        <w:rPr>
          <w:rFonts w:ascii="Arial" w:hAnsi="Arial" w:cs="Arial"/>
          <w:b/>
          <w:sz w:val="24"/>
          <w:szCs w:val="24"/>
        </w:rPr>
        <w:t xml:space="preserve">5.2. </w:t>
      </w:r>
      <w:r w:rsidR="00C10A13" w:rsidRPr="00C53A75">
        <w:rPr>
          <w:rFonts w:ascii="Arial" w:hAnsi="Arial" w:cs="Arial"/>
          <w:sz w:val="24"/>
          <w:szCs w:val="24"/>
        </w:rPr>
        <w:t>O efetivo pagamento às empresas contratadas, s</w:t>
      </w:r>
      <w:r w:rsidR="00106FB5" w:rsidRPr="00C53A75">
        <w:rPr>
          <w:rFonts w:ascii="Arial" w:hAnsi="Arial" w:cs="Arial"/>
          <w:sz w:val="24"/>
          <w:szCs w:val="24"/>
        </w:rPr>
        <w:t>eja na elaboração dos projetos, quando</w:t>
      </w:r>
      <w:r w:rsidR="00C10A13" w:rsidRPr="00C53A75">
        <w:rPr>
          <w:rFonts w:ascii="Arial" w:hAnsi="Arial" w:cs="Arial"/>
          <w:sz w:val="24"/>
          <w:szCs w:val="24"/>
        </w:rPr>
        <w:t xml:space="preserve"> necessário</w:t>
      </w:r>
      <w:r w:rsidR="00106FB5" w:rsidRPr="00C53A75">
        <w:rPr>
          <w:rFonts w:ascii="Arial" w:hAnsi="Arial" w:cs="Arial"/>
          <w:sz w:val="24"/>
          <w:szCs w:val="24"/>
        </w:rPr>
        <w:t>,</w:t>
      </w:r>
      <w:r w:rsidR="00C10A13" w:rsidRPr="00C53A75">
        <w:rPr>
          <w:rFonts w:ascii="Arial" w:hAnsi="Arial" w:cs="Arial"/>
          <w:sz w:val="24"/>
          <w:szCs w:val="24"/>
        </w:rPr>
        <w:t xml:space="preserve"> ou na</w:t>
      </w:r>
      <w:r w:rsidR="00106FB5" w:rsidRPr="00C53A75">
        <w:rPr>
          <w:rFonts w:ascii="Arial" w:hAnsi="Arial" w:cs="Arial"/>
          <w:sz w:val="24"/>
          <w:szCs w:val="24"/>
        </w:rPr>
        <w:t xml:space="preserve"> sua</w:t>
      </w:r>
      <w:r w:rsidR="00C10A13" w:rsidRPr="00C53A75">
        <w:rPr>
          <w:rFonts w:ascii="Arial" w:hAnsi="Arial" w:cs="Arial"/>
          <w:sz w:val="24"/>
          <w:szCs w:val="24"/>
        </w:rPr>
        <w:t xml:space="preserve"> execução, será feito pelo </w:t>
      </w:r>
      <w:r w:rsidR="00C10A13" w:rsidRPr="00C53A75">
        <w:rPr>
          <w:rFonts w:ascii="Arial" w:hAnsi="Arial" w:cs="Arial"/>
          <w:b/>
          <w:sz w:val="24"/>
          <w:szCs w:val="24"/>
        </w:rPr>
        <w:t>DETRAN/PR</w:t>
      </w:r>
      <w:r w:rsidR="00C10A13" w:rsidRPr="00C53A75">
        <w:rPr>
          <w:rFonts w:ascii="Arial" w:hAnsi="Arial" w:cs="Arial"/>
          <w:sz w:val="24"/>
          <w:szCs w:val="24"/>
        </w:rPr>
        <w:t xml:space="preserve"> e precedido de fiscalização e atesto </w:t>
      </w:r>
      <w:r w:rsidR="0033129A" w:rsidRPr="00C53A75">
        <w:rPr>
          <w:rFonts w:ascii="Arial" w:hAnsi="Arial" w:cs="Arial"/>
          <w:sz w:val="24"/>
          <w:szCs w:val="24"/>
        </w:rPr>
        <w:t xml:space="preserve">deste e do </w:t>
      </w:r>
      <w:r w:rsidR="002F6A8A" w:rsidRPr="00C53A75">
        <w:rPr>
          <w:rFonts w:ascii="Arial" w:hAnsi="Arial" w:cs="Arial"/>
          <w:b/>
          <w:kern w:val="3"/>
          <w:sz w:val="24"/>
          <w:szCs w:val="24"/>
          <w:lang w:val="pt-BR" w:eastAsia="zh-CN" w:bidi="ar-SA"/>
        </w:rPr>
        <w:t>MUNICÍPIO</w:t>
      </w:r>
      <w:r w:rsidR="00C10A13" w:rsidRPr="00C53A75">
        <w:rPr>
          <w:rFonts w:ascii="Arial" w:hAnsi="Arial" w:cs="Arial"/>
          <w:sz w:val="24"/>
          <w:szCs w:val="24"/>
        </w:rPr>
        <w:t>.</w:t>
      </w:r>
    </w:p>
    <w:p w14:paraId="0B0769E8" w14:textId="77777777" w:rsidR="00594384" w:rsidRPr="00C53A75" w:rsidRDefault="00594384" w:rsidP="00C53A75">
      <w:pPr>
        <w:widowControl/>
        <w:adjustRightInd w:val="0"/>
        <w:jc w:val="both"/>
        <w:rPr>
          <w:rFonts w:ascii="Arial" w:hAnsi="Arial" w:cs="Arial"/>
          <w:sz w:val="24"/>
          <w:szCs w:val="24"/>
        </w:rPr>
      </w:pPr>
    </w:p>
    <w:p w14:paraId="2B568FCD" w14:textId="26B3D8FB" w:rsidR="004246A0" w:rsidRDefault="008C231D" w:rsidP="00C53A75">
      <w:pPr>
        <w:widowControl/>
        <w:adjustRightInd w:val="0"/>
        <w:jc w:val="both"/>
        <w:rPr>
          <w:rFonts w:ascii="Arial" w:hAnsi="Arial" w:cs="Arial"/>
          <w:sz w:val="24"/>
          <w:szCs w:val="24"/>
        </w:rPr>
      </w:pPr>
      <w:r w:rsidRPr="00C53A75">
        <w:rPr>
          <w:rFonts w:ascii="Arial" w:hAnsi="Arial" w:cs="Arial"/>
          <w:b/>
          <w:sz w:val="24"/>
          <w:szCs w:val="24"/>
        </w:rPr>
        <w:t>5.3.</w:t>
      </w:r>
      <w:r w:rsidRPr="00C53A75">
        <w:rPr>
          <w:rFonts w:ascii="Arial" w:hAnsi="Arial" w:cs="Arial"/>
          <w:sz w:val="24"/>
          <w:szCs w:val="24"/>
        </w:rPr>
        <w:t xml:space="preserve"> </w:t>
      </w:r>
      <w:r w:rsidR="004246A0" w:rsidRPr="00C53A75">
        <w:rPr>
          <w:rFonts w:ascii="Arial" w:eastAsiaTheme="minorHAnsi" w:hAnsi="Arial" w:cs="Arial"/>
          <w:sz w:val="24"/>
          <w:szCs w:val="24"/>
          <w:lang w:val="pt-BR" w:eastAsia="en-US" w:bidi="ar-SA"/>
        </w:rPr>
        <w:t>A despesa</w:t>
      </w:r>
      <w:r w:rsidR="00645527" w:rsidRPr="00C53A75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por parte do </w:t>
      </w:r>
      <w:r w:rsidR="00645527" w:rsidRPr="00C53A75"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  <w:t>DETRAN-PR</w:t>
      </w:r>
      <w:r w:rsidR="004246A0" w:rsidRPr="00C53A75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correrá </w:t>
      </w:r>
      <w:r w:rsidR="00645527" w:rsidRPr="00C53A75">
        <w:rPr>
          <w:rFonts w:ascii="Arial" w:eastAsiaTheme="minorHAnsi" w:hAnsi="Arial" w:cs="Arial"/>
          <w:sz w:val="24"/>
          <w:szCs w:val="24"/>
          <w:lang w:val="pt-BR" w:eastAsia="en-US" w:bidi="ar-SA"/>
        </w:rPr>
        <w:t>pela</w:t>
      </w:r>
      <w:r w:rsidR="004246A0" w:rsidRPr="00C53A75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</w:t>
      </w:r>
      <w:r w:rsidR="00645527" w:rsidRPr="00C53A75">
        <w:rPr>
          <w:rFonts w:ascii="Arial" w:eastAsiaTheme="minorHAnsi" w:hAnsi="Arial" w:cs="Arial"/>
          <w:sz w:val="24"/>
          <w:szCs w:val="24"/>
          <w:highlight w:val="yellow"/>
          <w:lang w:val="pt-BR" w:eastAsia="en-US" w:bidi="ar-SA"/>
        </w:rPr>
        <w:t>F</w:t>
      </w:r>
      <w:r w:rsidR="000108F6" w:rsidRPr="00C53A75">
        <w:rPr>
          <w:rFonts w:ascii="Arial" w:hAnsi="Arial" w:cs="Arial"/>
          <w:sz w:val="24"/>
          <w:szCs w:val="24"/>
          <w:highlight w:val="yellow"/>
        </w:rPr>
        <w:t xml:space="preserve">onte </w:t>
      </w:r>
      <w:r w:rsidR="00594384" w:rsidRPr="00F00D48">
        <w:rPr>
          <w:rFonts w:ascii="Arial" w:hAnsi="Arial" w:cs="Arial"/>
          <w:color w:val="00000A"/>
          <w:sz w:val="24"/>
          <w:szCs w:val="24"/>
          <w:highlight w:val="yellow"/>
        </w:rPr>
        <w:t>[XXXXXXXXXX]</w:t>
      </w:r>
      <w:r w:rsidR="00594384">
        <w:rPr>
          <w:rFonts w:ascii="Arial" w:hAnsi="Arial" w:cs="Arial"/>
          <w:color w:val="00000A"/>
          <w:sz w:val="24"/>
          <w:szCs w:val="24"/>
        </w:rPr>
        <w:t>.</w:t>
      </w:r>
    </w:p>
    <w:p w14:paraId="0100BDCA" w14:textId="77777777" w:rsidR="00594384" w:rsidRPr="00C53A75" w:rsidRDefault="00594384" w:rsidP="00C53A75">
      <w:pPr>
        <w:widowControl/>
        <w:adjustRightInd w:val="0"/>
        <w:jc w:val="both"/>
        <w:rPr>
          <w:rFonts w:ascii="Arial" w:hAnsi="Arial" w:cs="Arial"/>
          <w:sz w:val="24"/>
          <w:szCs w:val="24"/>
        </w:rPr>
      </w:pPr>
    </w:p>
    <w:p w14:paraId="406723D0" w14:textId="5C97E578" w:rsidR="00642E40" w:rsidRDefault="008C231D" w:rsidP="00C53A75">
      <w:pPr>
        <w:tabs>
          <w:tab w:val="left" w:pos="1683"/>
        </w:tabs>
        <w:ind w:right="83"/>
        <w:jc w:val="both"/>
        <w:rPr>
          <w:rFonts w:ascii="Arial" w:hAnsi="Arial" w:cs="Arial"/>
          <w:sz w:val="24"/>
          <w:szCs w:val="24"/>
        </w:rPr>
      </w:pPr>
      <w:r w:rsidRPr="00C53A75">
        <w:rPr>
          <w:rFonts w:ascii="Arial" w:hAnsi="Arial" w:cs="Arial"/>
          <w:b/>
          <w:sz w:val="24"/>
          <w:szCs w:val="24"/>
        </w:rPr>
        <w:t>5.4.</w:t>
      </w:r>
      <w:r w:rsidR="00F45BEF" w:rsidRPr="00C53A75">
        <w:rPr>
          <w:rFonts w:ascii="Arial" w:hAnsi="Arial" w:cs="Arial"/>
          <w:b/>
          <w:sz w:val="24"/>
          <w:szCs w:val="24"/>
        </w:rPr>
        <w:t xml:space="preserve"> </w:t>
      </w:r>
      <w:r w:rsidR="00F45BEF" w:rsidRPr="00C53A75">
        <w:rPr>
          <w:rFonts w:ascii="Arial" w:hAnsi="Arial" w:cs="Arial"/>
          <w:sz w:val="24"/>
          <w:szCs w:val="24"/>
        </w:rPr>
        <w:t xml:space="preserve">O </w:t>
      </w:r>
      <w:r w:rsidR="00F45BEF" w:rsidRPr="00C53A75">
        <w:rPr>
          <w:rFonts w:ascii="Arial" w:hAnsi="Arial" w:cs="Arial"/>
          <w:b/>
          <w:sz w:val="24"/>
          <w:szCs w:val="24"/>
        </w:rPr>
        <w:t>MUNICÍPIO</w:t>
      </w:r>
      <w:r w:rsidR="00F45BEF" w:rsidRPr="00C53A75">
        <w:rPr>
          <w:rFonts w:ascii="Arial" w:hAnsi="Arial" w:cs="Arial"/>
          <w:sz w:val="24"/>
          <w:szCs w:val="24"/>
        </w:rPr>
        <w:t xml:space="preserve"> arcará</w:t>
      </w:r>
      <w:r w:rsidR="00992E4B" w:rsidRPr="00C53A75">
        <w:rPr>
          <w:rFonts w:ascii="Arial" w:hAnsi="Arial" w:cs="Arial"/>
          <w:sz w:val="24"/>
          <w:szCs w:val="24"/>
        </w:rPr>
        <w:t xml:space="preserve">, </w:t>
      </w:r>
      <w:r w:rsidR="00F45BEF" w:rsidRPr="00C53A75">
        <w:rPr>
          <w:rFonts w:ascii="Arial" w:hAnsi="Arial" w:cs="Arial"/>
          <w:sz w:val="24"/>
          <w:szCs w:val="24"/>
        </w:rPr>
        <w:t xml:space="preserve">com o custo </w:t>
      </w:r>
      <w:r w:rsidR="000A0FAD" w:rsidRPr="00C53A75">
        <w:rPr>
          <w:rFonts w:ascii="Arial" w:hAnsi="Arial" w:cs="Arial"/>
          <w:sz w:val="24"/>
          <w:szCs w:val="24"/>
        </w:rPr>
        <w:t xml:space="preserve">fixo </w:t>
      </w:r>
      <w:r w:rsidR="00F45BEF" w:rsidRPr="00C53A75">
        <w:rPr>
          <w:rFonts w:ascii="Arial" w:hAnsi="Arial" w:cs="Arial"/>
          <w:sz w:val="24"/>
          <w:szCs w:val="24"/>
          <w:highlight w:val="yellow"/>
        </w:rPr>
        <w:t xml:space="preserve">de </w:t>
      </w:r>
      <w:r w:rsidR="00642E40" w:rsidRPr="00C53A75">
        <w:rPr>
          <w:rFonts w:ascii="Arial" w:hAnsi="Arial" w:cs="Arial"/>
          <w:sz w:val="24"/>
          <w:szCs w:val="24"/>
          <w:highlight w:val="yellow"/>
        </w:rPr>
        <w:t>XXX</w:t>
      </w:r>
      <w:r w:rsidR="00F45BEF" w:rsidRPr="00C53A75">
        <w:rPr>
          <w:rFonts w:ascii="Arial" w:hAnsi="Arial" w:cs="Arial"/>
          <w:sz w:val="24"/>
          <w:szCs w:val="24"/>
          <w:highlight w:val="yellow"/>
        </w:rPr>
        <w:t>%</w:t>
      </w:r>
      <w:r w:rsidR="00C10A13" w:rsidRPr="00C53A75">
        <w:rPr>
          <w:rFonts w:ascii="Arial" w:hAnsi="Arial" w:cs="Arial"/>
          <w:sz w:val="24"/>
          <w:szCs w:val="24"/>
        </w:rPr>
        <w:t xml:space="preserve"> (porcento)</w:t>
      </w:r>
      <w:r w:rsidR="00F45BEF" w:rsidRPr="00C53A75">
        <w:rPr>
          <w:rFonts w:ascii="Arial" w:hAnsi="Arial" w:cs="Arial"/>
          <w:sz w:val="24"/>
          <w:szCs w:val="24"/>
        </w:rPr>
        <w:t xml:space="preserve"> do valor </w:t>
      </w:r>
      <w:r w:rsidR="00992E4B" w:rsidRPr="00C53A75">
        <w:rPr>
          <w:rFonts w:ascii="Arial" w:hAnsi="Arial" w:cs="Arial"/>
          <w:sz w:val="24"/>
          <w:szCs w:val="24"/>
        </w:rPr>
        <w:t xml:space="preserve">deste termo, </w:t>
      </w:r>
      <w:r w:rsidR="00F45BEF" w:rsidRPr="00C53A75">
        <w:rPr>
          <w:rFonts w:ascii="Arial" w:hAnsi="Arial" w:cs="Arial"/>
          <w:sz w:val="24"/>
          <w:szCs w:val="24"/>
        </w:rPr>
        <w:t>a título de contrapartida</w:t>
      </w:r>
      <w:r w:rsidR="000A0FAD" w:rsidRPr="00C53A75">
        <w:rPr>
          <w:rFonts w:ascii="Arial" w:hAnsi="Arial" w:cs="Arial"/>
          <w:sz w:val="24"/>
          <w:szCs w:val="24"/>
        </w:rPr>
        <w:t xml:space="preserve">, em única parcela </w:t>
      </w:r>
      <w:r w:rsidR="00645527" w:rsidRPr="00C53A75">
        <w:rPr>
          <w:rFonts w:ascii="Arial" w:hAnsi="Arial" w:cs="Arial"/>
          <w:sz w:val="24"/>
          <w:szCs w:val="24"/>
        </w:rPr>
        <w:t>mediante transferência bancária</w:t>
      </w:r>
      <w:r w:rsidR="009678FE" w:rsidRPr="00C53A75">
        <w:rPr>
          <w:rFonts w:ascii="Arial" w:hAnsi="Arial" w:cs="Arial"/>
          <w:sz w:val="24"/>
          <w:szCs w:val="24"/>
        </w:rPr>
        <w:t xml:space="preserve"> para conta específifca, </w:t>
      </w:r>
      <w:r w:rsidR="00642E40" w:rsidRPr="00C53A75">
        <w:rPr>
          <w:rFonts w:ascii="Arial" w:hAnsi="Arial" w:cs="Arial"/>
          <w:sz w:val="24"/>
          <w:szCs w:val="24"/>
        </w:rPr>
        <w:t xml:space="preserve">de titularidade do </w:t>
      </w:r>
      <w:r w:rsidR="00642E40" w:rsidRPr="00C53A75">
        <w:rPr>
          <w:rFonts w:ascii="Arial" w:hAnsi="Arial" w:cs="Arial"/>
          <w:b/>
          <w:sz w:val="24"/>
          <w:szCs w:val="24"/>
        </w:rPr>
        <w:t>DETRAN-PR</w:t>
      </w:r>
      <w:r w:rsidR="00642E40" w:rsidRPr="00C53A75">
        <w:rPr>
          <w:rFonts w:ascii="Arial" w:hAnsi="Arial" w:cs="Arial"/>
          <w:sz w:val="24"/>
          <w:szCs w:val="24"/>
        </w:rPr>
        <w:t xml:space="preserve">, nº </w:t>
      </w:r>
      <w:r w:rsidR="00642E40" w:rsidRPr="00C53A75">
        <w:rPr>
          <w:rFonts w:ascii="Arial" w:hAnsi="Arial" w:cs="Arial"/>
          <w:sz w:val="24"/>
          <w:szCs w:val="24"/>
          <w:highlight w:val="yellow"/>
        </w:rPr>
        <w:t>XXXX, da agência XXXXX, do Banco XXXX</w:t>
      </w:r>
      <w:r w:rsidR="009678FE" w:rsidRPr="00C53A75">
        <w:rPr>
          <w:rFonts w:ascii="Arial" w:hAnsi="Arial" w:cs="Arial"/>
          <w:sz w:val="24"/>
          <w:szCs w:val="24"/>
        </w:rPr>
        <w:t>, vinculada a esse convênio</w:t>
      </w:r>
      <w:r w:rsidR="00642E40" w:rsidRPr="00C53A75">
        <w:rPr>
          <w:rFonts w:ascii="Arial" w:hAnsi="Arial" w:cs="Arial"/>
          <w:sz w:val="24"/>
          <w:szCs w:val="24"/>
        </w:rPr>
        <w:t>.</w:t>
      </w:r>
    </w:p>
    <w:p w14:paraId="4A4B0B57" w14:textId="77777777" w:rsidR="00594384" w:rsidRPr="00C53A75" w:rsidRDefault="00594384" w:rsidP="00C53A75">
      <w:pPr>
        <w:tabs>
          <w:tab w:val="left" w:pos="1683"/>
        </w:tabs>
        <w:ind w:right="83"/>
        <w:jc w:val="both"/>
        <w:rPr>
          <w:rFonts w:ascii="Arial" w:hAnsi="Arial" w:cs="Arial"/>
          <w:sz w:val="24"/>
          <w:szCs w:val="24"/>
        </w:rPr>
      </w:pPr>
    </w:p>
    <w:p w14:paraId="59AB1DAF" w14:textId="3BFEE990" w:rsidR="006B3CCB" w:rsidRDefault="008C231D" w:rsidP="00C53A75">
      <w:pPr>
        <w:tabs>
          <w:tab w:val="left" w:pos="1683"/>
        </w:tabs>
        <w:ind w:right="83"/>
        <w:jc w:val="both"/>
        <w:rPr>
          <w:rFonts w:ascii="Arial" w:hAnsi="Arial" w:cs="Arial"/>
          <w:sz w:val="24"/>
          <w:szCs w:val="24"/>
        </w:rPr>
      </w:pPr>
      <w:r w:rsidRPr="00C53A75">
        <w:rPr>
          <w:rFonts w:ascii="Arial" w:hAnsi="Arial" w:cs="Arial"/>
          <w:b/>
          <w:sz w:val="24"/>
          <w:szCs w:val="24"/>
        </w:rPr>
        <w:t xml:space="preserve">5.5. </w:t>
      </w:r>
      <w:r w:rsidR="000A0FAD" w:rsidRPr="00C53A75">
        <w:rPr>
          <w:rFonts w:ascii="Arial" w:hAnsi="Arial" w:cs="Arial"/>
          <w:sz w:val="24"/>
          <w:szCs w:val="24"/>
        </w:rPr>
        <w:t>Os valores</w:t>
      </w:r>
      <w:r w:rsidR="00DE0DDE" w:rsidRPr="00C53A75">
        <w:rPr>
          <w:rFonts w:ascii="Arial" w:hAnsi="Arial" w:cs="Arial"/>
          <w:sz w:val="24"/>
          <w:szCs w:val="24"/>
        </w:rPr>
        <w:t xml:space="preserve"> da contrapartida</w:t>
      </w:r>
      <w:r w:rsidR="000A0FAD" w:rsidRPr="00C53A75">
        <w:rPr>
          <w:rFonts w:ascii="Arial" w:hAnsi="Arial" w:cs="Arial"/>
          <w:sz w:val="24"/>
          <w:szCs w:val="24"/>
        </w:rPr>
        <w:t xml:space="preserve"> repassados</w:t>
      </w:r>
      <w:r w:rsidR="006B3CCB" w:rsidRPr="00C53A75">
        <w:rPr>
          <w:rFonts w:ascii="Arial" w:hAnsi="Arial" w:cs="Arial"/>
          <w:sz w:val="24"/>
          <w:szCs w:val="24"/>
        </w:rPr>
        <w:t xml:space="preserve"> em decorência </w:t>
      </w:r>
      <w:r w:rsidR="000A0FAD" w:rsidRPr="00C53A75">
        <w:rPr>
          <w:rFonts w:ascii="Arial" w:hAnsi="Arial" w:cs="Arial"/>
          <w:sz w:val="24"/>
          <w:szCs w:val="24"/>
        </w:rPr>
        <w:t xml:space="preserve">do presente convênio, deverão ser utilizados exclusivamente para as despesas com as contratações dos serviços e/ou projetos de  sinalização viária urbana – horizontal, vertical e semafórica, para o </w:t>
      </w:r>
      <w:r w:rsidR="000A0FAD" w:rsidRPr="00C53A75">
        <w:rPr>
          <w:rFonts w:ascii="Arial" w:hAnsi="Arial" w:cs="Arial"/>
          <w:b/>
          <w:sz w:val="24"/>
          <w:szCs w:val="24"/>
        </w:rPr>
        <w:t>MUNICÍPIO</w:t>
      </w:r>
      <w:r w:rsidR="000A0FAD" w:rsidRPr="00C53A75">
        <w:rPr>
          <w:rFonts w:ascii="Arial" w:hAnsi="Arial" w:cs="Arial"/>
          <w:sz w:val="24"/>
          <w:szCs w:val="24"/>
        </w:rPr>
        <w:t xml:space="preserve"> convenente.</w:t>
      </w:r>
      <w:r w:rsidR="006B3CCB" w:rsidRPr="00C53A75">
        <w:rPr>
          <w:rFonts w:ascii="Arial" w:hAnsi="Arial" w:cs="Arial"/>
          <w:sz w:val="24"/>
          <w:szCs w:val="24"/>
        </w:rPr>
        <w:t xml:space="preserve"> Ainda, os rendimentos de aplicações financeiras, enquanto não utilizados, serão obrigatoriamente aplicados pelo </w:t>
      </w:r>
      <w:r w:rsidR="006B3CCB" w:rsidRPr="00C53A75">
        <w:rPr>
          <w:rFonts w:ascii="Arial" w:hAnsi="Arial" w:cs="Arial"/>
          <w:b/>
          <w:sz w:val="24"/>
          <w:szCs w:val="24"/>
        </w:rPr>
        <w:t>DETRAN-PR</w:t>
      </w:r>
      <w:r w:rsidR="006B3CCB" w:rsidRPr="00C53A75">
        <w:rPr>
          <w:rFonts w:ascii="Arial" w:hAnsi="Arial" w:cs="Arial"/>
          <w:sz w:val="24"/>
          <w:szCs w:val="24"/>
        </w:rPr>
        <w:t xml:space="preserve"> em conta poupança, se a previsão de seu uso for igual ou superior a um mês, ou em fundo de aplicação financeira de curto prazo ou operação de mercado aberto lastreada em títulos da dívida pública, quando a utilização desses recursos verificar-se em prazos menores que um mês.</w:t>
      </w:r>
    </w:p>
    <w:p w14:paraId="3D5314CD" w14:textId="77777777" w:rsidR="00594384" w:rsidRPr="00C53A75" w:rsidRDefault="00594384" w:rsidP="00C53A75">
      <w:pPr>
        <w:tabs>
          <w:tab w:val="left" w:pos="1683"/>
        </w:tabs>
        <w:ind w:right="83"/>
        <w:jc w:val="both"/>
        <w:rPr>
          <w:rFonts w:ascii="Arial" w:hAnsi="Arial" w:cs="Arial"/>
          <w:sz w:val="24"/>
          <w:szCs w:val="24"/>
        </w:rPr>
      </w:pPr>
    </w:p>
    <w:p w14:paraId="26926146" w14:textId="2D795879" w:rsidR="00DE0DDE" w:rsidRPr="00C53A75" w:rsidRDefault="008C231D" w:rsidP="00C53A75">
      <w:pPr>
        <w:tabs>
          <w:tab w:val="left" w:pos="1683"/>
        </w:tabs>
        <w:ind w:right="83"/>
        <w:jc w:val="both"/>
        <w:rPr>
          <w:rFonts w:ascii="Arial" w:hAnsi="Arial" w:cs="Arial"/>
          <w:b/>
          <w:sz w:val="24"/>
          <w:szCs w:val="24"/>
        </w:rPr>
      </w:pPr>
      <w:r w:rsidRPr="00C53A75">
        <w:rPr>
          <w:rFonts w:ascii="Arial" w:hAnsi="Arial" w:cs="Arial"/>
          <w:b/>
          <w:sz w:val="24"/>
          <w:szCs w:val="24"/>
        </w:rPr>
        <w:t xml:space="preserve">5.6. </w:t>
      </w:r>
      <w:r w:rsidR="00DE0DDE" w:rsidRPr="00C53A75">
        <w:rPr>
          <w:rFonts w:ascii="Arial" w:hAnsi="Arial" w:cs="Arial"/>
          <w:sz w:val="24"/>
          <w:szCs w:val="24"/>
        </w:rPr>
        <w:t>Os rendimentos dessa aplicação não utilizados, serão dev</w:t>
      </w:r>
      <w:r w:rsidR="00095E9C" w:rsidRPr="00C53A75">
        <w:rPr>
          <w:rFonts w:ascii="Arial" w:hAnsi="Arial" w:cs="Arial"/>
          <w:sz w:val="24"/>
          <w:szCs w:val="24"/>
        </w:rPr>
        <w:t xml:space="preserve">olvidos ao </w:t>
      </w:r>
      <w:r w:rsidR="008D0ABD" w:rsidRPr="00C53A75">
        <w:rPr>
          <w:rFonts w:ascii="Arial" w:hAnsi="Arial" w:cs="Arial"/>
          <w:b/>
          <w:sz w:val="24"/>
          <w:szCs w:val="24"/>
        </w:rPr>
        <w:t xml:space="preserve">MUNICÍPIO </w:t>
      </w:r>
      <w:r w:rsidR="00095E9C" w:rsidRPr="00C53A75">
        <w:rPr>
          <w:rFonts w:ascii="Arial" w:hAnsi="Arial" w:cs="Arial"/>
          <w:sz w:val="24"/>
          <w:szCs w:val="24"/>
        </w:rPr>
        <w:t>convenente</w:t>
      </w:r>
      <w:r w:rsidR="00DE0DDE" w:rsidRPr="00C53A75">
        <w:rPr>
          <w:rFonts w:ascii="Arial" w:hAnsi="Arial" w:cs="Arial"/>
          <w:sz w:val="24"/>
          <w:szCs w:val="24"/>
        </w:rPr>
        <w:t xml:space="preserve">. </w:t>
      </w:r>
    </w:p>
    <w:p w14:paraId="58AA79F8" w14:textId="77777777" w:rsidR="006B3CCB" w:rsidRPr="00C53A75" w:rsidRDefault="006B3CCB" w:rsidP="00C53A75">
      <w:pPr>
        <w:tabs>
          <w:tab w:val="left" w:pos="1683"/>
        </w:tabs>
        <w:ind w:right="83"/>
        <w:jc w:val="both"/>
        <w:rPr>
          <w:rFonts w:ascii="Arial" w:hAnsi="Arial" w:cs="Arial"/>
          <w:b/>
          <w:sz w:val="24"/>
          <w:szCs w:val="24"/>
        </w:rPr>
      </w:pPr>
    </w:p>
    <w:p w14:paraId="1F15FA22" w14:textId="49A1140D" w:rsidR="00262144" w:rsidRDefault="003D09D4" w:rsidP="00C53A75">
      <w:pPr>
        <w:tabs>
          <w:tab w:val="left" w:pos="1683"/>
        </w:tabs>
        <w:ind w:right="83"/>
        <w:jc w:val="both"/>
        <w:rPr>
          <w:rFonts w:ascii="Arial" w:hAnsi="Arial" w:cs="Arial"/>
          <w:b/>
          <w:sz w:val="24"/>
          <w:szCs w:val="24"/>
        </w:rPr>
      </w:pPr>
      <w:r w:rsidRPr="00C53A75">
        <w:rPr>
          <w:rFonts w:ascii="Arial" w:hAnsi="Arial" w:cs="Arial"/>
          <w:b/>
          <w:sz w:val="24"/>
          <w:szCs w:val="24"/>
        </w:rPr>
        <w:t xml:space="preserve">CLÁUSULA </w:t>
      </w:r>
      <w:r w:rsidR="008C231D" w:rsidRPr="00C53A75">
        <w:rPr>
          <w:rFonts w:ascii="Arial" w:hAnsi="Arial" w:cs="Arial"/>
          <w:b/>
          <w:sz w:val="24"/>
          <w:szCs w:val="24"/>
        </w:rPr>
        <w:t xml:space="preserve">SEXTA </w:t>
      </w:r>
      <w:r w:rsidRPr="00C53A75">
        <w:rPr>
          <w:rFonts w:ascii="Arial" w:hAnsi="Arial" w:cs="Arial"/>
          <w:b/>
          <w:sz w:val="24"/>
          <w:szCs w:val="24"/>
        </w:rPr>
        <w:t>–</w:t>
      </w:r>
      <w:r w:rsidR="008C231D" w:rsidRPr="00C53A75">
        <w:rPr>
          <w:rFonts w:ascii="Arial" w:hAnsi="Arial" w:cs="Arial"/>
          <w:b/>
          <w:sz w:val="24"/>
          <w:szCs w:val="24"/>
        </w:rPr>
        <w:t xml:space="preserve"> </w:t>
      </w:r>
      <w:r w:rsidR="00C10A13" w:rsidRPr="00C53A75">
        <w:rPr>
          <w:rFonts w:ascii="Arial" w:hAnsi="Arial" w:cs="Arial"/>
          <w:b/>
          <w:sz w:val="24"/>
          <w:szCs w:val="24"/>
        </w:rPr>
        <w:t>OPERACIONALIZAÇÃO, GESTÃO E FISCALIZAÇÃO</w:t>
      </w:r>
    </w:p>
    <w:p w14:paraId="438B1A74" w14:textId="77777777" w:rsidR="00594384" w:rsidRPr="00C53A75" w:rsidRDefault="00594384" w:rsidP="00C53A75">
      <w:pPr>
        <w:tabs>
          <w:tab w:val="left" w:pos="1683"/>
        </w:tabs>
        <w:ind w:right="83"/>
        <w:jc w:val="both"/>
        <w:rPr>
          <w:rFonts w:ascii="Arial" w:hAnsi="Arial" w:cs="Arial"/>
          <w:b/>
          <w:sz w:val="24"/>
          <w:szCs w:val="24"/>
        </w:rPr>
      </w:pPr>
    </w:p>
    <w:p w14:paraId="2929B86E" w14:textId="5576F7D2" w:rsidR="00353B8F" w:rsidRDefault="008C231D" w:rsidP="00C53A75">
      <w:pPr>
        <w:tabs>
          <w:tab w:val="left" w:pos="1683"/>
        </w:tabs>
        <w:ind w:right="83"/>
        <w:jc w:val="both"/>
        <w:rPr>
          <w:rFonts w:ascii="Arial" w:hAnsi="Arial" w:cs="Arial"/>
          <w:sz w:val="24"/>
          <w:szCs w:val="24"/>
        </w:rPr>
      </w:pPr>
      <w:r w:rsidRPr="00C53A75">
        <w:rPr>
          <w:rFonts w:ascii="Arial" w:hAnsi="Arial" w:cs="Arial"/>
          <w:b/>
          <w:sz w:val="24"/>
          <w:szCs w:val="24"/>
        </w:rPr>
        <w:t>6.1.</w:t>
      </w:r>
      <w:r w:rsidRPr="00C53A75">
        <w:rPr>
          <w:rFonts w:ascii="Arial" w:hAnsi="Arial" w:cs="Arial"/>
          <w:sz w:val="24"/>
          <w:szCs w:val="24"/>
        </w:rPr>
        <w:t xml:space="preserve"> </w:t>
      </w:r>
      <w:r w:rsidR="00353B8F" w:rsidRPr="00C53A75">
        <w:rPr>
          <w:rFonts w:ascii="Arial" w:hAnsi="Arial" w:cs="Arial"/>
          <w:sz w:val="24"/>
          <w:szCs w:val="24"/>
        </w:rPr>
        <w:t>O acompanhamento e fiscalização do termo consistirá na realização de relatórios, inspeções e visitas, a fim de emitir parecer técnico</w:t>
      </w:r>
      <w:r w:rsidR="000108F6" w:rsidRPr="00C53A75">
        <w:rPr>
          <w:rFonts w:ascii="Arial" w:hAnsi="Arial" w:cs="Arial"/>
          <w:sz w:val="24"/>
          <w:szCs w:val="24"/>
        </w:rPr>
        <w:t xml:space="preserve"> </w:t>
      </w:r>
      <w:r w:rsidR="00353B8F" w:rsidRPr="00C53A75">
        <w:rPr>
          <w:rFonts w:ascii="Arial" w:hAnsi="Arial" w:cs="Arial"/>
          <w:sz w:val="24"/>
          <w:szCs w:val="24"/>
        </w:rPr>
        <w:t>sobre a execução do termo, bem como, parecer técnico conclusivo sobre a satisfatória realização do objeto do convênio</w:t>
      </w:r>
      <w:r w:rsidR="0080585F" w:rsidRPr="00C53A75">
        <w:rPr>
          <w:rFonts w:ascii="Arial" w:hAnsi="Arial" w:cs="Arial"/>
          <w:sz w:val="24"/>
          <w:szCs w:val="24"/>
        </w:rPr>
        <w:t xml:space="preserve">, conforme detalhamento do </w:t>
      </w:r>
      <w:r w:rsidR="0080585F" w:rsidRPr="00C53A75">
        <w:rPr>
          <w:rFonts w:ascii="Arial" w:hAnsi="Arial" w:cs="Arial"/>
          <w:sz w:val="24"/>
          <w:szCs w:val="24"/>
          <w:highlight w:val="yellow"/>
        </w:rPr>
        <w:t>item XXX</w:t>
      </w:r>
      <w:r w:rsidR="00594384">
        <w:rPr>
          <w:rFonts w:ascii="Arial" w:hAnsi="Arial" w:cs="Arial"/>
          <w:sz w:val="24"/>
          <w:szCs w:val="24"/>
        </w:rPr>
        <w:t xml:space="preserve"> do Plano de Trabalh</w:t>
      </w:r>
      <w:r w:rsidR="0080585F" w:rsidRPr="00C53A75">
        <w:rPr>
          <w:rFonts w:ascii="Arial" w:hAnsi="Arial" w:cs="Arial"/>
          <w:sz w:val="24"/>
          <w:szCs w:val="24"/>
        </w:rPr>
        <w:t>o</w:t>
      </w:r>
      <w:r w:rsidR="00353B8F" w:rsidRPr="00C53A75">
        <w:rPr>
          <w:rFonts w:ascii="Arial" w:hAnsi="Arial" w:cs="Arial"/>
          <w:sz w:val="24"/>
          <w:szCs w:val="24"/>
        </w:rPr>
        <w:t xml:space="preserve">. </w:t>
      </w:r>
    </w:p>
    <w:p w14:paraId="500E24A8" w14:textId="77777777" w:rsidR="00594384" w:rsidRPr="00C53A75" w:rsidRDefault="00594384" w:rsidP="00C53A75">
      <w:pPr>
        <w:tabs>
          <w:tab w:val="left" w:pos="1683"/>
        </w:tabs>
        <w:ind w:right="83"/>
        <w:jc w:val="both"/>
        <w:rPr>
          <w:rFonts w:ascii="Arial" w:hAnsi="Arial" w:cs="Arial"/>
          <w:sz w:val="24"/>
          <w:szCs w:val="24"/>
        </w:rPr>
      </w:pPr>
    </w:p>
    <w:p w14:paraId="31D7D383" w14:textId="5EA6B613" w:rsidR="00262144" w:rsidRDefault="008C231D" w:rsidP="00C53A75">
      <w:pPr>
        <w:pStyle w:val="PargrafodaLista"/>
        <w:ind w:left="0"/>
        <w:rPr>
          <w:rFonts w:ascii="Arial" w:hAnsi="Arial" w:cs="Arial"/>
          <w:sz w:val="24"/>
          <w:szCs w:val="24"/>
        </w:rPr>
      </w:pPr>
      <w:r w:rsidRPr="00C53A75">
        <w:rPr>
          <w:rFonts w:ascii="Arial" w:hAnsi="Arial" w:cs="Arial"/>
          <w:b/>
          <w:sz w:val="24"/>
          <w:szCs w:val="24"/>
        </w:rPr>
        <w:t xml:space="preserve">6.2. </w:t>
      </w:r>
      <w:r w:rsidR="006401D9" w:rsidRPr="00C53A75">
        <w:rPr>
          <w:rFonts w:ascii="Arial" w:hAnsi="Arial" w:cs="Arial"/>
          <w:sz w:val="24"/>
          <w:szCs w:val="24"/>
        </w:rPr>
        <w:t>Designa-se, conforme Portaria n°</w:t>
      </w:r>
      <w:r w:rsidR="00594384">
        <w:rPr>
          <w:rFonts w:ascii="Arial" w:hAnsi="Arial" w:cs="Arial"/>
          <w:sz w:val="24"/>
          <w:szCs w:val="24"/>
        </w:rPr>
        <w:t xml:space="preserve"> </w:t>
      </w:r>
      <w:r w:rsidR="00594384" w:rsidRPr="00594384">
        <w:rPr>
          <w:rFonts w:ascii="Arial" w:hAnsi="Arial" w:cs="Arial"/>
          <w:sz w:val="24"/>
          <w:szCs w:val="24"/>
          <w:highlight w:val="yellow"/>
        </w:rPr>
        <w:t>XXXX</w:t>
      </w:r>
      <w:r w:rsidR="003D09D4" w:rsidRPr="00C53A75">
        <w:rPr>
          <w:rFonts w:ascii="Arial" w:hAnsi="Arial" w:cs="Arial"/>
          <w:sz w:val="24"/>
          <w:szCs w:val="24"/>
        </w:rPr>
        <w:t>/2020</w:t>
      </w:r>
      <w:r w:rsidR="00594384">
        <w:rPr>
          <w:rFonts w:ascii="Arial" w:hAnsi="Arial" w:cs="Arial"/>
          <w:sz w:val="24"/>
          <w:szCs w:val="24"/>
        </w:rPr>
        <w:t xml:space="preserve">-COAD-DG, o servidor </w:t>
      </w:r>
      <w:r w:rsidR="00594384" w:rsidRPr="00F00D48">
        <w:rPr>
          <w:rFonts w:ascii="Arial" w:hAnsi="Arial" w:cs="Arial"/>
          <w:color w:val="00000A"/>
          <w:sz w:val="24"/>
          <w:szCs w:val="24"/>
          <w:highlight w:val="yellow"/>
        </w:rPr>
        <w:t>[XXXXXXXXXX]</w:t>
      </w:r>
      <w:r w:rsidR="006401D9" w:rsidRPr="00C53A75">
        <w:rPr>
          <w:rFonts w:ascii="Arial" w:hAnsi="Arial" w:cs="Arial"/>
          <w:sz w:val="24"/>
          <w:szCs w:val="24"/>
        </w:rPr>
        <w:t>, RG n°</w:t>
      </w:r>
      <w:r w:rsidR="00594384">
        <w:rPr>
          <w:rFonts w:ascii="Arial" w:hAnsi="Arial" w:cs="Arial"/>
          <w:sz w:val="24"/>
          <w:szCs w:val="24"/>
        </w:rPr>
        <w:t xml:space="preserve"> </w:t>
      </w:r>
      <w:r w:rsidR="00594384" w:rsidRPr="00F00D48">
        <w:rPr>
          <w:rFonts w:ascii="Arial" w:hAnsi="Arial" w:cs="Arial"/>
          <w:color w:val="00000A"/>
          <w:sz w:val="24"/>
          <w:szCs w:val="24"/>
          <w:highlight w:val="yellow"/>
        </w:rPr>
        <w:t>[XXXXXXXXXX]</w:t>
      </w:r>
      <w:r w:rsidR="00594384">
        <w:rPr>
          <w:rFonts w:ascii="Arial" w:hAnsi="Arial" w:cs="Arial"/>
          <w:color w:val="00000A"/>
          <w:sz w:val="24"/>
          <w:szCs w:val="24"/>
        </w:rPr>
        <w:t xml:space="preserve"> </w:t>
      </w:r>
      <w:r w:rsidR="006401D9" w:rsidRPr="00C53A75">
        <w:rPr>
          <w:rFonts w:ascii="Arial" w:hAnsi="Arial" w:cs="Arial"/>
          <w:sz w:val="24"/>
          <w:szCs w:val="24"/>
        </w:rPr>
        <w:t xml:space="preserve">e CPF nº </w:t>
      </w:r>
      <w:r w:rsidR="00594384" w:rsidRPr="00F00D48">
        <w:rPr>
          <w:rFonts w:ascii="Arial" w:hAnsi="Arial" w:cs="Arial"/>
          <w:color w:val="00000A"/>
          <w:sz w:val="24"/>
          <w:szCs w:val="24"/>
          <w:highlight w:val="yellow"/>
        </w:rPr>
        <w:t>[XXXXXXXXXX]</w:t>
      </w:r>
      <w:r w:rsidR="006401D9" w:rsidRPr="00C53A75">
        <w:rPr>
          <w:rFonts w:ascii="Arial" w:hAnsi="Arial" w:cs="Arial"/>
          <w:sz w:val="24"/>
          <w:szCs w:val="24"/>
        </w:rPr>
        <w:t xml:space="preserve"> para atuar como </w:t>
      </w:r>
      <w:r w:rsidR="006401D9" w:rsidRPr="00C53A75">
        <w:rPr>
          <w:rFonts w:ascii="Arial" w:hAnsi="Arial" w:cs="Arial"/>
          <w:b/>
          <w:sz w:val="24"/>
          <w:szCs w:val="24"/>
        </w:rPr>
        <w:t>gestor</w:t>
      </w:r>
      <w:r w:rsidR="00262144" w:rsidRPr="00C53A75">
        <w:rPr>
          <w:rFonts w:ascii="Arial" w:hAnsi="Arial" w:cs="Arial"/>
          <w:sz w:val="24"/>
          <w:szCs w:val="24"/>
        </w:rPr>
        <w:t>,</w:t>
      </w:r>
      <w:r w:rsidR="006401D9" w:rsidRPr="00C53A75">
        <w:rPr>
          <w:rFonts w:ascii="Arial" w:hAnsi="Arial" w:cs="Arial"/>
          <w:sz w:val="24"/>
          <w:szCs w:val="24"/>
        </w:rPr>
        <w:t xml:space="preserve"> e </w:t>
      </w:r>
      <w:r w:rsidR="000108F6" w:rsidRPr="00C53A75">
        <w:rPr>
          <w:rFonts w:ascii="Arial" w:hAnsi="Arial" w:cs="Arial"/>
          <w:sz w:val="24"/>
          <w:szCs w:val="24"/>
        </w:rPr>
        <w:t>o</w:t>
      </w:r>
      <w:r w:rsidR="006401D9" w:rsidRPr="00C53A75">
        <w:rPr>
          <w:rFonts w:ascii="Arial" w:hAnsi="Arial" w:cs="Arial"/>
          <w:sz w:val="24"/>
          <w:szCs w:val="24"/>
        </w:rPr>
        <w:t xml:space="preserve"> servidor </w:t>
      </w:r>
      <w:r w:rsidR="00594384" w:rsidRPr="00F00D48">
        <w:rPr>
          <w:rFonts w:ascii="Arial" w:hAnsi="Arial" w:cs="Arial"/>
          <w:color w:val="00000A"/>
          <w:sz w:val="24"/>
          <w:szCs w:val="24"/>
          <w:highlight w:val="yellow"/>
        </w:rPr>
        <w:t>[XXXXXXXXXX]</w:t>
      </w:r>
      <w:r w:rsidR="006401D9" w:rsidRPr="00C53A75">
        <w:rPr>
          <w:rFonts w:ascii="Arial" w:hAnsi="Arial" w:cs="Arial"/>
          <w:sz w:val="24"/>
          <w:szCs w:val="24"/>
        </w:rPr>
        <w:t xml:space="preserve">, RG nº </w:t>
      </w:r>
      <w:r w:rsidR="00594384" w:rsidRPr="00F00D48">
        <w:rPr>
          <w:rFonts w:ascii="Arial" w:hAnsi="Arial" w:cs="Arial"/>
          <w:color w:val="00000A"/>
          <w:sz w:val="24"/>
          <w:szCs w:val="24"/>
          <w:highlight w:val="yellow"/>
        </w:rPr>
        <w:t>[XXXXXXXXXX]</w:t>
      </w:r>
      <w:r w:rsidR="00594384">
        <w:rPr>
          <w:rFonts w:ascii="Arial" w:hAnsi="Arial" w:cs="Arial"/>
          <w:color w:val="00000A"/>
          <w:sz w:val="24"/>
          <w:szCs w:val="24"/>
        </w:rPr>
        <w:t xml:space="preserve"> </w:t>
      </w:r>
      <w:r w:rsidR="006401D9" w:rsidRPr="00C53A75">
        <w:rPr>
          <w:rFonts w:ascii="Arial" w:hAnsi="Arial" w:cs="Arial"/>
          <w:sz w:val="24"/>
          <w:szCs w:val="24"/>
        </w:rPr>
        <w:t>e CPF nº</w:t>
      </w:r>
      <w:r w:rsidR="003D09D4" w:rsidRPr="00C53A75">
        <w:rPr>
          <w:rFonts w:ascii="Arial" w:hAnsi="Arial" w:cs="Arial"/>
          <w:sz w:val="24"/>
          <w:szCs w:val="24"/>
        </w:rPr>
        <w:t xml:space="preserve"> </w:t>
      </w:r>
      <w:r w:rsidR="00594384" w:rsidRPr="00F00D48">
        <w:rPr>
          <w:rFonts w:ascii="Arial" w:hAnsi="Arial" w:cs="Arial"/>
          <w:color w:val="00000A"/>
          <w:sz w:val="24"/>
          <w:szCs w:val="24"/>
          <w:highlight w:val="yellow"/>
        </w:rPr>
        <w:t>[XXXXXXXXXX]</w:t>
      </w:r>
      <w:r w:rsidR="006401D9" w:rsidRPr="00C53A75">
        <w:rPr>
          <w:rFonts w:ascii="Arial" w:hAnsi="Arial" w:cs="Arial"/>
          <w:sz w:val="24"/>
          <w:szCs w:val="24"/>
        </w:rPr>
        <w:t xml:space="preserve">, para atuar como </w:t>
      </w:r>
      <w:r w:rsidR="006401D9" w:rsidRPr="00C53A75">
        <w:rPr>
          <w:rFonts w:ascii="Arial" w:hAnsi="Arial" w:cs="Arial"/>
          <w:b/>
          <w:sz w:val="24"/>
          <w:szCs w:val="24"/>
        </w:rPr>
        <w:t>fiscal</w:t>
      </w:r>
      <w:r w:rsidR="00262144" w:rsidRPr="00C53A75">
        <w:rPr>
          <w:rFonts w:ascii="Arial" w:hAnsi="Arial" w:cs="Arial"/>
          <w:b/>
          <w:sz w:val="24"/>
          <w:szCs w:val="24"/>
        </w:rPr>
        <w:t xml:space="preserve"> </w:t>
      </w:r>
      <w:r w:rsidR="00262144" w:rsidRPr="00C53A75">
        <w:rPr>
          <w:rFonts w:ascii="Arial" w:hAnsi="Arial" w:cs="Arial"/>
          <w:sz w:val="24"/>
          <w:szCs w:val="24"/>
        </w:rPr>
        <w:t xml:space="preserve">deste </w:t>
      </w:r>
      <w:r w:rsidR="00262144" w:rsidRPr="00C53A75">
        <w:rPr>
          <w:rFonts w:ascii="Arial" w:hAnsi="Arial" w:cs="Arial"/>
          <w:b/>
          <w:sz w:val="24"/>
          <w:szCs w:val="24"/>
        </w:rPr>
        <w:t>DETRAN-PR</w:t>
      </w:r>
      <w:r w:rsidR="006401D9" w:rsidRPr="00C53A75">
        <w:rPr>
          <w:rFonts w:ascii="Arial" w:hAnsi="Arial" w:cs="Arial"/>
          <w:sz w:val="24"/>
          <w:szCs w:val="24"/>
        </w:rPr>
        <w:t>, de acordo com o Plano de Trabalho estabele</w:t>
      </w:r>
      <w:r w:rsidR="003D09D4" w:rsidRPr="00C53A75">
        <w:rPr>
          <w:rFonts w:ascii="Arial" w:hAnsi="Arial" w:cs="Arial"/>
          <w:sz w:val="24"/>
          <w:szCs w:val="24"/>
        </w:rPr>
        <w:t xml:space="preserve">cido, </w:t>
      </w:r>
      <w:r w:rsidR="00CC1D4B" w:rsidRPr="00C53A75">
        <w:rPr>
          <w:rFonts w:ascii="Arial" w:hAnsi="Arial" w:cs="Arial"/>
          <w:sz w:val="24"/>
          <w:szCs w:val="24"/>
        </w:rPr>
        <w:t xml:space="preserve">ao qual </w:t>
      </w:r>
      <w:r w:rsidR="00CC1D4B" w:rsidRPr="00C53A75">
        <w:rPr>
          <w:rFonts w:ascii="Arial" w:hAnsi="Arial" w:cs="Arial"/>
          <w:sz w:val="24"/>
          <w:szCs w:val="24"/>
        </w:rPr>
        <w:lastRenderedPageBreak/>
        <w:t>caberá</w:t>
      </w:r>
      <w:r w:rsidR="006401D9" w:rsidRPr="00C53A75">
        <w:rPr>
          <w:rFonts w:ascii="Arial" w:hAnsi="Arial" w:cs="Arial"/>
          <w:sz w:val="24"/>
          <w:szCs w:val="24"/>
        </w:rPr>
        <w:t xml:space="preserve"> avalia</w:t>
      </w:r>
      <w:r w:rsidR="00CC1D4B" w:rsidRPr="00C53A75">
        <w:rPr>
          <w:rFonts w:ascii="Arial" w:hAnsi="Arial" w:cs="Arial"/>
          <w:sz w:val="24"/>
          <w:szCs w:val="24"/>
        </w:rPr>
        <w:t xml:space="preserve">r </w:t>
      </w:r>
      <w:r w:rsidR="006401D9" w:rsidRPr="00C53A75">
        <w:rPr>
          <w:rFonts w:ascii="Arial" w:hAnsi="Arial" w:cs="Arial"/>
          <w:sz w:val="24"/>
          <w:szCs w:val="24"/>
        </w:rPr>
        <w:t>e certifica</w:t>
      </w:r>
      <w:r w:rsidR="00CC1D4B" w:rsidRPr="00C53A75">
        <w:rPr>
          <w:rFonts w:ascii="Arial" w:hAnsi="Arial" w:cs="Arial"/>
          <w:sz w:val="24"/>
          <w:szCs w:val="24"/>
        </w:rPr>
        <w:t xml:space="preserve">r os </w:t>
      </w:r>
      <w:r w:rsidR="006401D9" w:rsidRPr="00C53A75">
        <w:rPr>
          <w:rFonts w:ascii="Arial" w:hAnsi="Arial" w:cs="Arial"/>
          <w:sz w:val="24"/>
          <w:szCs w:val="24"/>
        </w:rPr>
        <w:t>materiais e serviços</w:t>
      </w:r>
      <w:r w:rsidR="00CC1D4B" w:rsidRPr="00C53A75">
        <w:rPr>
          <w:rFonts w:ascii="Arial" w:hAnsi="Arial" w:cs="Arial"/>
          <w:sz w:val="24"/>
          <w:szCs w:val="24"/>
        </w:rPr>
        <w:t>, podendo, em apoio, valer-se d</w:t>
      </w:r>
      <w:r w:rsidR="001A4DD4" w:rsidRPr="00C53A75">
        <w:rPr>
          <w:rFonts w:ascii="Arial" w:hAnsi="Arial" w:cs="Arial"/>
          <w:sz w:val="24"/>
          <w:szCs w:val="24"/>
        </w:rPr>
        <w:t>e</w:t>
      </w:r>
      <w:r w:rsidR="00CC1D4B" w:rsidRPr="00C53A75">
        <w:rPr>
          <w:rFonts w:ascii="Arial" w:hAnsi="Arial" w:cs="Arial"/>
          <w:sz w:val="24"/>
          <w:szCs w:val="24"/>
        </w:rPr>
        <w:t xml:space="preserve"> assessoramente por pessoa</w:t>
      </w:r>
      <w:r w:rsidR="001A4DD4" w:rsidRPr="00C53A75">
        <w:rPr>
          <w:rFonts w:ascii="Arial" w:hAnsi="Arial" w:cs="Arial"/>
          <w:sz w:val="24"/>
          <w:szCs w:val="24"/>
        </w:rPr>
        <w:t xml:space="preserve"> física ou jurídica</w:t>
      </w:r>
      <w:r w:rsidR="00CC1D4B" w:rsidRPr="00C53A75">
        <w:rPr>
          <w:rFonts w:ascii="Arial" w:hAnsi="Arial" w:cs="Arial"/>
          <w:sz w:val="24"/>
          <w:szCs w:val="24"/>
        </w:rPr>
        <w:t xml:space="preserve"> </w:t>
      </w:r>
      <w:r w:rsidR="006401D9" w:rsidRPr="00C53A75">
        <w:rPr>
          <w:rFonts w:ascii="Arial" w:hAnsi="Arial" w:cs="Arial"/>
          <w:sz w:val="24"/>
          <w:szCs w:val="24"/>
        </w:rPr>
        <w:t>especializada</w:t>
      </w:r>
      <w:r w:rsidR="00A83026" w:rsidRPr="00C53A75">
        <w:rPr>
          <w:rFonts w:ascii="Arial" w:hAnsi="Arial" w:cs="Arial"/>
          <w:sz w:val="24"/>
          <w:szCs w:val="24"/>
        </w:rPr>
        <w:t xml:space="preserve">, eventualmente contratada para esse </w:t>
      </w:r>
      <w:r w:rsidR="006401D9" w:rsidRPr="00C53A75">
        <w:rPr>
          <w:rFonts w:ascii="Arial" w:hAnsi="Arial" w:cs="Arial"/>
          <w:sz w:val="24"/>
          <w:szCs w:val="24"/>
        </w:rPr>
        <w:t>fim.</w:t>
      </w:r>
    </w:p>
    <w:p w14:paraId="3CA3E499" w14:textId="77777777" w:rsidR="00594384" w:rsidRPr="00C53A75" w:rsidRDefault="00594384" w:rsidP="00C53A75">
      <w:pPr>
        <w:pStyle w:val="PargrafodaLista"/>
        <w:ind w:left="0"/>
        <w:rPr>
          <w:rFonts w:ascii="Arial" w:hAnsi="Arial" w:cs="Arial"/>
          <w:sz w:val="24"/>
          <w:szCs w:val="24"/>
        </w:rPr>
      </w:pPr>
    </w:p>
    <w:p w14:paraId="2F591CC5" w14:textId="3FCC7EB9" w:rsidR="003D09D4" w:rsidRDefault="008C231D" w:rsidP="00C53A75">
      <w:pPr>
        <w:pStyle w:val="PargrafodaLista"/>
        <w:tabs>
          <w:tab w:val="left" w:pos="709"/>
        </w:tabs>
        <w:ind w:left="0" w:right="83"/>
        <w:rPr>
          <w:rFonts w:ascii="Arial" w:hAnsi="Arial" w:cs="Arial"/>
          <w:sz w:val="24"/>
          <w:szCs w:val="24"/>
        </w:rPr>
      </w:pPr>
      <w:r w:rsidRPr="00C53A75">
        <w:rPr>
          <w:rFonts w:ascii="Arial" w:hAnsi="Arial" w:cs="Arial"/>
          <w:b/>
          <w:sz w:val="24"/>
          <w:szCs w:val="24"/>
        </w:rPr>
        <w:t xml:space="preserve">6.3. </w:t>
      </w:r>
      <w:r w:rsidR="00C10A13" w:rsidRPr="00C53A75">
        <w:rPr>
          <w:rFonts w:ascii="Arial" w:hAnsi="Arial" w:cs="Arial"/>
          <w:sz w:val="24"/>
          <w:szCs w:val="24"/>
        </w:rPr>
        <w:t>Por parte do</w:t>
      </w:r>
      <w:r w:rsidR="00C10A13" w:rsidRPr="00C53A75">
        <w:rPr>
          <w:rFonts w:ascii="Arial" w:hAnsi="Arial" w:cs="Arial"/>
          <w:b/>
          <w:sz w:val="24"/>
          <w:szCs w:val="24"/>
        </w:rPr>
        <w:t xml:space="preserve"> MUNICÍPIO</w:t>
      </w:r>
      <w:r w:rsidR="003D09D4" w:rsidRPr="00C53A75">
        <w:rPr>
          <w:rFonts w:ascii="Arial" w:hAnsi="Arial" w:cs="Arial"/>
          <w:sz w:val="24"/>
          <w:szCs w:val="24"/>
        </w:rPr>
        <w:t xml:space="preserve">, a gestão do presente termo ficará a cargo do servidor servidor </w:t>
      </w:r>
      <w:r w:rsidR="00594384" w:rsidRPr="00F00D48">
        <w:rPr>
          <w:rFonts w:ascii="Arial" w:hAnsi="Arial" w:cs="Arial"/>
          <w:color w:val="00000A"/>
          <w:sz w:val="24"/>
          <w:szCs w:val="24"/>
          <w:highlight w:val="yellow"/>
        </w:rPr>
        <w:t>[XXXXXXXXXX]</w:t>
      </w:r>
      <w:r w:rsidR="003D09D4" w:rsidRPr="00C53A75">
        <w:rPr>
          <w:rFonts w:ascii="Arial" w:hAnsi="Arial" w:cs="Arial"/>
          <w:sz w:val="24"/>
          <w:szCs w:val="24"/>
        </w:rPr>
        <w:t xml:space="preserve">, RG n° </w:t>
      </w:r>
      <w:r w:rsidR="00594384" w:rsidRPr="00F00D48">
        <w:rPr>
          <w:rFonts w:ascii="Arial" w:hAnsi="Arial" w:cs="Arial"/>
          <w:color w:val="00000A"/>
          <w:sz w:val="24"/>
          <w:szCs w:val="24"/>
          <w:highlight w:val="yellow"/>
        </w:rPr>
        <w:t>[XXXXXXXXXX]</w:t>
      </w:r>
      <w:r w:rsidR="003D09D4" w:rsidRPr="00C53A75">
        <w:rPr>
          <w:rFonts w:ascii="Arial" w:hAnsi="Arial" w:cs="Arial"/>
          <w:sz w:val="24"/>
          <w:szCs w:val="24"/>
        </w:rPr>
        <w:t xml:space="preserve"> e CPF nº </w:t>
      </w:r>
      <w:r w:rsidR="00594384" w:rsidRPr="00F00D48">
        <w:rPr>
          <w:rFonts w:ascii="Arial" w:hAnsi="Arial" w:cs="Arial"/>
          <w:color w:val="00000A"/>
          <w:sz w:val="24"/>
          <w:szCs w:val="24"/>
          <w:highlight w:val="yellow"/>
        </w:rPr>
        <w:t>[XXXXXXXXXX]</w:t>
      </w:r>
      <w:r w:rsidR="00594384">
        <w:rPr>
          <w:rFonts w:ascii="Arial" w:hAnsi="Arial" w:cs="Arial"/>
          <w:color w:val="00000A"/>
          <w:sz w:val="24"/>
          <w:szCs w:val="24"/>
        </w:rPr>
        <w:t>.</w:t>
      </w:r>
    </w:p>
    <w:p w14:paraId="7E355513" w14:textId="77777777" w:rsidR="00594384" w:rsidRPr="00C53A75" w:rsidRDefault="00594384" w:rsidP="00C53A75">
      <w:pPr>
        <w:pStyle w:val="PargrafodaLista"/>
        <w:tabs>
          <w:tab w:val="left" w:pos="709"/>
        </w:tabs>
        <w:ind w:left="0" w:right="83"/>
        <w:rPr>
          <w:rFonts w:ascii="Arial" w:hAnsi="Arial" w:cs="Arial"/>
          <w:sz w:val="24"/>
          <w:szCs w:val="24"/>
        </w:rPr>
      </w:pPr>
    </w:p>
    <w:p w14:paraId="1E0A28C9" w14:textId="5C4AC031" w:rsidR="00353B8F" w:rsidRPr="00C53A75" w:rsidRDefault="008C231D" w:rsidP="00C53A75">
      <w:pPr>
        <w:pStyle w:val="PargrafodaLista"/>
        <w:tabs>
          <w:tab w:val="left" w:pos="709"/>
        </w:tabs>
        <w:ind w:left="0" w:right="83"/>
        <w:rPr>
          <w:rFonts w:ascii="Arial" w:hAnsi="Arial" w:cs="Arial"/>
          <w:sz w:val="24"/>
          <w:szCs w:val="24"/>
        </w:rPr>
      </w:pPr>
      <w:r w:rsidRPr="00C53A75">
        <w:rPr>
          <w:rFonts w:ascii="Arial" w:hAnsi="Arial" w:cs="Arial"/>
          <w:b/>
          <w:sz w:val="24"/>
          <w:szCs w:val="24"/>
        </w:rPr>
        <w:t xml:space="preserve">6.4. </w:t>
      </w:r>
      <w:r w:rsidR="00353B8F" w:rsidRPr="00C53A75">
        <w:rPr>
          <w:rFonts w:ascii="Arial" w:hAnsi="Arial" w:cs="Arial"/>
          <w:sz w:val="24"/>
          <w:szCs w:val="24"/>
        </w:rPr>
        <w:t>O(a) gestor(a) anotará em registro próprio todas as ocorrências relacionadas à consecução do objeto, adotando as medidas necessárias à regularização das falhas observadas.</w:t>
      </w:r>
    </w:p>
    <w:p w14:paraId="06CB5781" w14:textId="2B76A839" w:rsidR="00C10A13" w:rsidRDefault="00C10A13" w:rsidP="00C53A75">
      <w:pPr>
        <w:tabs>
          <w:tab w:val="left" w:pos="1683"/>
        </w:tabs>
        <w:ind w:right="83"/>
        <w:jc w:val="both"/>
        <w:rPr>
          <w:rFonts w:ascii="Arial" w:hAnsi="Arial" w:cs="Arial"/>
          <w:b/>
          <w:sz w:val="24"/>
          <w:szCs w:val="24"/>
        </w:rPr>
      </w:pPr>
    </w:p>
    <w:p w14:paraId="022059AB" w14:textId="77777777" w:rsidR="00594384" w:rsidRPr="00C53A75" w:rsidRDefault="00594384" w:rsidP="00C53A75">
      <w:pPr>
        <w:tabs>
          <w:tab w:val="left" w:pos="1683"/>
        </w:tabs>
        <w:ind w:right="83"/>
        <w:jc w:val="both"/>
        <w:rPr>
          <w:rFonts w:ascii="Arial" w:hAnsi="Arial" w:cs="Arial"/>
          <w:b/>
          <w:sz w:val="24"/>
          <w:szCs w:val="24"/>
        </w:rPr>
      </w:pPr>
    </w:p>
    <w:p w14:paraId="02DC170A" w14:textId="23265F44" w:rsidR="00BB46C1" w:rsidRDefault="00BB46C1" w:rsidP="00C53A75">
      <w:pPr>
        <w:tabs>
          <w:tab w:val="left" w:pos="1683"/>
        </w:tabs>
        <w:ind w:right="83"/>
        <w:jc w:val="both"/>
        <w:rPr>
          <w:rFonts w:ascii="Arial" w:hAnsi="Arial" w:cs="Arial"/>
          <w:b/>
          <w:sz w:val="24"/>
          <w:szCs w:val="24"/>
        </w:rPr>
      </w:pPr>
      <w:r w:rsidRPr="00C53A75">
        <w:rPr>
          <w:rFonts w:ascii="Arial" w:hAnsi="Arial" w:cs="Arial"/>
          <w:b/>
          <w:sz w:val="24"/>
          <w:szCs w:val="24"/>
        </w:rPr>
        <w:t>CLÁUSULA SÉTIMA – PRESTAÇÃO DE CONTAS</w:t>
      </w:r>
    </w:p>
    <w:p w14:paraId="1221884D" w14:textId="77777777" w:rsidR="00594384" w:rsidRPr="00C53A75" w:rsidRDefault="00594384" w:rsidP="00C53A75">
      <w:pPr>
        <w:tabs>
          <w:tab w:val="left" w:pos="1683"/>
        </w:tabs>
        <w:ind w:right="83"/>
        <w:jc w:val="both"/>
        <w:rPr>
          <w:rFonts w:ascii="Arial" w:hAnsi="Arial" w:cs="Arial"/>
          <w:b/>
          <w:sz w:val="24"/>
          <w:szCs w:val="24"/>
        </w:rPr>
      </w:pPr>
    </w:p>
    <w:p w14:paraId="267151C1" w14:textId="54CEAF26" w:rsidR="008D0ABD" w:rsidRPr="00C53A75" w:rsidRDefault="00594384" w:rsidP="00C53A75">
      <w:pPr>
        <w:tabs>
          <w:tab w:val="left" w:pos="1683"/>
        </w:tabs>
        <w:ind w:right="83"/>
        <w:jc w:val="both"/>
        <w:rPr>
          <w:rFonts w:ascii="Arial" w:hAnsi="Arial" w:cs="Arial"/>
          <w:b/>
          <w:sz w:val="24"/>
          <w:szCs w:val="24"/>
          <w:highlight w:val="yellow"/>
        </w:rPr>
      </w:pPr>
      <w:r>
        <w:rPr>
          <w:rFonts w:ascii="Arial" w:hAnsi="Arial" w:cs="Arial"/>
          <w:b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222AEF" wp14:editId="7A1C11E4">
                <wp:simplePos x="0" y="0"/>
                <wp:positionH relativeFrom="column">
                  <wp:posOffset>-13335</wp:posOffset>
                </wp:positionH>
                <wp:positionV relativeFrom="paragraph">
                  <wp:posOffset>-42545</wp:posOffset>
                </wp:positionV>
                <wp:extent cx="6048375" cy="1133475"/>
                <wp:effectExtent l="0" t="0" r="28575" b="28575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113347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028C4F" id="Retângulo 7" o:spid="_x0000_s1026" style="position:absolute;margin-left:-1.05pt;margin-top:-3.35pt;width:476.25pt;height:89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C4ViwIAAFcFAAAOAAAAZHJzL2Uyb0RvYy54bWysVFFP2zAQfp+0/2D5fSQphbKIFFUgpkkI&#10;KmDi2Th2E8n2ebbbtPs5+yv7Y5ydNFSA9jAtD86d7+7z3fk7n19stSIb4XwLpqLFUU6JMBzq1qwq&#10;+uPx+ssZJT4wUzMFRlR0Jzy9mH/+dN7ZUkygAVULRxDE+LKzFW1CsGWWed4IzfwRWGHQKMFpFlB1&#10;q6x2rEN0rbJJnp9mHbjaOuDCe9y96o10nvClFDzcSelFIKqimFtIq0vrc1yz+TkrV47ZpuVDGuwf&#10;stCsNXjoCHXFAiNr176D0i134EGGIw46AylbLlINWE2Rv6nmoWFWpFqwOd6ObfL/D5bfbpaOtHVF&#10;Z5QYpvGK7kX489us1grILPans75Etwe7dIPmUYzFbqXT8Y9lkG3q6W7sqdgGwnHzNJ+eHc9OKOFo&#10;K4rj4ykqiJO9hlvnwzcBmkShog4vLfWSbW586F33LvE0A9etUrjPSmVIh6iTWZ5uMoup9sklKeyU&#10;6N3uhcQiMZ1JQk70EpfKkQ1DYjDOhQlFb2pYLfrtkxy/IdcxImWuDAJGZImZjNgDQKTue+y+jsE/&#10;horEzjE4/1tiffAYkU4GE8Zg3RpwHwEorGo4uffH9A9aE8VnqHdIAQf9bHjLr1u8hxvmw5I5HAYc&#10;GxzwcIeLVID9hkGipAH366P96I8cRSslHQ5XRf3PNXOCEvXdIHu/FtNpnMakTE9mE1TcoeX50GLW&#10;+hLwmgp8SixPYvQPai9KB/oJ34FFPBVNzHA8u6I8uL1yGfqhx5eEi8UiueEEWhZuzIPlETx2NfLs&#10;cfvEnB3IGJDHt7AfRFa+4WTvGyMNLNYBZJsI+9rXod84vYk4w0sTn4dDPXm9vofzFwAAAP//AwBQ&#10;SwMEFAAGAAgAAAAhACgKg93hAAAACQEAAA8AAABkcnMvZG93bnJldi54bWxMj8FKw0AQhu+C77CM&#10;4K3dpNi0xmxKKgiiIDQtRW/b7DQJZmdjdtvGt3c86WkY/o9/vslWo+3EGQffOlIQTyMQSJUzLdUK&#10;dtunyRKED5qM7hyhgm/0sMqvrzKdGnehDZ7LUAsuIZ9qBU0IfSqlrxq02k9dj8TZ0Q1WB16HWppB&#10;X7jcdnIWRYm0uiW+0OgeHxusPsuTVbDfzI+4Xic7+fZRfBVx+Ty+vrwrdXszFg8gAo7hD4ZffVaH&#10;nJ0O7kTGi07BZBYzyTNZgOD8fh7dgTgwuIiXIPNM/v8g/wEAAP//AwBQSwECLQAUAAYACAAAACEA&#10;toM4kv4AAADhAQAAEwAAAAAAAAAAAAAAAAAAAAAAW0NvbnRlbnRfVHlwZXNdLnhtbFBLAQItABQA&#10;BgAIAAAAIQA4/SH/1gAAAJQBAAALAAAAAAAAAAAAAAAAAC8BAABfcmVscy8ucmVsc1BLAQItABQA&#10;BgAIAAAAIQBBQC4ViwIAAFcFAAAOAAAAAAAAAAAAAAAAAC4CAABkcnMvZTJvRG9jLnhtbFBLAQIt&#10;ABQABgAIAAAAIQAoCoPd4QAAAAkBAAAPAAAAAAAAAAAAAAAAAOUEAABkcnMvZG93bnJldi54bWxQ&#10;SwUGAAAAAAQABADzAAAA8wUAAAAA&#10;" filled="f" strokecolor="#243f60 [1604]" strokeweight="1pt"/>
            </w:pict>
          </mc:Fallback>
        </mc:AlternateContent>
      </w:r>
      <w:r w:rsidR="008D0ABD" w:rsidRPr="00C53A75">
        <w:rPr>
          <w:rFonts w:ascii="Arial" w:hAnsi="Arial" w:cs="Arial"/>
          <w:b/>
          <w:sz w:val="24"/>
          <w:szCs w:val="24"/>
          <w:highlight w:val="yellow"/>
        </w:rPr>
        <w:t>Nota explicativa:</w:t>
      </w:r>
    </w:p>
    <w:p w14:paraId="645A2BD5" w14:textId="131EAC52" w:rsidR="008D0ABD" w:rsidRPr="00C53A75" w:rsidRDefault="008D0ABD" w:rsidP="00C53A75">
      <w:pPr>
        <w:tabs>
          <w:tab w:val="left" w:pos="1683"/>
        </w:tabs>
        <w:ind w:right="83"/>
        <w:jc w:val="both"/>
        <w:rPr>
          <w:rFonts w:ascii="Arial" w:hAnsi="Arial" w:cs="Arial"/>
          <w:color w:val="FF0000"/>
          <w:sz w:val="24"/>
          <w:szCs w:val="24"/>
        </w:rPr>
      </w:pPr>
      <w:r w:rsidRPr="00C53A75">
        <w:rPr>
          <w:rFonts w:ascii="Arial" w:hAnsi="Arial" w:cs="Arial"/>
          <w:sz w:val="24"/>
          <w:szCs w:val="24"/>
          <w:highlight w:val="yellow"/>
        </w:rPr>
        <w:t xml:space="preserve">Em cumprimento ao disposto no art. 74, paragrafo único, da Constituição do Estado do Paraná, deverá ser incluído no termo de Convênio a disciplina quanto </w:t>
      </w:r>
      <w:r w:rsidR="005F36C2">
        <w:rPr>
          <w:rFonts w:ascii="Arial" w:hAnsi="Arial" w:cs="Arial"/>
          <w:sz w:val="24"/>
          <w:szCs w:val="24"/>
          <w:highlight w:val="yellow"/>
        </w:rPr>
        <w:t>à</w:t>
      </w:r>
      <w:r w:rsidRPr="00C53A75">
        <w:rPr>
          <w:rFonts w:ascii="Arial" w:hAnsi="Arial" w:cs="Arial"/>
          <w:sz w:val="24"/>
          <w:szCs w:val="24"/>
          <w:highlight w:val="yellow"/>
        </w:rPr>
        <w:t xml:space="preserve"> prestação de contas, de obrigação de cada parte convene</w:t>
      </w:r>
      <w:r w:rsidR="00594384">
        <w:rPr>
          <w:rFonts w:ascii="Arial" w:hAnsi="Arial" w:cs="Arial"/>
          <w:sz w:val="24"/>
          <w:szCs w:val="24"/>
          <w:highlight w:val="yellow"/>
        </w:rPr>
        <w:t>n</w:t>
      </w:r>
      <w:r w:rsidRPr="00C53A75">
        <w:rPr>
          <w:rFonts w:ascii="Arial" w:hAnsi="Arial" w:cs="Arial"/>
          <w:sz w:val="24"/>
          <w:szCs w:val="24"/>
          <w:highlight w:val="yellow"/>
        </w:rPr>
        <w:t>te, observando</w:t>
      </w:r>
      <w:r w:rsidR="005F36C2">
        <w:rPr>
          <w:rFonts w:ascii="Arial" w:hAnsi="Arial" w:cs="Arial"/>
          <w:sz w:val="24"/>
          <w:szCs w:val="24"/>
          <w:highlight w:val="yellow"/>
        </w:rPr>
        <w:t>, para tanto,</w:t>
      </w:r>
      <w:r w:rsidRPr="00C53A75">
        <w:rPr>
          <w:rFonts w:ascii="Arial" w:hAnsi="Arial" w:cs="Arial"/>
          <w:sz w:val="24"/>
          <w:szCs w:val="24"/>
          <w:highlight w:val="yellow"/>
        </w:rPr>
        <w:t xml:space="preserve"> o disposto na Lei Complementar Estadual n. 113/2005, Regimento Interno, Resolução n.º 28/2011 e Instrução Normativa n.º 61/2011, do Tribunal de Contas do Estado do Paraná.</w:t>
      </w:r>
    </w:p>
    <w:p w14:paraId="51A0F204" w14:textId="77777777" w:rsidR="008D0ABD" w:rsidRPr="00C53A75" w:rsidRDefault="008D0ABD" w:rsidP="00C53A75">
      <w:pPr>
        <w:tabs>
          <w:tab w:val="left" w:pos="1683"/>
        </w:tabs>
        <w:ind w:right="83"/>
        <w:jc w:val="both"/>
        <w:rPr>
          <w:rFonts w:ascii="Arial" w:hAnsi="Arial" w:cs="Arial"/>
          <w:b/>
          <w:sz w:val="24"/>
          <w:szCs w:val="24"/>
        </w:rPr>
      </w:pPr>
    </w:p>
    <w:p w14:paraId="14A7BB3C" w14:textId="4ECE3E15" w:rsidR="00BB46C1" w:rsidRPr="00C53A75" w:rsidRDefault="00BB46C1" w:rsidP="00C53A75">
      <w:pPr>
        <w:tabs>
          <w:tab w:val="left" w:pos="1683"/>
        </w:tabs>
        <w:ind w:right="83"/>
        <w:jc w:val="both"/>
        <w:rPr>
          <w:rFonts w:ascii="Arial" w:hAnsi="Arial" w:cs="Arial"/>
          <w:b/>
          <w:sz w:val="24"/>
          <w:szCs w:val="24"/>
        </w:rPr>
      </w:pPr>
      <w:r w:rsidRPr="00C53A75">
        <w:rPr>
          <w:rFonts w:ascii="Arial" w:hAnsi="Arial" w:cs="Arial"/>
          <w:b/>
          <w:sz w:val="24"/>
          <w:szCs w:val="24"/>
        </w:rPr>
        <w:t xml:space="preserve">7.1. </w:t>
      </w:r>
      <w:r w:rsidR="00594384" w:rsidRPr="00F00D48">
        <w:rPr>
          <w:rFonts w:ascii="Arial" w:hAnsi="Arial" w:cs="Arial"/>
          <w:color w:val="00000A"/>
          <w:sz w:val="24"/>
          <w:szCs w:val="24"/>
          <w:highlight w:val="yellow"/>
        </w:rPr>
        <w:t>[XXXXXXXXXX]</w:t>
      </w:r>
    </w:p>
    <w:p w14:paraId="70083B7E" w14:textId="77777777" w:rsidR="00BB46C1" w:rsidRPr="00C53A75" w:rsidRDefault="00BB46C1" w:rsidP="00C53A75">
      <w:pPr>
        <w:tabs>
          <w:tab w:val="left" w:pos="1683"/>
        </w:tabs>
        <w:ind w:right="83"/>
        <w:jc w:val="both"/>
        <w:rPr>
          <w:rFonts w:ascii="Arial" w:hAnsi="Arial" w:cs="Arial"/>
          <w:b/>
          <w:sz w:val="24"/>
          <w:szCs w:val="24"/>
        </w:rPr>
      </w:pPr>
    </w:p>
    <w:p w14:paraId="41E890FB" w14:textId="59309D4B" w:rsidR="00C10A13" w:rsidRDefault="00C10A13" w:rsidP="00C53A75">
      <w:pPr>
        <w:tabs>
          <w:tab w:val="left" w:pos="1683"/>
        </w:tabs>
        <w:ind w:right="83"/>
        <w:jc w:val="both"/>
        <w:rPr>
          <w:rFonts w:ascii="Arial" w:hAnsi="Arial" w:cs="Arial"/>
          <w:b/>
          <w:sz w:val="24"/>
          <w:szCs w:val="24"/>
        </w:rPr>
      </w:pPr>
      <w:r w:rsidRPr="00C53A75">
        <w:rPr>
          <w:rFonts w:ascii="Arial" w:hAnsi="Arial" w:cs="Arial"/>
          <w:b/>
          <w:sz w:val="24"/>
          <w:szCs w:val="24"/>
        </w:rPr>
        <w:t xml:space="preserve">CLÁUSULA </w:t>
      </w:r>
      <w:r w:rsidR="008C231D" w:rsidRPr="00C53A75">
        <w:rPr>
          <w:rFonts w:ascii="Arial" w:hAnsi="Arial" w:cs="Arial"/>
          <w:b/>
          <w:sz w:val="24"/>
          <w:szCs w:val="24"/>
        </w:rPr>
        <w:t xml:space="preserve">OITVA </w:t>
      </w:r>
      <w:r w:rsidRPr="00C53A75">
        <w:rPr>
          <w:rFonts w:ascii="Arial" w:hAnsi="Arial" w:cs="Arial"/>
          <w:b/>
          <w:sz w:val="24"/>
          <w:szCs w:val="24"/>
        </w:rPr>
        <w:t>–</w:t>
      </w:r>
      <w:r w:rsidR="008C231D" w:rsidRPr="00C53A75">
        <w:rPr>
          <w:rFonts w:ascii="Arial" w:hAnsi="Arial" w:cs="Arial"/>
          <w:b/>
          <w:sz w:val="24"/>
          <w:szCs w:val="24"/>
        </w:rPr>
        <w:t xml:space="preserve"> </w:t>
      </w:r>
      <w:r w:rsidR="00060B74" w:rsidRPr="00C53A75">
        <w:rPr>
          <w:rFonts w:ascii="Arial" w:hAnsi="Arial" w:cs="Arial"/>
          <w:b/>
          <w:sz w:val="24"/>
          <w:szCs w:val="24"/>
        </w:rPr>
        <w:t xml:space="preserve">EXECUÇÃO E </w:t>
      </w:r>
      <w:r w:rsidR="00137DF3" w:rsidRPr="00C53A75">
        <w:rPr>
          <w:rFonts w:ascii="Arial" w:hAnsi="Arial" w:cs="Arial"/>
          <w:b/>
          <w:sz w:val="24"/>
          <w:szCs w:val="24"/>
        </w:rPr>
        <w:t>VIGÊNCIA</w:t>
      </w:r>
    </w:p>
    <w:p w14:paraId="390F3524" w14:textId="3719376D" w:rsidR="00594384" w:rsidRPr="00C53A75" w:rsidRDefault="00594384" w:rsidP="00C53A75">
      <w:pPr>
        <w:tabs>
          <w:tab w:val="left" w:pos="1683"/>
        </w:tabs>
        <w:ind w:right="8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701501" wp14:editId="204AC752">
                <wp:simplePos x="0" y="0"/>
                <wp:positionH relativeFrom="column">
                  <wp:posOffset>-13335</wp:posOffset>
                </wp:positionH>
                <wp:positionV relativeFrom="paragraph">
                  <wp:posOffset>138430</wp:posOffset>
                </wp:positionV>
                <wp:extent cx="5991225" cy="590550"/>
                <wp:effectExtent l="0" t="0" r="28575" b="1905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5905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0DE97" id="Retângulo 8" o:spid="_x0000_s1026" style="position:absolute;margin-left:-1.05pt;margin-top:10.9pt;width:471.75pt;height:46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u3jigIAAFYFAAAOAAAAZHJzL2Uyb0RvYy54bWysVM1u2zAMvg/YOwi6r3aMeG2COkWQosOA&#10;oi36g55VWYoNSKImKXGyx9mr7MVGyY4btMUOw3JQSJP8+KOPOr/YaUW2wvkWTEUnJzklwnCoW7Ou&#10;6NPj1ZczSnxgpmYKjKjoXnh6sfj86byzc1FAA6oWjiCI8fPOVrQJwc6zzPNGaOZPwAqDRglOs4Cq&#10;W2e1Yx2ia5UVef4168DV1gEX3uPXy95IFwlfSsHDrZReBKIqirWFdLp0vsQzW5yz+dox27R8KIP9&#10;QxWatQaTjlCXLDCyce07KN1yBx5kOOGgM5Cy5SL1gN1M8jfdPDTMitQLDsfbcUz+/8Hym+2dI21d&#10;UbwowzRe0b0Iv3+Z9UYBOYvz6ayfo9uDvXOD5lGMze6k0/Ef2yC7NNP9OFOxC4Tjx3I2mxRFSQlH&#10;WznLyzINPXuNts6HbwI0iUJFHd5ZGiXbXvuAGdH14BKTGbhqlUr3pgzpkHTFad5jxkr72pIU9krE&#10;CGXuhcQesZoiISd2iZVyZMuQF4xzYcKkNzWsFv3nMsdfHAAWMEYkLQFGZImVjNgDQGTue+weZvCP&#10;oSKRcwzO/1ZYHzxGpMxgwhisWwPuIwCFXQ2Ze38s/2g0UXyBeo8McNCvhrf8qsV7uGY+3DGHu4Bb&#10;g/sdbvGQCnDeMEiUNOB+fvQ9+iNF0UpJh7tVUf9jw5ygRH03SN7ZZDqNy5iUaXlaoOKOLS/HFrPR&#10;K8BrmuBLYnkSo39QB1E60M/4DCxjVjQxwzF3RXlwB2UV+p3Hh4SL5TK54QJaFq7Ng+URPE418uxx&#10;98ycHcgYkMY3cNhDNn/Dyd43RhpYbgLINhH2da7DvHF5E3GGhya+Dsd68np9Dhd/AAAA//8DAFBL&#10;AwQUAAYACAAAACEA0xA8ueAAAAAJAQAADwAAAGRycy9kb3ducmV2LnhtbEyPQUvDQBCF74L/YRnB&#10;W7vZEEsbsympIIiC0FiK3rbJNAlmZ2N228Z/73jS4/A+3nwvW0+2F2ccfedIg5pHIJAqV3fUaNi9&#10;Pc6WIHwwVJveEWr4Rg/r/PoqM2ntLrTFcxkawSXkU6OhDWFIpfRVi9b4uRuQODu60ZrA59jIejQX&#10;Lre9jKNoIa3piD+0ZsCHFqvP8mQ17Ld3R9xsFjv5+lF8Fap8ml6e37W+vZmKexABp/AHw68+q0PO&#10;Tgd3otqLXsMsVkxqiBUv4HyVqATEgUGVLEHmmfy/IP8BAAD//wMAUEsBAi0AFAAGAAgAAAAhALaD&#10;OJL+AAAA4QEAABMAAAAAAAAAAAAAAAAAAAAAAFtDb250ZW50X1R5cGVzXS54bWxQSwECLQAUAAYA&#10;CAAAACEAOP0h/9YAAACUAQAACwAAAAAAAAAAAAAAAAAvAQAAX3JlbHMvLnJlbHNQSwECLQAUAAYA&#10;CAAAACEASybt44oCAABWBQAADgAAAAAAAAAAAAAAAAAuAgAAZHJzL2Uyb0RvYy54bWxQSwECLQAU&#10;AAYACAAAACEA0xA8ueAAAAAJAQAADwAAAAAAAAAAAAAAAADkBAAAZHJzL2Rvd25yZXYueG1sUEsF&#10;BgAAAAAEAAQA8wAAAPEFAAAAAA==&#10;" filled="f" strokecolor="#243f60 [1604]" strokeweight="1pt"/>
            </w:pict>
          </mc:Fallback>
        </mc:AlternateContent>
      </w:r>
    </w:p>
    <w:p w14:paraId="2583386F" w14:textId="77777777" w:rsidR="00594384" w:rsidRPr="00594384" w:rsidRDefault="008D0ABD" w:rsidP="00C53A75">
      <w:pPr>
        <w:tabs>
          <w:tab w:val="left" w:pos="1683"/>
        </w:tabs>
        <w:ind w:right="83"/>
        <w:jc w:val="both"/>
        <w:rPr>
          <w:rFonts w:ascii="Arial" w:hAnsi="Arial" w:cs="Arial"/>
          <w:b/>
          <w:sz w:val="24"/>
          <w:szCs w:val="24"/>
          <w:highlight w:val="yellow"/>
        </w:rPr>
      </w:pPr>
      <w:r w:rsidRPr="00594384">
        <w:rPr>
          <w:rFonts w:ascii="Arial" w:hAnsi="Arial" w:cs="Arial"/>
          <w:b/>
          <w:sz w:val="24"/>
          <w:szCs w:val="24"/>
          <w:highlight w:val="yellow"/>
        </w:rPr>
        <w:t>N</w:t>
      </w:r>
      <w:r w:rsidR="00A662E1" w:rsidRPr="00594384">
        <w:rPr>
          <w:rFonts w:ascii="Arial" w:hAnsi="Arial" w:cs="Arial"/>
          <w:b/>
          <w:sz w:val="24"/>
          <w:szCs w:val="24"/>
          <w:highlight w:val="yellow"/>
        </w:rPr>
        <w:t>ota explicativa</w:t>
      </w:r>
      <w:r w:rsidR="00781D3A" w:rsidRPr="00594384">
        <w:rPr>
          <w:rFonts w:ascii="Arial" w:hAnsi="Arial" w:cs="Arial"/>
          <w:b/>
          <w:sz w:val="24"/>
          <w:szCs w:val="24"/>
          <w:highlight w:val="yellow"/>
        </w:rPr>
        <w:t xml:space="preserve">: </w:t>
      </w:r>
    </w:p>
    <w:p w14:paraId="3A544C18" w14:textId="7F882869" w:rsidR="00A662E1" w:rsidRPr="00C53A75" w:rsidRDefault="006E5984" w:rsidP="00C53A75">
      <w:pPr>
        <w:tabs>
          <w:tab w:val="left" w:pos="1683"/>
        </w:tabs>
        <w:ind w:right="83"/>
        <w:jc w:val="both"/>
        <w:rPr>
          <w:rFonts w:ascii="Arial" w:hAnsi="Arial" w:cs="Arial"/>
          <w:sz w:val="24"/>
          <w:szCs w:val="24"/>
        </w:rPr>
      </w:pPr>
      <w:r w:rsidRPr="00C53A75">
        <w:rPr>
          <w:rFonts w:ascii="Arial" w:hAnsi="Arial" w:cs="Arial"/>
          <w:sz w:val="24"/>
          <w:szCs w:val="24"/>
          <w:highlight w:val="yellow"/>
        </w:rPr>
        <w:t xml:space="preserve">O </w:t>
      </w:r>
      <w:r w:rsidR="00A662E1" w:rsidRPr="00C53A75">
        <w:rPr>
          <w:rFonts w:ascii="Arial" w:hAnsi="Arial" w:cs="Arial"/>
          <w:sz w:val="24"/>
          <w:szCs w:val="24"/>
          <w:highlight w:val="yellow"/>
        </w:rPr>
        <w:t xml:space="preserve">item 8.2. </w:t>
      </w:r>
      <w:r w:rsidR="00CF139F" w:rsidRPr="00C53A75">
        <w:rPr>
          <w:rFonts w:ascii="Arial" w:hAnsi="Arial" w:cs="Arial"/>
          <w:sz w:val="24"/>
          <w:szCs w:val="24"/>
          <w:highlight w:val="yellow"/>
        </w:rPr>
        <w:t xml:space="preserve">abaixo deve constar do convêncio quando </w:t>
      </w:r>
      <w:r w:rsidR="00A662E1" w:rsidRPr="00C53A75">
        <w:rPr>
          <w:rFonts w:ascii="Arial" w:hAnsi="Arial" w:cs="Arial"/>
          <w:sz w:val="24"/>
          <w:szCs w:val="24"/>
          <w:highlight w:val="yellow"/>
        </w:rPr>
        <w:t>envolv</w:t>
      </w:r>
      <w:r w:rsidR="00CF139F" w:rsidRPr="00C53A75">
        <w:rPr>
          <w:rFonts w:ascii="Arial" w:hAnsi="Arial" w:cs="Arial"/>
          <w:sz w:val="24"/>
          <w:szCs w:val="24"/>
          <w:highlight w:val="yellow"/>
        </w:rPr>
        <w:t>e</w:t>
      </w:r>
      <w:r w:rsidR="004F37ED" w:rsidRPr="00C53A75">
        <w:rPr>
          <w:rFonts w:ascii="Arial" w:hAnsi="Arial" w:cs="Arial"/>
          <w:sz w:val="24"/>
          <w:szCs w:val="24"/>
          <w:highlight w:val="yellow"/>
        </w:rPr>
        <w:t>r</w:t>
      </w:r>
      <w:r w:rsidR="00CF139F" w:rsidRPr="00C53A75">
        <w:rPr>
          <w:rFonts w:ascii="Arial" w:hAnsi="Arial" w:cs="Arial"/>
          <w:sz w:val="24"/>
          <w:szCs w:val="24"/>
          <w:highlight w:val="yellow"/>
        </w:rPr>
        <w:t xml:space="preserve"> contratação para </w:t>
      </w:r>
      <w:r w:rsidR="00A662E1" w:rsidRPr="00C53A75">
        <w:rPr>
          <w:rFonts w:ascii="Arial" w:hAnsi="Arial" w:cs="Arial"/>
          <w:sz w:val="24"/>
          <w:szCs w:val="24"/>
          <w:highlight w:val="yellow"/>
        </w:rPr>
        <w:t xml:space="preserve">elaboração do </w:t>
      </w:r>
      <w:r w:rsidR="00CF139F" w:rsidRPr="00C53A75">
        <w:rPr>
          <w:rFonts w:ascii="Arial" w:hAnsi="Arial" w:cs="Arial"/>
          <w:sz w:val="24"/>
          <w:szCs w:val="24"/>
          <w:highlight w:val="yellow"/>
        </w:rPr>
        <w:t>Projeto de Sinalização Viária Urbana</w:t>
      </w:r>
      <w:r w:rsidR="008D0ABD" w:rsidRPr="00C53A75">
        <w:rPr>
          <w:rFonts w:ascii="Arial" w:hAnsi="Arial" w:cs="Arial"/>
          <w:sz w:val="24"/>
          <w:szCs w:val="24"/>
          <w:highlight w:val="yellow"/>
        </w:rPr>
        <w:t>.</w:t>
      </w:r>
    </w:p>
    <w:p w14:paraId="7E45F938" w14:textId="77777777" w:rsidR="006E5984" w:rsidRPr="00C53A75" w:rsidRDefault="006E5984" w:rsidP="00C53A75">
      <w:pPr>
        <w:tabs>
          <w:tab w:val="left" w:pos="1683"/>
        </w:tabs>
        <w:ind w:right="83"/>
        <w:jc w:val="both"/>
        <w:rPr>
          <w:rFonts w:ascii="Arial" w:hAnsi="Arial" w:cs="Arial"/>
          <w:sz w:val="24"/>
          <w:szCs w:val="24"/>
        </w:rPr>
      </w:pPr>
    </w:p>
    <w:p w14:paraId="5CCAE67F" w14:textId="6FCD47F6" w:rsidR="00060B74" w:rsidRDefault="008C231D" w:rsidP="00C53A75">
      <w:pPr>
        <w:pStyle w:val="Ttulo1"/>
        <w:spacing w:before="0"/>
        <w:ind w:left="0"/>
        <w:jc w:val="both"/>
        <w:rPr>
          <w:rFonts w:ascii="Arial" w:hAnsi="Arial" w:cs="Arial"/>
          <w:b w:val="0"/>
        </w:rPr>
      </w:pPr>
      <w:r w:rsidRPr="00C53A75">
        <w:rPr>
          <w:rFonts w:ascii="Arial" w:hAnsi="Arial" w:cs="Arial"/>
        </w:rPr>
        <w:t>8.1.</w:t>
      </w:r>
      <w:r w:rsidR="00060B74" w:rsidRPr="00C53A75">
        <w:rPr>
          <w:rFonts w:ascii="Arial" w:hAnsi="Arial" w:cs="Arial"/>
          <w:b w:val="0"/>
        </w:rPr>
        <w:t xml:space="preserve"> Após a assinatura do Termo de Convênio e indicação dos gestores por parte do </w:t>
      </w:r>
      <w:r w:rsidR="00781D3A" w:rsidRPr="00C53A75">
        <w:rPr>
          <w:rFonts w:ascii="Arial" w:hAnsi="Arial" w:cs="Arial"/>
        </w:rPr>
        <w:t>MUNICÍPIO</w:t>
      </w:r>
      <w:r w:rsidR="00060B74" w:rsidRPr="00C53A75">
        <w:rPr>
          <w:rFonts w:ascii="Arial" w:hAnsi="Arial" w:cs="Arial"/>
          <w:b w:val="0"/>
        </w:rPr>
        <w:t xml:space="preserve">, o </w:t>
      </w:r>
      <w:r w:rsidR="00060B74" w:rsidRPr="00C53A75">
        <w:rPr>
          <w:rFonts w:ascii="Arial" w:hAnsi="Arial" w:cs="Arial"/>
        </w:rPr>
        <w:t>DETRAN/PR</w:t>
      </w:r>
      <w:r w:rsidR="00060B74" w:rsidRPr="00C53A75">
        <w:rPr>
          <w:rFonts w:ascii="Arial" w:hAnsi="Arial" w:cs="Arial"/>
          <w:b w:val="0"/>
        </w:rPr>
        <w:t xml:space="preserve"> realizará um treinamento de 30 horas, divididos em etapas de no mínimo 4 horas, conforme definido no Plano de Trabalho.</w:t>
      </w:r>
      <w:r w:rsidR="00060B74" w:rsidRPr="00C53A75">
        <w:rPr>
          <w:rFonts w:ascii="Arial" w:hAnsi="Arial" w:cs="Arial"/>
          <w:b w:val="0"/>
          <w:spacing w:val="12"/>
        </w:rPr>
        <w:t xml:space="preserve"> </w:t>
      </w:r>
      <w:r w:rsidR="004C1B99" w:rsidRPr="00C53A75">
        <w:rPr>
          <w:rFonts w:ascii="Arial" w:hAnsi="Arial" w:cs="Arial"/>
          <w:b w:val="0"/>
        </w:rPr>
        <w:t xml:space="preserve">Cabe ao </w:t>
      </w:r>
      <w:r w:rsidR="004C1B99" w:rsidRPr="00C53A75">
        <w:rPr>
          <w:rFonts w:ascii="Arial" w:hAnsi="Arial" w:cs="Arial"/>
        </w:rPr>
        <w:t>DETRAN/PR</w:t>
      </w:r>
      <w:r w:rsidR="00060B74" w:rsidRPr="00C53A75">
        <w:rPr>
          <w:rFonts w:ascii="Arial" w:hAnsi="Arial" w:cs="Arial"/>
          <w:b w:val="0"/>
        </w:rPr>
        <w:t xml:space="preserve"> acompanhar a contratada para elaboração de projetos devendo definir as diretrizes junto ao Prefeito Municipal e também subsidiará o Prefeito n</w:t>
      </w:r>
      <w:r w:rsidR="004E7564" w:rsidRPr="00C53A75">
        <w:rPr>
          <w:rFonts w:ascii="Arial" w:hAnsi="Arial" w:cs="Arial"/>
          <w:b w:val="0"/>
        </w:rPr>
        <w:t>a aprovação do referido projeto.</w:t>
      </w:r>
    </w:p>
    <w:p w14:paraId="314EAAE5" w14:textId="77777777" w:rsidR="00594384" w:rsidRPr="00C53A75" w:rsidRDefault="00594384" w:rsidP="00C53A75">
      <w:pPr>
        <w:pStyle w:val="Ttulo1"/>
        <w:spacing w:before="0"/>
        <w:ind w:left="0"/>
        <w:jc w:val="both"/>
        <w:rPr>
          <w:rFonts w:ascii="Arial" w:hAnsi="Arial" w:cs="Arial"/>
          <w:b w:val="0"/>
        </w:rPr>
      </w:pPr>
    </w:p>
    <w:p w14:paraId="7451E415" w14:textId="31FED6DA" w:rsidR="00060B74" w:rsidRDefault="00060B74" w:rsidP="00C53A75">
      <w:pPr>
        <w:pStyle w:val="Corpodetexto"/>
        <w:jc w:val="both"/>
        <w:rPr>
          <w:rFonts w:ascii="Arial" w:hAnsi="Arial" w:cs="Arial"/>
        </w:rPr>
      </w:pPr>
      <w:r w:rsidRPr="00C53A75">
        <w:rPr>
          <w:rFonts w:ascii="Arial" w:hAnsi="Arial" w:cs="Arial"/>
          <w:b/>
          <w:highlight w:val="yellow"/>
        </w:rPr>
        <w:t>8.2.</w:t>
      </w:r>
      <w:r w:rsidRPr="00C53A75">
        <w:rPr>
          <w:rFonts w:ascii="Arial" w:hAnsi="Arial" w:cs="Arial"/>
          <w:highlight w:val="yellow"/>
        </w:rPr>
        <w:t xml:space="preserve"> O </w:t>
      </w:r>
      <w:r w:rsidRPr="00C53A75">
        <w:rPr>
          <w:rFonts w:ascii="Arial" w:hAnsi="Arial" w:cs="Arial"/>
          <w:b/>
          <w:highlight w:val="yellow"/>
        </w:rPr>
        <w:t>DETRAN/PR</w:t>
      </w:r>
      <w:r w:rsidR="00E9388A" w:rsidRPr="00C53A75">
        <w:rPr>
          <w:rFonts w:ascii="Arial" w:hAnsi="Arial" w:cs="Arial"/>
          <w:highlight w:val="yellow"/>
        </w:rPr>
        <w:t xml:space="preserve"> </w:t>
      </w:r>
      <w:r w:rsidRPr="00C53A75">
        <w:rPr>
          <w:rFonts w:ascii="Arial" w:hAnsi="Arial" w:cs="Arial"/>
          <w:highlight w:val="yellow"/>
        </w:rPr>
        <w:t>realizará contratação de empresa especializada em elaboração do Projeto de Sinalização Viária Urbana, conforme diretrizes do Plano de Trabalho. A elab</w:t>
      </w:r>
      <w:r w:rsidR="007E5482" w:rsidRPr="00C53A75">
        <w:rPr>
          <w:rFonts w:ascii="Arial" w:hAnsi="Arial" w:cs="Arial"/>
          <w:highlight w:val="yellow"/>
        </w:rPr>
        <w:t>oração dos projetos ocorrerá no</w:t>
      </w:r>
      <w:r w:rsidRPr="00C53A75">
        <w:rPr>
          <w:rFonts w:ascii="Arial" w:hAnsi="Arial" w:cs="Arial"/>
          <w:highlight w:val="yellow"/>
        </w:rPr>
        <w:t xml:space="preserve"> prazo de </w:t>
      </w:r>
      <w:r w:rsidR="00E9388A" w:rsidRPr="00C53A75">
        <w:rPr>
          <w:rFonts w:ascii="Arial" w:hAnsi="Arial" w:cs="Arial"/>
          <w:highlight w:val="yellow"/>
        </w:rPr>
        <w:t xml:space="preserve">XXX </w:t>
      </w:r>
      <w:r w:rsidRPr="00C53A75">
        <w:rPr>
          <w:rFonts w:ascii="Arial" w:hAnsi="Arial" w:cs="Arial"/>
          <w:highlight w:val="yellow"/>
        </w:rPr>
        <w:t>dias</w:t>
      </w:r>
      <w:r w:rsidR="007E5482" w:rsidRPr="00C53A75">
        <w:rPr>
          <w:rFonts w:ascii="Arial" w:hAnsi="Arial" w:cs="Arial"/>
          <w:highlight w:val="yellow"/>
        </w:rPr>
        <w:t>, contatos da assinatura do respectivo contrato</w:t>
      </w:r>
      <w:r w:rsidRPr="00C53A75">
        <w:rPr>
          <w:rFonts w:ascii="Arial" w:hAnsi="Arial" w:cs="Arial"/>
          <w:highlight w:val="yellow"/>
        </w:rPr>
        <w:t>.</w:t>
      </w:r>
    </w:p>
    <w:p w14:paraId="188543DC" w14:textId="77777777" w:rsidR="00594384" w:rsidRPr="00C53A75" w:rsidRDefault="00594384" w:rsidP="00C53A75">
      <w:pPr>
        <w:pStyle w:val="Corpodetexto"/>
        <w:jc w:val="both"/>
        <w:rPr>
          <w:rFonts w:ascii="Arial" w:hAnsi="Arial" w:cs="Arial"/>
        </w:rPr>
      </w:pPr>
    </w:p>
    <w:p w14:paraId="3CC1379B" w14:textId="4B892085" w:rsidR="00597F60" w:rsidRDefault="00060B74" w:rsidP="00C53A75">
      <w:pPr>
        <w:pStyle w:val="Corpodetexto"/>
        <w:jc w:val="both"/>
        <w:rPr>
          <w:rFonts w:ascii="Arial" w:hAnsi="Arial" w:cs="Arial"/>
        </w:rPr>
      </w:pPr>
      <w:r w:rsidRPr="00C53A75">
        <w:rPr>
          <w:rFonts w:ascii="Arial" w:hAnsi="Arial" w:cs="Arial"/>
          <w:b/>
        </w:rPr>
        <w:t>8.3.</w:t>
      </w:r>
      <w:r w:rsidRPr="00C53A75">
        <w:rPr>
          <w:rFonts w:ascii="Arial" w:hAnsi="Arial" w:cs="Arial"/>
        </w:rPr>
        <w:t xml:space="preserve"> O </w:t>
      </w:r>
      <w:r w:rsidRPr="00C53A75">
        <w:rPr>
          <w:rFonts w:ascii="Arial" w:hAnsi="Arial" w:cs="Arial"/>
          <w:b/>
        </w:rPr>
        <w:t>DETRAN/PR</w:t>
      </w:r>
      <w:r w:rsidRPr="00C53A75">
        <w:rPr>
          <w:rFonts w:ascii="Arial" w:hAnsi="Arial" w:cs="Arial"/>
        </w:rPr>
        <w:t xml:space="preserve"> realizará contratação de empresa especializada na execução do Projeto de Sinalização Viária Urbana. A execução do projeto ocorrerá num </w:t>
      </w:r>
      <w:r w:rsidRPr="00C53A75">
        <w:rPr>
          <w:rFonts w:ascii="Arial" w:hAnsi="Arial" w:cs="Arial"/>
          <w:highlight w:val="yellow"/>
        </w:rPr>
        <w:t xml:space="preserve">prazo de </w:t>
      </w:r>
      <w:r w:rsidR="00E9388A" w:rsidRPr="00C53A75">
        <w:rPr>
          <w:rFonts w:ascii="Arial" w:hAnsi="Arial" w:cs="Arial"/>
          <w:highlight w:val="yellow"/>
        </w:rPr>
        <w:t>XXX</w:t>
      </w:r>
      <w:r w:rsidR="00E9388A" w:rsidRPr="00C53A75">
        <w:rPr>
          <w:rFonts w:ascii="Arial" w:hAnsi="Arial" w:cs="Arial"/>
        </w:rPr>
        <w:t xml:space="preserve"> </w:t>
      </w:r>
      <w:r w:rsidRPr="00C53A75">
        <w:rPr>
          <w:rFonts w:ascii="Arial" w:hAnsi="Arial" w:cs="Arial"/>
        </w:rPr>
        <w:t>dias, contados do recebimento da ordem de serviços.</w:t>
      </w:r>
    </w:p>
    <w:p w14:paraId="66B160BC" w14:textId="77777777" w:rsidR="00594384" w:rsidRPr="00C53A75" w:rsidRDefault="00594384" w:rsidP="00C53A75">
      <w:pPr>
        <w:pStyle w:val="Corpodetexto"/>
        <w:jc w:val="both"/>
        <w:rPr>
          <w:rFonts w:ascii="Arial" w:hAnsi="Arial" w:cs="Arial"/>
        </w:rPr>
      </w:pPr>
    </w:p>
    <w:p w14:paraId="120ED1F7" w14:textId="50E368A1" w:rsidR="00137DF3" w:rsidRPr="00C53A75" w:rsidRDefault="007E5482" w:rsidP="00C53A75">
      <w:pPr>
        <w:pStyle w:val="Ttulo1"/>
        <w:spacing w:before="0"/>
        <w:ind w:left="0"/>
        <w:jc w:val="both"/>
        <w:rPr>
          <w:rFonts w:ascii="Arial" w:hAnsi="Arial" w:cs="Arial"/>
          <w:b w:val="0"/>
        </w:rPr>
      </w:pPr>
      <w:r w:rsidRPr="00C53A75">
        <w:rPr>
          <w:rFonts w:ascii="Arial" w:hAnsi="Arial" w:cs="Arial"/>
        </w:rPr>
        <w:t>8</w:t>
      </w:r>
      <w:r w:rsidR="00060B74" w:rsidRPr="00C53A75">
        <w:rPr>
          <w:rFonts w:ascii="Arial" w:hAnsi="Arial" w:cs="Arial"/>
        </w:rPr>
        <w:t>.4.</w:t>
      </w:r>
      <w:r w:rsidR="008C231D" w:rsidRPr="00C53A75">
        <w:rPr>
          <w:rFonts w:ascii="Arial" w:hAnsi="Arial" w:cs="Arial"/>
          <w:b w:val="0"/>
        </w:rPr>
        <w:t xml:space="preserve"> </w:t>
      </w:r>
      <w:r w:rsidR="00137DF3" w:rsidRPr="00C53A75">
        <w:rPr>
          <w:rFonts w:ascii="Arial" w:hAnsi="Arial" w:cs="Arial"/>
          <w:b w:val="0"/>
        </w:rPr>
        <w:t xml:space="preserve">A vigência do presente Termo de </w:t>
      </w:r>
      <w:r w:rsidR="00BC7D0B" w:rsidRPr="00C53A75">
        <w:rPr>
          <w:rFonts w:ascii="Arial" w:hAnsi="Arial" w:cs="Arial"/>
          <w:b w:val="0"/>
        </w:rPr>
        <w:t>Convênio</w:t>
      </w:r>
      <w:r w:rsidR="00137DF3" w:rsidRPr="00C53A75">
        <w:rPr>
          <w:rFonts w:ascii="Arial" w:hAnsi="Arial" w:cs="Arial"/>
          <w:b w:val="0"/>
        </w:rPr>
        <w:t xml:space="preserve"> será de </w:t>
      </w:r>
      <w:r w:rsidR="007654B5" w:rsidRPr="00C53A75">
        <w:rPr>
          <w:rFonts w:ascii="Arial" w:hAnsi="Arial" w:cs="Arial"/>
          <w:b w:val="0"/>
        </w:rPr>
        <w:t>24</w:t>
      </w:r>
      <w:r w:rsidR="00137DF3" w:rsidRPr="00C53A75">
        <w:rPr>
          <w:rFonts w:ascii="Arial" w:hAnsi="Arial" w:cs="Arial"/>
          <w:b w:val="0"/>
        </w:rPr>
        <w:t xml:space="preserve"> (</w:t>
      </w:r>
      <w:r w:rsidR="007654B5" w:rsidRPr="00C53A75">
        <w:rPr>
          <w:rFonts w:ascii="Arial" w:hAnsi="Arial" w:cs="Arial"/>
          <w:b w:val="0"/>
        </w:rPr>
        <w:t>vinte e quatro</w:t>
      </w:r>
      <w:r w:rsidR="00137DF3" w:rsidRPr="00C53A75">
        <w:rPr>
          <w:rFonts w:ascii="Arial" w:hAnsi="Arial" w:cs="Arial"/>
          <w:b w:val="0"/>
        </w:rPr>
        <w:t>) meses, e inicia-se na data da publicação do extrato no Diário Oficial do Estado do Paraná - DIOE.</w:t>
      </w:r>
    </w:p>
    <w:p w14:paraId="10A28CC5" w14:textId="77777777" w:rsidR="00597F60" w:rsidRPr="00C53A75" w:rsidRDefault="00597F60" w:rsidP="00C53A75">
      <w:pPr>
        <w:pStyle w:val="Ttulo1"/>
        <w:spacing w:before="0"/>
        <w:ind w:left="0"/>
        <w:jc w:val="both"/>
        <w:rPr>
          <w:rFonts w:ascii="Arial" w:hAnsi="Arial" w:cs="Arial"/>
        </w:rPr>
      </w:pPr>
    </w:p>
    <w:p w14:paraId="6C00A29F" w14:textId="3DD90502" w:rsidR="003D09D4" w:rsidRDefault="003D09D4" w:rsidP="00C53A75">
      <w:pPr>
        <w:pStyle w:val="Ttulo1"/>
        <w:spacing w:before="0"/>
        <w:ind w:left="0"/>
        <w:jc w:val="both"/>
        <w:rPr>
          <w:rFonts w:ascii="Arial" w:hAnsi="Arial" w:cs="Arial"/>
        </w:rPr>
      </w:pPr>
      <w:r w:rsidRPr="00C53A75">
        <w:rPr>
          <w:rFonts w:ascii="Arial" w:hAnsi="Arial" w:cs="Arial"/>
        </w:rPr>
        <w:t xml:space="preserve">CLÁUSULA </w:t>
      </w:r>
      <w:r w:rsidR="008C231D" w:rsidRPr="00C53A75">
        <w:rPr>
          <w:rFonts w:ascii="Arial" w:hAnsi="Arial" w:cs="Arial"/>
        </w:rPr>
        <w:t xml:space="preserve">NONA </w:t>
      </w:r>
      <w:r w:rsidRPr="00C53A75">
        <w:rPr>
          <w:rFonts w:ascii="Arial" w:hAnsi="Arial" w:cs="Arial"/>
        </w:rPr>
        <w:t>–</w:t>
      </w:r>
      <w:r w:rsidR="008C231D" w:rsidRPr="00C53A75">
        <w:rPr>
          <w:rFonts w:ascii="Arial" w:hAnsi="Arial" w:cs="Arial"/>
        </w:rPr>
        <w:t xml:space="preserve"> </w:t>
      </w:r>
      <w:r w:rsidR="007E0D27" w:rsidRPr="00C53A75">
        <w:rPr>
          <w:rFonts w:ascii="Arial" w:hAnsi="Arial" w:cs="Arial"/>
        </w:rPr>
        <w:t xml:space="preserve">DENUNCIA E RESCISÃO </w:t>
      </w:r>
      <w:r w:rsidR="00E9388A" w:rsidRPr="00C53A75">
        <w:rPr>
          <w:rFonts w:ascii="Arial" w:hAnsi="Arial" w:cs="Arial"/>
        </w:rPr>
        <w:t>DO CONVÊNIO</w:t>
      </w:r>
    </w:p>
    <w:p w14:paraId="49A1E91B" w14:textId="77777777" w:rsidR="00594384" w:rsidRPr="00C53A75" w:rsidRDefault="00594384" w:rsidP="00C53A75">
      <w:pPr>
        <w:pStyle w:val="Ttulo1"/>
        <w:spacing w:before="0"/>
        <w:ind w:left="0"/>
        <w:jc w:val="both"/>
        <w:rPr>
          <w:rFonts w:ascii="Arial" w:hAnsi="Arial" w:cs="Arial"/>
        </w:rPr>
      </w:pPr>
    </w:p>
    <w:p w14:paraId="6F6B8C52" w14:textId="6378804E" w:rsidR="00CE1ED5" w:rsidRDefault="008C231D" w:rsidP="00C53A75">
      <w:pPr>
        <w:tabs>
          <w:tab w:val="left" w:pos="1683"/>
        </w:tabs>
        <w:ind w:right="83"/>
        <w:jc w:val="both"/>
        <w:rPr>
          <w:rFonts w:ascii="Arial" w:hAnsi="Arial" w:cs="Arial"/>
          <w:sz w:val="24"/>
          <w:szCs w:val="24"/>
        </w:rPr>
      </w:pPr>
      <w:r w:rsidRPr="00C53A75">
        <w:rPr>
          <w:rFonts w:ascii="Arial" w:hAnsi="Arial" w:cs="Arial"/>
          <w:b/>
          <w:sz w:val="24"/>
          <w:szCs w:val="24"/>
        </w:rPr>
        <w:t>9.1.</w:t>
      </w:r>
      <w:r w:rsidRPr="00C53A75">
        <w:rPr>
          <w:rFonts w:ascii="Arial" w:hAnsi="Arial" w:cs="Arial"/>
          <w:sz w:val="24"/>
          <w:szCs w:val="24"/>
        </w:rPr>
        <w:t xml:space="preserve"> </w:t>
      </w:r>
      <w:r w:rsidR="00CE1ED5" w:rsidRPr="00C53A75">
        <w:rPr>
          <w:rFonts w:ascii="Arial" w:hAnsi="Arial" w:cs="Arial"/>
          <w:sz w:val="24"/>
          <w:szCs w:val="24"/>
        </w:rPr>
        <w:t xml:space="preserve">Este convênio poderá ser: </w:t>
      </w:r>
    </w:p>
    <w:p w14:paraId="20DF25D3" w14:textId="77777777" w:rsidR="00594384" w:rsidRPr="00C53A75" w:rsidRDefault="00594384" w:rsidP="00C53A75">
      <w:pPr>
        <w:tabs>
          <w:tab w:val="left" w:pos="1683"/>
        </w:tabs>
        <w:ind w:right="83"/>
        <w:jc w:val="both"/>
        <w:rPr>
          <w:rFonts w:ascii="Arial" w:hAnsi="Arial" w:cs="Arial"/>
          <w:sz w:val="24"/>
          <w:szCs w:val="24"/>
        </w:rPr>
      </w:pPr>
    </w:p>
    <w:p w14:paraId="0BF3089F" w14:textId="2BBAE24D" w:rsidR="00E62908" w:rsidRDefault="00CE1ED5" w:rsidP="00C53A75">
      <w:pPr>
        <w:pStyle w:val="PargrafodaLista"/>
        <w:numPr>
          <w:ilvl w:val="0"/>
          <w:numId w:val="9"/>
        </w:numPr>
        <w:tabs>
          <w:tab w:val="left" w:pos="1683"/>
        </w:tabs>
        <w:ind w:right="83"/>
        <w:rPr>
          <w:rFonts w:ascii="Arial" w:hAnsi="Arial" w:cs="Arial"/>
          <w:sz w:val="24"/>
          <w:szCs w:val="24"/>
        </w:rPr>
      </w:pPr>
      <w:r w:rsidRPr="00C53A75">
        <w:rPr>
          <w:rFonts w:ascii="Arial" w:hAnsi="Arial" w:cs="Arial"/>
          <w:sz w:val="24"/>
          <w:szCs w:val="24"/>
        </w:rPr>
        <w:lastRenderedPageBreak/>
        <w:t>denunciado, com antecedência mínima de 30 (</w:t>
      </w:r>
      <w:r w:rsidR="00E62908" w:rsidRPr="00C53A75">
        <w:rPr>
          <w:rFonts w:ascii="Arial" w:hAnsi="Arial" w:cs="Arial"/>
          <w:sz w:val="24"/>
          <w:szCs w:val="24"/>
        </w:rPr>
        <w:t>trinta</w:t>
      </w:r>
      <w:r w:rsidRPr="00C53A75">
        <w:rPr>
          <w:rFonts w:ascii="Arial" w:hAnsi="Arial" w:cs="Arial"/>
          <w:sz w:val="24"/>
          <w:szCs w:val="24"/>
        </w:rPr>
        <w:t>) dias, ficando os</w:t>
      </w:r>
      <w:r w:rsidR="00E62908" w:rsidRPr="00C53A75">
        <w:rPr>
          <w:rFonts w:ascii="Arial" w:hAnsi="Arial" w:cs="Arial"/>
          <w:sz w:val="24"/>
          <w:szCs w:val="24"/>
        </w:rPr>
        <w:t xml:space="preserve"> </w:t>
      </w:r>
      <w:r w:rsidRPr="00C53A75">
        <w:rPr>
          <w:rFonts w:ascii="Arial" w:hAnsi="Arial" w:cs="Arial"/>
          <w:sz w:val="24"/>
          <w:szCs w:val="24"/>
        </w:rPr>
        <w:t>partícipes responsáveis somente pelas obrigações e vantagens do tempo em que</w:t>
      </w:r>
      <w:r w:rsidR="00AC5A46" w:rsidRPr="00C53A75">
        <w:rPr>
          <w:rFonts w:ascii="Arial" w:hAnsi="Arial" w:cs="Arial"/>
          <w:sz w:val="24"/>
          <w:szCs w:val="24"/>
        </w:rPr>
        <w:t xml:space="preserve"> </w:t>
      </w:r>
      <w:r w:rsidRPr="00C53A75">
        <w:rPr>
          <w:rFonts w:ascii="Arial" w:hAnsi="Arial" w:cs="Arial"/>
          <w:sz w:val="24"/>
          <w:szCs w:val="24"/>
        </w:rPr>
        <w:t>participaram voluntariamente da avença;</w:t>
      </w:r>
    </w:p>
    <w:p w14:paraId="3B8864DC" w14:textId="77777777" w:rsidR="00594384" w:rsidRPr="00C53A75" w:rsidRDefault="00594384" w:rsidP="00594384">
      <w:pPr>
        <w:pStyle w:val="PargrafodaLista"/>
        <w:tabs>
          <w:tab w:val="left" w:pos="1683"/>
        </w:tabs>
        <w:ind w:left="720" w:right="83"/>
        <w:rPr>
          <w:rFonts w:ascii="Arial" w:hAnsi="Arial" w:cs="Arial"/>
          <w:sz w:val="24"/>
          <w:szCs w:val="24"/>
        </w:rPr>
      </w:pPr>
    </w:p>
    <w:p w14:paraId="059E85B8" w14:textId="7A92314C" w:rsidR="00E62908" w:rsidRDefault="00CE1ED5" w:rsidP="00C53A75">
      <w:pPr>
        <w:pStyle w:val="PargrafodaLista"/>
        <w:numPr>
          <w:ilvl w:val="0"/>
          <w:numId w:val="9"/>
        </w:numPr>
        <w:tabs>
          <w:tab w:val="left" w:pos="1683"/>
        </w:tabs>
        <w:ind w:right="83"/>
        <w:rPr>
          <w:rFonts w:ascii="Arial" w:hAnsi="Arial" w:cs="Arial"/>
          <w:sz w:val="24"/>
          <w:szCs w:val="24"/>
        </w:rPr>
      </w:pPr>
      <w:r w:rsidRPr="00C53A75">
        <w:rPr>
          <w:rFonts w:ascii="Arial" w:hAnsi="Arial" w:cs="Arial"/>
          <w:sz w:val="24"/>
          <w:szCs w:val="24"/>
        </w:rPr>
        <w:t xml:space="preserve">rescindido, independente de prévia notificação ou interpelação judicial ouextrajudicial, nas seguintes hipóteses: </w:t>
      </w:r>
    </w:p>
    <w:p w14:paraId="557A2798" w14:textId="5B18475D" w:rsidR="00594384" w:rsidRPr="00594384" w:rsidRDefault="00594384" w:rsidP="00594384">
      <w:pPr>
        <w:tabs>
          <w:tab w:val="left" w:pos="1683"/>
        </w:tabs>
        <w:ind w:right="83"/>
        <w:rPr>
          <w:rFonts w:ascii="Arial" w:hAnsi="Arial" w:cs="Arial"/>
          <w:sz w:val="24"/>
          <w:szCs w:val="24"/>
        </w:rPr>
      </w:pPr>
    </w:p>
    <w:p w14:paraId="2D7CA209" w14:textId="77777777" w:rsidR="00E62908" w:rsidRPr="00C53A75" w:rsidRDefault="00CE1ED5" w:rsidP="00C53A75">
      <w:pPr>
        <w:pStyle w:val="PargrafodaLista"/>
        <w:numPr>
          <w:ilvl w:val="1"/>
          <w:numId w:val="9"/>
        </w:numPr>
        <w:tabs>
          <w:tab w:val="left" w:pos="1276"/>
        </w:tabs>
        <w:ind w:right="83"/>
        <w:rPr>
          <w:rFonts w:ascii="Arial" w:hAnsi="Arial" w:cs="Arial"/>
          <w:sz w:val="24"/>
          <w:szCs w:val="24"/>
        </w:rPr>
      </w:pPr>
      <w:r w:rsidRPr="00C53A75">
        <w:rPr>
          <w:rFonts w:ascii="Arial" w:hAnsi="Arial" w:cs="Arial"/>
          <w:sz w:val="24"/>
          <w:szCs w:val="24"/>
        </w:rPr>
        <w:t>inadimplemento de quaisquer das cláusulas pactuadas;</w:t>
      </w:r>
    </w:p>
    <w:p w14:paraId="216103F8" w14:textId="77777777" w:rsidR="00E62908" w:rsidRPr="00C53A75" w:rsidRDefault="00CE1ED5" w:rsidP="00C53A75">
      <w:pPr>
        <w:pStyle w:val="PargrafodaLista"/>
        <w:numPr>
          <w:ilvl w:val="1"/>
          <w:numId w:val="9"/>
        </w:numPr>
        <w:tabs>
          <w:tab w:val="left" w:pos="1276"/>
        </w:tabs>
        <w:ind w:left="1276" w:right="83" w:hanging="142"/>
        <w:rPr>
          <w:rFonts w:ascii="Arial" w:hAnsi="Arial" w:cs="Arial"/>
          <w:sz w:val="24"/>
          <w:szCs w:val="24"/>
        </w:rPr>
      </w:pPr>
      <w:r w:rsidRPr="00C53A75">
        <w:rPr>
          <w:rFonts w:ascii="Arial" w:hAnsi="Arial" w:cs="Arial"/>
          <w:sz w:val="24"/>
          <w:szCs w:val="24"/>
        </w:rPr>
        <w:t>constatação, a qualquer tempo, de falsidade ou incorreção em qualquerdocumento apresentado; e</w:t>
      </w:r>
    </w:p>
    <w:p w14:paraId="21E20CA0" w14:textId="397E4914" w:rsidR="00CE1ED5" w:rsidRDefault="00CE1ED5" w:rsidP="00C53A75">
      <w:pPr>
        <w:pStyle w:val="PargrafodaLista"/>
        <w:numPr>
          <w:ilvl w:val="1"/>
          <w:numId w:val="9"/>
        </w:numPr>
        <w:tabs>
          <w:tab w:val="left" w:pos="1276"/>
        </w:tabs>
        <w:ind w:left="1276" w:right="83" w:hanging="142"/>
        <w:rPr>
          <w:rFonts w:ascii="Arial" w:hAnsi="Arial" w:cs="Arial"/>
          <w:sz w:val="24"/>
          <w:szCs w:val="24"/>
        </w:rPr>
      </w:pPr>
      <w:r w:rsidRPr="00C53A75">
        <w:rPr>
          <w:rFonts w:ascii="Arial" w:hAnsi="Arial" w:cs="Arial"/>
          <w:sz w:val="24"/>
          <w:szCs w:val="24"/>
        </w:rPr>
        <w:t>verificação da ocorrência de qualquer circunstância que enseje a instauração</w:t>
      </w:r>
      <w:r w:rsidR="007E0D27" w:rsidRPr="00C53A75">
        <w:rPr>
          <w:rFonts w:ascii="Arial" w:hAnsi="Arial" w:cs="Arial"/>
          <w:sz w:val="24"/>
          <w:szCs w:val="24"/>
        </w:rPr>
        <w:t xml:space="preserve"> </w:t>
      </w:r>
      <w:r w:rsidRPr="00C53A75">
        <w:rPr>
          <w:rFonts w:ascii="Arial" w:hAnsi="Arial" w:cs="Arial"/>
          <w:sz w:val="24"/>
          <w:szCs w:val="24"/>
        </w:rPr>
        <w:t>de</w:t>
      </w:r>
      <w:r w:rsidR="007E0D27" w:rsidRPr="00C53A75">
        <w:rPr>
          <w:rFonts w:ascii="Arial" w:hAnsi="Arial" w:cs="Arial"/>
          <w:sz w:val="24"/>
          <w:szCs w:val="24"/>
        </w:rPr>
        <w:t xml:space="preserve"> </w:t>
      </w:r>
      <w:r w:rsidRPr="00C53A75">
        <w:rPr>
          <w:rFonts w:ascii="Arial" w:hAnsi="Arial" w:cs="Arial"/>
          <w:sz w:val="24"/>
          <w:szCs w:val="24"/>
        </w:rPr>
        <w:t>Tomada de Contas Especial</w:t>
      </w:r>
    </w:p>
    <w:p w14:paraId="3CC64DD9" w14:textId="77777777" w:rsidR="00594384" w:rsidRPr="00C53A75" w:rsidRDefault="00594384" w:rsidP="00594384">
      <w:pPr>
        <w:pStyle w:val="PargrafodaLista"/>
        <w:tabs>
          <w:tab w:val="left" w:pos="1276"/>
        </w:tabs>
        <w:ind w:left="1276" w:right="83"/>
        <w:rPr>
          <w:rFonts w:ascii="Arial" w:hAnsi="Arial" w:cs="Arial"/>
          <w:sz w:val="24"/>
          <w:szCs w:val="24"/>
        </w:rPr>
      </w:pPr>
    </w:p>
    <w:p w14:paraId="3538868C" w14:textId="45BF2227" w:rsidR="00597F60" w:rsidRPr="00C53A75" w:rsidRDefault="00597F60" w:rsidP="00C53A75">
      <w:pPr>
        <w:pStyle w:val="Ttulo1"/>
        <w:spacing w:before="0"/>
        <w:ind w:left="0"/>
        <w:jc w:val="both"/>
        <w:rPr>
          <w:rFonts w:ascii="Arial" w:hAnsi="Arial" w:cs="Arial"/>
          <w:b w:val="0"/>
        </w:rPr>
      </w:pPr>
      <w:r w:rsidRPr="00C53A75">
        <w:rPr>
          <w:rFonts w:ascii="Arial" w:hAnsi="Arial" w:cs="Arial"/>
        </w:rPr>
        <w:t>9.2.</w:t>
      </w:r>
      <w:r w:rsidRPr="00C53A75">
        <w:rPr>
          <w:rFonts w:ascii="Arial" w:hAnsi="Arial" w:cs="Arial"/>
          <w:b w:val="0"/>
        </w:rPr>
        <w:t xml:space="preserve"> </w:t>
      </w:r>
      <w:r w:rsidR="007E0D27" w:rsidRPr="00C53A75">
        <w:rPr>
          <w:rFonts w:ascii="Arial" w:hAnsi="Arial" w:cs="Arial"/>
          <w:b w:val="0"/>
        </w:rPr>
        <w:t xml:space="preserve">Com </w:t>
      </w:r>
      <w:r w:rsidRPr="00C53A75">
        <w:rPr>
          <w:rFonts w:ascii="Arial" w:hAnsi="Arial" w:cs="Arial"/>
          <w:b w:val="0"/>
        </w:rPr>
        <w:t>a denúnica ou rescisão do convênio deve</w:t>
      </w:r>
      <w:r w:rsidR="007E0D27" w:rsidRPr="00C53A75">
        <w:rPr>
          <w:rFonts w:ascii="Arial" w:hAnsi="Arial" w:cs="Arial"/>
          <w:b w:val="0"/>
        </w:rPr>
        <w:t xml:space="preserve"> ser acompanhada d</w:t>
      </w:r>
      <w:r w:rsidRPr="00C53A75">
        <w:rPr>
          <w:rFonts w:ascii="Arial" w:hAnsi="Arial" w:cs="Arial"/>
          <w:b w:val="0"/>
        </w:rPr>
        <w:t xml:space="preserve">a devida prestação de contas, com atenção especial para o ressarcimento dos recursos investidos pelo </w:t>
      </w:r>
      <w:r w:rsidRPr="00C53A75">
        <w:rPr>
          <w:rFonts w:ascii="Arial" w:hAnsi="Arial" w:cs="Arial"/>
        </w:rPr>
        <w:t>DETRAN/PR</w:t>
      </w:r>
      <w:r w:rsidRPr="00C53A75">
        <w:rPr>
          <w:rFonts w:ascii="Arial" w:hAnsi="Arial" w:cs="Arial"/>
          <w:b w:val="0"/>
        </w:rPr>
        <w:t xml:space="preserve"> na contratação do Projeto Técnico de Sinalização Viária Urba e respectiva execução, atualizados monetariamente e acrescidos de </w:t>
      </w:r>
      <w:r w:rsidR="00781D3A" w:rsidRPr="00C53A75">
        <w:rPr>
          <w:rFonts w:ascii="Arial" w:hAnsi="Arial" w:cs="Arial"/>
          <w:b w:val="0"/>
        </w:rPr>
        <w:t>juros de mora, na forma da lei.</w:t>
      </w:r>
    </w:p>
    <w:p w14:paraId="70008401" w14:textId="4498EE45" w:rsidR="00597F60" w:rsidRPr="00C53A75" w:rsidRDefault="007E0D27" w:rsidP="00C53A75">
      <w:pPr>
        <w:pStyle w:val="Ttulo1"/>
        <w:spacing w:before="0"/>
        <w:ind w:left="0"/>
        <w:jc w:val="both"/>
        <w:rPr>
          <w:rFonts w:ascii="Arial" w:hAnsi="Arial" w:cs="Arial"/>
          <w:b w:val="0"/>
        </w:rPr>
      </w:pPr>
      <w:r w:rsidRPr="00C53A75">
        <w:rPr>
          <w:rFonts w:ascii="Arial" w:hAnsi="Arial" w:cs="Arial"/>
        </w:rPr>
        <w:t>9.3.</w:t>
      </w:r>
      <w:r w:rsidRPr="00C53A75">
        <w:rPr>
          <w:rFonts w:ascii="Arial" w:hAnsi="Arial" w:cs="Arial"/>
          <w:b w:val="0"/>
        </w:rPr>
        <w:t xml:space="preserve"> </w:t>
      </w:r>
      <w:r w:rsidR="00597F60" w:rsidRPr="00C53A75">
        <w:rPr>
          <w:rFonts w:ascii="Arial" w:hAnsi="Arial" w:cs="Arial"/>
          <w:b w:val="0"/>
        </w:rPr>
        <w:t>Caso não haja o ressarcimento dos valores investidos deve-se instaurar a Tomada de Contas Especial, para apuração dos fatos, identificação dos responsáveis e quantificação do dano</w:t>
      </w:r>
      <w:r w:rsidRPr="00C53A75">
        <w:rPr>
          <w:rFonts w:ascii="Arial" w:hAnsi="Arial" w:cs="Arial"/>
          <w:b w:val="0"/>
        </w:rPr>
        <w:t>, sem prejuízo da comunicação ao TCE/PR</w:t>
      </w:r>
      <w:r w:rsidR="004E7564" w:rsidRPr="00C53A75">
        <w:rPr>
          <w:rFonts w:ascii="Arial" w:hAnsi="Arial" w:cs="Arial"/>
          <w:b w:val="0"/>
        </w:rPr>
        <w:t>.</w:t>
      </w:r>
    </w:p>
    <w:p w14:paraId="4FB7F876" w14:textId="77777777" w:rsidR="00642E40" w:rsidRPr="00C53A75" w:rsidRDefault="00642E40" w:rsidP="00C53A75">
      <w:pPr>
        <w:pStyle w:val="Ttulo1"/>
        <w:spacing w:before="0"/>
        <w:ind w:left="0"/>
        <w:jc w:val="both"/>
        <w:rPr>
          <w:rFonts w:ascii="Arial" w:hAnsi="Arial" w:cs="Arial"/>
        </w:rPr>
      </w:pPr>
    </w:p>
    <w:p w14:paraId="5B062468" w14:textId="4D76A64F" w:rsidR="003421A2" w:rsidRDefault="003D09D4" w:rsidP="00C53A75">
      <w:pPr>
        <w:pStyle w:val="Ttulo1"/>
        <w:spacing w:before="0"/>
        <w:ind w:left="0"/>
        <w:jc w:val="both"/>
        <w:rPr>
          <w:rFonts w:ascii="Arial" w:hAnsi="Arial" w:cs="Arial"/>
        </w:rPr>
      </w:pPr>
      <w:r w:rsidRPr="00C53A75">
        <w:rPr>
          <w:rFonts w:ascii="Arial" w:hAnsi="Arial" w:cs="Arial"/>
        </w:rPr>
        <w:t xml:space="preserve">CLÁUSULA </w:t>
      </w:r>
      <w:r w:rsidR="008C231D" w:rsidRPr="00C53A75">
        <w:rPr>
          <w:rFonts w:ascii="Arial" w:hAnsi="Arial" w:cs="Arial"/>
        </w:rPr>
        <w:t xml:space="preserve">DÉCIMA </w:t>
      </w:r>
      <w:r w:rsidR="003421A2" w:rsidRPr="00C53A75">
        <w:rPr>
          <w:rFonts w:ascii="Arial" w:hAnsi="Arial" w:cs="Arial"/>
        </w:rPr>
        <w:t>–</w:t>
      </w:r>
      <w:r w:rsidR="008C231D" w:rsidRPr="00C53A75">
        <w:rPr>
          <w:rFonts w:ascii="Arial" w:hAnsi="Arial" w:cs="Arial"/>
        </w:rPr>
        <w:t xml:space="preserve"> </w:t>
      </w:r>
      <w:r w:rsidR="003421A2" w:rsidRPr="00C53A75">
        <w:rPr>
          <w:rFonts w:ascii="Arial" w:hAnsi="Arial" w:cs="Arial"/>
        </w:rPr>
        <w:t>VEDAÇÕES</w:t>
      </w:r>
    </w:p>
    <w:p w14:paraId="5BD6F146" w14:textId="77777777" w:rsidR="00594384" w:rsidRPr="00C53A75" w:rsidRDefault="00594384" w:rsidP="00C53A75">
      <w:pPr>
        <w:pStyle w:val="Ttulo1"/>
        <w:spacing w:before="0"/>
        <w:ind w:left="0"/>
        <w:jc w:val="both"/>
        <w:rPr>
          <w:rFonts w:ascii="Arial" w:hAnsi="Arial" w:cs="Arial"/>
        </w:rPr>
      </w:pPr>
    </w:p>
    <w:p w14:paraId="15AFA3B1" w14:textId="5FF2FCB2" w:rsidR="003421A2" w:rsidRDefault="008C231D" w:rsidP="00C53A75">
      <w:pPr>
        <w:pStyle w:val="Ttulo1"/>
        <w:spacing w:before="0"/>
        <w:ind w:left="0"/>
        <w:jc w:val="both"/>
        <w:rPr>
          <w:rFonts w:ascii="Arial" w:hAnsi="Arial" w:cs="Arial"/>
          <w:b w:val="0"/>
        </w:rPr>
      </w:pPr>
      <w:r w:rsidRPr="00C53A75">
        <w:rPr>
          <w:rFonts w:ascii="Arial" w:hAnsi="Arial" w:cs="Arial"/>
        </w:rPr>
        <w:t>10.1.</w:t>
      </w:r>
      <w:r w:rsidRPr="00C53A75">
        <w:rPr>
          <w:rFonts w:ascii="Arial" w:hAnsi="Arial" w:cs="Arial"/>
          <w:b w:val="0"/>
        </w:rPr>
        <w:t xml:space="preserve"> </w:t>
      </w:r>
      <w:r w:rsidR="003421A2" w:rsidRPr="00C53A75">
        <w:rPr>
          <w:rFonts w:ascii="Arial" w:hAnsi="Arial" w:cs="Arial"/>
          <w:b w:val="0"/>
        </w:rPr>
        <w:t>É vedada a inclusão, tolerância ou admissão, sob pena de</w:t>
      </w:r>
      <w:r w:rsidR="00051D57" w:rsidRPr="00C53A75">
        <w:rPr>
          <w:rFonts w:ascii="Arial" w:hAnsi="Arial" w:cs="Arial"/>
          <w:b w:val="0"/>
        </w:rPr>
        <w:t xml:space="preserve"> nulidade do ato e </w:t>
      </w:r>
      <w:r w:rsidR="003421A2" w:rsidRPr="00C53A75">
        <w:rPr>
          <w:rFonts w:ascii="Arial" w:hAnsi="Arial" w:cs="Arial"/>
          <w:b w:val="0"/>
        </w:rPr>
        <w:t>res</w:t>
      </w:r>
      <w:r w:rsidR="00051D57" w:rsidRPr="00C53A75">
        <w:rPr>
          <w:rFonts w:ascii="Arial" w:hAnsi="Arial" w:cs="Arial"/>
          <w:b w:val="0"/>
        </w:rPr>
        <w:t>ponsabilização do agente, de clá</w:t>
      </w:r>
      <w:r w:rsidR="003421A2" w:rsidRPr="00C53A75">
        <w:rPr>
          <w:rFonts w:ascii="Arial" w:hAnsi="Arial" w:cs="Arial"/>
          <w:b w:val="0"/>
        </w:rPr>
        <w:t>usulas ou condições que prevejam ou permitam:</w:t>
      </w:r>
    </w:p>
    <w:p w14:paraId="07D51295" w14:textId="77777777" w:rsidR="00594384" w:rsidRPr="00C53A75" w:rsidRDefault="00594384" w:rsidP="00C53A75">
      <w:pPr>
        <w:pStyle w:val="Ttulo1"/>
        <w:spacing w:before="0"/>
        <w:ind w:left="0"/>
        <w:jc w:val="both"/>
        <w:rPr>
          <w:rFonts w:ascii="Arial" w:hAnsi="Arial" w:cs="Arial"/>
          <w:b w:val="0"/>
        </w:rPr>
      </w:pPr>
    </w:p>
    <w:p w14:paraId="0E278516" w14:textId="14369069" w:rsidR="003421A2" w:rsidRDefault="003421A2" w:rsidP="00C53A75">
      <w:pPr>
        <w:pStyle w:val="Ttulo1"/>
        <w:numPr>
          <w:ilvl w:val="0"/>
          <w:numId w:val="8"/>
        </w:numPr>
        <w:spacing w:before="0"/>
        <w:jc w:val="both"/>
        <w:rPr>
          <w:rFonts w:ascii="Arial" w:hAnsi="Arial" w:cs="Arial"/>
          <w:b w:val="0"/>
        </w:rPr>
      </w:pPr>
      <w:r w:rsidRPr="00C53A75">
        <w:rPr>
          <w:rFonts w:ascii="Arial" w:hAnsi="Arial" w:cs="Arial"/>
          <w:b w:val="0"/>
        </w:rPr>
        <w:t>previsão de pagamento de taxa de administração ou outras formas de remuneração ao convenente;</w:t>
      </w:r>
    </w:p>
    <w:p w14:paraId="0C4EBB0E" w14:textId="77777777" w:rsidR="00594384" w:rsidRPr="00C53A75" w:rsidRDefault="00594384" w:rsidP="00594384">
      <w:pPr>
        <w:pStyle w:val="Ttulo1"/>
        <w:spacing w:before="0"/>
        <w:ind w:left="720"/>
        <w:jc w:val="both"/>
        <w:rPr>
          <w:rFonts w:ascii="Arial" w:hAnsi="Arial" w:cs="Arial"/>
          <w:b w:val="0"/>
        </w:rPr>
      </w:pPr>
    </w:p>
    <w:p w14:paraId="1D2950EC" w14:textId="436AB053" w:rsidR="003421A2" w:rsidRDefault="003421A2" w:rsidP="00C53A75">
      <w:pPr>
        <w:pStyle w:val="Ttulo1"/>
        <w:numPr>
          <w:ilvl w:val="0"/>
          <w:numId w:val="8"/>
        </w:numPr>
        <w:spacing w:before="0"/>
        <w:jc w:val="both"/>
        <w:rPr>
          <w:rFonts w:ascii="Arial" w:hAnsi="Arial" w:cs="Arial"/>
          <w:b w:val="0"/>
        </w:rPr>
      </w:pPr>
      <w:r w:rsidRPr="00C53A75">
        <w:rPr>
          <w:rFonts w:ascii="Arial" w:hAnsi="Arial" w:cs="Arial"/>
          <w:b w:val="0"/>
        </w:rPr>
        <w:t>transpasse, cessão ou tranferência a terceiros da</w:t>
      </w:r>
      <w:r w:rsidR="00051D57" w:rsidRPr="00C53A75">
        <w:rPr>
          <w:rFonts w:ascii="Arial" w:hAnsi="Arial" w:cs="Arial"/>
          <w:b w:val="0"/>
        </w:rPr>
        <w:t xml:space="preserve"> execução do objeto do convênio;</w:t>
      </w:r>
    </w:p>
    <w:p w14:paraId="6EFB2861" w14:textId="72C46712" w:rsidR="00594384" w:rsidRPr="00C53A75" w:rsidRDefault="00594384" w:rsidP="00594384">
      <w:pPr>
        <w:pStyle w:val="Ttulo1"/>
        <w:spacing w:before="0"/>
        <w:ind w:left="0"/>
        <w:jc w:val="both"/>
        <w:rPr>
          <w:rFonts w:ascii="Arial" w:hAnsi="Arial" w:cs="Arial"/>
          <w:b w:val="0"/>
        </w:rPr>
      </w:pPr>
    </w:p>
    <w:p w14:paraId="55121C7D" w14:textId="77777777" w:rsidR="00051D57" w:rsidRPr="00C53A75" w:rsidRDefault="00051D57" w:rsidP="00C53A75">
      <w:pPr>
        <w:pStyle w:val="Ttulo1"/>
        <w:numPr>
          <w:ilvl w:val="0"/>
          <w:numId w:val="8"/>
        </w:numPr>
        <w:spacing w:before="0"/>
        <w:jc w:val="both"/>
        <w:rPr>
          <w:rFonts w:ascii="Arial" w:hAnsi="Arial" w:cs="Arial"/>
          <w:b w:val="0"/>
        </w:rPr>
      </w:pPr>
      <w:r w:rsidRPr="00C53A75">
        <w:rPr>
          <w:rFonts w:ascii="Arial" w:hAnsi="Arial" w:cs="Arial"/>
          <w:b w:val="0"/>
        </w:rPr>
        <w:t>é vedado o aumento do valor do convênio, salvo se ocorrer ampliação do objeto, justificado pela parte requerente e préviamente aprovado por ambas as partes, do projeto adicional detalhado e de comprovação da fiel execução</w:t>
      </w:r>
      <w:r w:rsidR="00CE1ED5" w:rsidRPr="00C53A75">
        <w:rPr>
          <w:rFonts w:ascii="Arial" w:hAnsi="Arial" w:cs="Arial"/>
          <w:b w:val="0"/>
        </w:rPr>
        <w:t xml:space="preserve"> das etapas anteriores e com a devida prestação de contas, sendo sempre formalizado por aditivo, conforme Art. 37, inciso V, da Lei Estadual 15.608/07.</w:t>
      </w:r>
      <w:r w:rsidRPr="00C53A75">
        <w:rPr>
          <w:rFonts w:ascii="Arial" w:hAnsi="Arial" w:cs="Arial"/>
          <w:b w:val="0"/>
        </w:rPr>
        <w:t xml:space="preserve">  </w:t>
      </w:r>
    </w:p>
    <w:p w14:paraId="40C29E89" w14:textId="77777777" w:rsidR="007E0D27" w:rsidRPr="00C53A75" w:rsidRDefault="007E0D27" w:rsidP="00C53A75">
      <w:pPr>
        <w:pStyle w:val="Ttulo1"/>
        <w:spacing w:before="0"/>
        <w:ind w:left="0"/>
        <w:jc w:val="both"/>
        <w:rPr>
          <w:rFonts w:ascii="Arial" w:hAnsi="Arial" w:cs="Arial"/>
          <w:color w:val="FF0000"/>
        </w:rPr>
      </w:pPr>
    </w:p>
    <w:p w14:paraId="358B6F29" w14:textId="73B30DC7" w:rsidR="00DF03D8" w:rsidRDefault="00051D57" w:rsidP="00C53A75">
      <w:pPr>
        <w:pStyle w:val="Ttulo1"/>
        <w:spacing w:before="0"/>
        <w:ind w:left="0"/>
        <w:jc w:val="both"/>
        <w:rPr>
          <w:rFonts w:ascii="Arial" w:hAnsi="Arial" w:cs="Arial"/>
        </w:rPr>
      </w:pPr>
      <w:r w:rsidRPr="00C53A75">
        <w:rPr>
          <w:rFonts w:ascii="Arial" w:hAnsi="Arial" w:cs="Arial"/>
        </w:rPr>
        <w:t xml:space="preserve">CLÁUSULA </w:t>
      </w:r>
      <w:r w:rsidR="008C231D" w:rsidRPr="00C53A75">
        <w:rPr>
          <w:rFonts w:ascii="Arial" w:hAnsi="Arial" w:cs="Arial"/>
        </w:rPr>
        <w:t xml:space="preserve">DÉCIMA PRIMEIRA </w:t>
      </w:r>
      <w:r w:rsidR="003D09D4" w:rsidRPr="00C53A75">
        <w:rPr>
          <w:rFonts w:ascii="Arial" w:hAnsi="Arial" w:cs="Arial"/>
        </w:rPr>
        <w:t>–</w:t>
      </w:r>
      <w:r w:rsidR="008C231D" w:rsidRPr="00C53A75">
        <w:rPr>
          <w:rFonts w:ascii="Arial" w:hAnsi="Arial" w:cs="Arial"/>
        </w:rPr>
        <w:t xml:space="preserve"> </w:t>
      </w:r>
      <w:r w:rsidR="00137DF3" w:rsidRPr="00C53A75">
        <w:rPr>
          <w:rFonts w:ascii="Arial" w:hAnsi="Arial" w:cs="Arial"/>
        </w:rPr>
        <w:t>CASOS OMISSOS</w:t>
      </w:r>
    </w:p>
    <w:p w14:paraId="37248F64" w14:textId="77777777" w:rsidR="00594384" w:rsidRPr="00C53A75" w:rsidRDefault="00594384" w:rsidP="00C53A75">
      <w:pPr>
        <w:pStyle w:val="Ttulo1"/>
        <w:spacing w:before="0"/>
        <w:ind w:left="0"/>
        <w:jc w:val="both"/>
        <w:rPr>
          <w:rFonts w:ascii="Arial" w:hAnsi="Arial" w:cs="Arial"/>
        </w:rPr>
      </w:pPr>
    </w:p>
    <w:p w14:paraId="413454E1" w14:textId="20E633AF" w:rsidR="00137DF3" w:rsidRPr="00C53A75" w:rsidRDefault="008C231D" w:rsidP="00C53A75">
      <w:pPr>
        <w:pStyle w:val="Corpodetexto"/>
        <w:jc w:val="both"/>
        <w:rPr>
          <w:rFonts w:ascii="Arial" w:hAnsi="Arial" w:cs="Arial"/>
        </w:rPr>
      </w:pPr>
      <w:r w:rsidRPr="00C53A75">
        <w:rPr>
          <w:rFonts w:ascii="Arial" w:hAnsi="Arial" w:cs="Arial"/>
          <w:b/>
        </w:rPr>
        <w:t>11.1.</w:t>
      </w:r>
      <w:r w:rsidRPr="00C53A75">
        <w:rPr>
          <w:rFonts w:ascii="Arial" w:hAnsi="Arial" w:cs="Arial"/>
        </w:rPr>
        <w:t xml:space="preserve"> </w:t>
      </w:r>
      <w:r w:rsidR="00137DF3" w:rsidRPr="00C53A75">
        <w:rPr>
          <w:rFonts w:ascii="Arial" w:hAnsi="Arial" w:cs="Arial"/>
        </w:rPr>
        <w:t xml:space="preserve">Os casos omissos serão resolvidos de comum acordo entre as partes signatárias, em observância da legislação já mencionada no </w:t>
      </w:r>
      <w:r w:rsidR="00137DF3" w:rsidRPr="00C53A75">
        <w:rPr>
          <w:rFonts w:ascii="Arial" w:hAnsi="Arial" w:cs="Arial"/>
          <w:i/>
        </w:rPr>
        <w:t xml:space="preserve">caput </w:t>
      </w:r>
      <w:r w:rsidR="00137DF3" w:rsidRPr="00C53A75">
        <w:rPr>
          <w:rFonts w:ascii="Arial" w:hAnsi="Arial" w:cs="Arial"/>
        </w:rPr>
        <w:t>do presente instrumento e demais diplomas legais aplicados à espécie.</w:t>
      </w:r>
    </w:p>
    <w:p w14:paraId="0FA9258A" w14:textId="77777777" w:rsidR="00262144" w:rsidRPr="00C53A75" w:rsidRDefault="00262144" w:rsidP="00C53A75">
      <w:pPr>
        <w:pStyle w:val="Ttulo1"/>
        <w:spacing w:before="0"/>
        <w:ind w:left="0"/>
        <w:jc w:val="both"/>
        <w:rPr>
          <w:rFonts w:ascii="Arial" w:hAnsi="Arial" w:cs="Arial"/>
        </w:rPr>
      </w:pPr>
    </w:p>
    <w:p w14:paraId="6711E4E4" w14:textId="109DD229" w:rsidR="00DF03D8" w:rsidRDefault="006401D9" w:rsidP="00C53A75">
      <w:pPr>
        <w:tabs>
          <w:tab w:val="left" w:pos="1683"/>
        </w:tabs>
        <w:ind w:right="83"/>
        <w:jc w:val="both"/>
        <w:rPr>
          <w:rFonts w:ascii="Arial" w:hAnsi="Arial" w:cs="Arial"/>
          <w:b/>
          <w:sz w:val="24"/>
          <w:szCs w:val="24"/>
        </w:rPr>
      </w:pPr>
      <w:r w:rsidRPr="00C53A75">
        <w:rPr>
          <w:rFonts w:ascii="Arial" w:hAnsi="Arial" w:cs="Arial"/>
          <w:b/>
          <w:sz w:val="24"/>
          <w:szCs w:val="24"/>
        </w:rPr>
        <w:t xml:space="preserve">CLÁUSULA </w:t>
      </w:r>
      <w:r w:rsidR="00051D57" w:rsidRPr="00C53A75">
        <w:rPr>
          <w:rFonts w:ascii="Arial" w:hAnsi="Arial" w:cs="Arial"/>
          <w:b/>
          <w:sz w:val="24"/>
          <w:szCs w:val="24"/>
        </w:rPr>
        <w:t>DÉCIMA</w:t>
      </w:r>
      <w:r w:rsidR="003D09D4" w:rsidRPr="00C53A75">
        <w:rPr>
          <w:rFonts w:ascii="Arial" w:hAnsi="Arial" w:cs="Arial"/>
          <w:b/>
          <w:sz w:val="24"/>
          <w:szCs w:val="24"/>
        </w:rPr>
        <w:t xml:space="preserve"> </w:t>
      </w:r>
      <w:r w:rsidR="008C231D" w:rsidRPr="00C53A75">
        <w:rPr>
          <w:rFonts w:ascii="Arial" w:hAnsi="Arial" w:cs="Arial"/>
          <w:b/>
          <w:sz w:val="24"/>
          <w:szCs w:val="24"/>
        </w:rPr>
        <w:t xml:space="preserve">SEGUNDA </w:t>
      </w:r>
      <w:r w:rsidR="003D09D4" w:rsidRPr="00C53A75">
        <w:rPr>
          <w:rFonts w:ascii="Arial" w:hAnsi="Arial" w:cs="Arial"/>
          <w:b/>
          <w:sz w:val="24"/>
          <w:szCs w:val="24"/>
        </w:rPr>
        <w:t>–</w:t>
      </w:r>
      <w:r w:rsidR="008C231D" w:rsidRPr="00C53A75">
        <w:rPr>
          <w:rFonts w:ascii="Arial" w:hAnsi="Arial" w:cs="Arial"/>
          <w:b/>
          <w:sz w:val="24"/>
          <w:szCs w:val="24"/>
        </w:rPr>
        <w:t xml:space="preserve"> </w:t>
      </w:r>
      <w:r w:rsidR="00E62908" w:rsidRPr="00C53A75">
        <w:rPr>
          <w:rFonts w:ascii="Arial" w:hAnsi="Arial" w:cs="Arial"/>
          <w:b/>
          <w:sz w:val="24"/>
          <w:szCs w:val="24"/>
        </w:rPr>
        <w:t>PUBLICIDADE</w:t>
      </w:r>
    </w:p>
    <w:p w14:paraId="119438C7" w14:textId="77777777" w:rsidR="00594384" w:rsidRPr="00C53A75" w:rsidRDefault="00594384" w:rsidP="00C53A75">
      <w:pPr>
        <w:tabs>
          <w:tab w:val="left" w:pos="1683"/>
        </w:tabs>
        <w:ind w:right="83"/>
        <w:jc w:val="both"/>
        <w:rPr>
          <w:rFonts w:ascii="Arial" w:hAnsi="Arial" w:cs="Arial"/>
          <w:b/>
          <w:sz w:val="24"/>
          <w:szCs w:val="24"/>
        </w:rPr>
      </w:pPr>
    </w:p>
    <w:p w14:paraId="3486DCCA" w14:textId="7E52E183" w:rsidR="00E62908" w:rsidRDefault="008C231D" w:rsidP="00C53A75">
      <w:pPr>
        <w:tabs>
          <w:tab w:val="left" w:pos="1683"/>
        </w:tabs>
        <w:ind w:right="83"/>
        <w:jc w:val="both"/>
        <w:rPr>
          <w:rFonts w:ascii="Arial" w:hAnsi="Arial" w:cs="Arial"/>
          <w:sz w:val="24"/>
          <w:szCs w:val="24"/>
        </w:rPr>
      </w:pPr>
      <w:r w:rsidRPr="00C53A75">
        <w:rPr>
          <w:rFonts w:ascii="Arial" w:hAnsi="Arial" w:cs="Arial"/>
          <w:b/>
          <w:sz w:val="24"/>
          <w:szCs w:val="24"/>
        </w:rPr>
        <w:t>12.1.</w:t>
      </w:r>
      <w:r w:rsidRPr="00C53A75">
        <w:rPr>
          <w:rFonts w:ascii="Arial" w:hAnsi="Arial" w:cs="Arial"/>
          <w:sz w:val="24"/>
          <w:szCs w:val="24"/>
        </w:rPr>
        <w:t xml:space="preserve"> </w:t>
      </w:r>
      <w:r w:rsidR="00E62908" w:rsidRPr="00C53A75">
        <w:rPr>
          <w:rFonts w:ascii="Arial" w:hAnsi="Arial" w:cs="Arial"/>
          <w:sz w:val="24"/>
          <w:szCs w:val="24"/>
        </w:rPr>
        <w:t>A eficácia deste convênio ou dos aditamentos fica condicionada à publicação</w:t>
      </w:r>
      <w:r w:rsidR="000108F6" w:rsidRPr="00C53A75">
        <w:rPr>
          <w:rFonts w:ascii="Arial" w:hAnsi="Arial" w:cs="Arial"/>
          <w:sz w:val="24"/>
          <w:szCs w:val="24"/>
        </w:rPr>
        <w:t xml:space="preserve"> </w:t>
      </w:r>
      <w:r w:rsidR="00E62908" w:rsidRPr="00C53A75">
        <w:rPr>
          <w:rFonts w:ascii="Arial" w:hAnsi="Arial" w:cs="Arial"/>
          <w:sz w:val="24"/>
          <w:szCs w:val="24"/>
        </w:rPr>
        <w:t xml:space="preserve">do respectivo extrato no Diário Oficial do Estado, a qual deverá ser providenciada pelo </w:t>
      </w:r>
      <w:r w:rsidR="00E62908" w:rsidRPr="00C53A75">
        <w:rPr>
          <w:rFonts w:ascii="Arial" w:hAnsi="Arial" w:cs="Arial"/>
          <w:b/>
          <w:sz w:val="24"/>
          <w:szCs w:val="24"/>
        </w:rPr>
        <w:t>DETRAN/PR</w:t>
      </w:r>
      <w:r w:rsidR="00E62908" w:rsidRPr="00C53A75">
        <w:rPr>
          <w:rFonts w:ascii="Arial" w:hAnsi="Arial" w:cs="Arial"/>
          <w:sz w:val="24"/>
          <w:szCs w:val="24"/>
        </w:rPr>
        <w:t>, na forma do Art. 110 da Lei Estadual n.º15.608/2007.</w:t>
      </w:r>
    </w:p>
    <w:p w14:paraId="4CA259C6" w14:textId="77777777" w:rsidR="00594384" w:rsidRPr="00C53A75" w:rsidRDefault="00594384" w:rsidP="00C53A75">
      <w:pPr>
        <w:tabs>
          <w:tab w:val="left" w:pos="1683"/>
        </w:tabs>
        <w:ind w:right="83"/>
        <w:jc w:val="both"/>
        <w:rPr>
          <w:rFonts w:ascii="Arial" w:hAnsi="Arial" w:cs="Arial"/>
          <w:sz w:val="24"/>
          <w:szCs w:val="24"/>
        </w:rPr>
      </w:pPr>
    </w:p>
    <w:p w14:paraId="34D102AE" w14:textId="39F9A5B5" w:rsidR="00E62908" w:rsidRPr="00C53A75" w:rsidRDefault="004E7564" w:rsidP="00C53A75">
      <w:pPr>
        <w:tabs>
          <w:tab w:val="left" w:pos="1683"/>
        </w:tabs>
        <w:ind w:right="83"/>
        <w:jc w:val="both"/>
        <w:rPr>
          <w:rFonts w:ascii="Arial" w:hAnsi="Arial" w:cs="Arial"/>
          <w:sz w:val="24"/>
          <w:szCs w:val="24"/>
        </w:rPr>
      </w:pPr>
      <w:r w:rsidRPr="00C53A75">
        <w:rPr>
          <w:rFonts w:ascii="Arial" w:hAnsi="Arial" w:cs="Arial"/>
          <w:b/>
          <w:sz w:val="24"/>
          <w:szCs w:val="24"/>
        </w:rPr>
        <w:t>12.2.</w:t>
      </w:r>
      <w:r w:rsidRPr="00C53A75">
        <w:rPr>
          <w:rFonts w:ascii="Arial" w:hAnsi="Arial" w:cs="Arial"/>
          <w:sz w:val="24"/>
          <w:szCs w:val="24"/>
        </w:rPr>
        <w:t xml:space="preserve"> </w:t>
      </w:r>
      <w:r w:rsidR="00E62908" w:rsidRPr="00C53A75">
        <w:rPr>
          <w:rFonts w:ascii="Arial" w:hAnsi="Arial" w:cs="Arial"/>
          <w:sz w:val="24"/>
          <w:szCs w:val="24"/>
        </w:rPr>
        <w:t xml:space="preserve">O </w:t>
      </w:r>
      <w:r w:rsidR="00E62908" w:rsidRPr="00C53A75">
        <w:rPr>
          <w:rFonts w:ascii="Arial" w:hAnsi="Arial" w:cs="Arial"/>
          <w:b/>
          <w:sz w:val="24"/>
          <w:szCs w:val="24"/>
        </w:rPr>
        <w:t>DETRAN/PR</w:t>
      </w:r>
      <w:r w:rsidR="00E62908" w:rsidRPr="00C53A75">
        <w:rPr>
          <w:rFonts w:ascii="Arial" w:hAnsi="Arial" w:cs="Arial"/>
          <w:sz w:val="24"/>
          <w:szCs w:val="24"/>
        </w:rPr>
        <w:t xml:space="preserve"> e o </w:t>
      </w:r>
      <w:r w:rsidR="00E62908" w:rsidRPr="00C53A75">
        <w:rPr>
          <w:rFonts w:ascii="Arial" w:hAnsi="Arial" w:cs="Arial"/>
          <w:b/>
          <w:sz w:val="24"/>
          <w:szCs w:val="24"/>
        </w:rPr>
        <w:t>MUNICÍPIO</w:t>
      </w:r>
      <w:r w:rsidR="00E62908" w:rsidRPr="00C53A75">
        <w:rPr>
          <w:rFonts w:ascii="Arial" w:hAnsi="Arial" w:cs="Arial"/>
          <w:sz w:val="24"/>
          <w:szCs w:val="24"/>
        </w:rPr>
        <w:t xml:space="preserve"> deverão disponibilizar, por meio da internet ou, na sua falta, em sua sede, em local de fácil visibilidade, consulta ao extrato deste convênio, </w:t>
      </w:r>
      <w:r w:rsidR="00E62908" w:rsidRPr="00C53A75">
        <w:rPr>
          <w:rFonts w:ascii="Arial" w:hAnsi="Arial" w:cs="Arial"/>
          <w:sz w:val="24"/>
          <w:szCs w:val="24"/>
        </w:rPr>
        <w:lastRenderedPageBreak/>
        <w:t>contendo, pelo menos, o objeto, a finalidade, os valores e as datas de liberação e detalhamento na aplicação dos recursos, bem como as contratações realizadas para a execução do objeto pactuado, ou inserir “link”em sua página eletrônica oficial que possibilite acesso direto ao portal de convênios.</w:t>
      </w:r>
    </w:p>
    <w:p w14:paraId="5160AA1F" w14:textId="77777777" w:rsidR="00E62908" w:rsidRPr="00C53A75" w:rsidRDefault="00E62908" w:rsidP="00C53A75">
      <w:pPr>
        <w:pStyle w:val="Ttulo1"/>
        <w:spacing w:before="0"/>
        <w:ind w:left="0"/>
        <w:jc w:val="both"/>
        <w:rPr>
          <w:rFonts w:ascii="Arial" w:hAnsi="Arial" w:cs="Arial"/>
        </w:rPr>
      </w:pPr>
    </w:p>
    <w:p w14:paraId="2306449A" w14:textId="0B5ACC16" w:rsidR="00E62908" w:rsidRDefault="00E62908" w:rsidP="00C53A75">
      <w:pPr>
        <w:pStyle w:val="Ttulo1"/>
        <w:spacing w:before="0"/>
        <w:ind w:left="0"/>
        <w:jc w:val="both"/>
        <w:rPr>
          <w:rFonts w:ascii="Arial" w:hAnsi="Arial" w:cs="Arial"/>
        </w:rPr>
      </w:pPr>
      <w:r w:rsidRPr="00C53A75">
        <w:rPr>
          <w:rFonts w:ascii="Arial" w:hAnsi="Arial" w:cs="Arial"/>
        </w:rPr>
        <w:t xml:space="preserve">CLÁUSULA DÉCIMA  </w:t>
      </w:r>
      <w:r w:rsidR="008C231D" w:rsidRPr="00C53A75">
        <w:rPr>
          <w:rFonts w:ascii="Arial" w:hAnsi="Arial" w:cs="Arial"/>
        </w:rPr>
        <w:t xml:space="preserve">TERCEIRA </w:t>
      </w:r>
      <w:r w:rsidRPr="00C53A75">
        <w:rPr>
          <w:rFonts w:ascii="Arial" w:hAnsi="Arial" w:cs="Arial"/>
        </w:rPr>
        <w:t>–</w:t>
      </w:r>
      <w:r w:rsidR="008C231D" w:rsidRPr="00C53A75">
        <w:rPr>
          <w:rFonts w:ascii="Arial" w:hAnsi="Arial" w:cs="Arial"/>
        </w:rPr>
        <w:t xml:space="preserve"> </w:t>
      </w:r>
      <w:r w:rsidRPr="00C53A75">
        <w:rPr>
          <w:rFonts w:ascii="Arial" w:hAnsi="Arial" w:cs="Arial"/>
        </w:rPr>
        <w:t>FORO</w:t>
      </w:r>
    </w:p>
    <w:p w14:paraId="35542296" w14:textId="77777777" w:rsidR="00594384" w:rsidRPr="00C53A75" w:rsidRDefault="00594384" w:rsidP="00C53A75">
      <w:pPr>
        <w:pStyle w:val="Ttulo1"/>
        <w:spacing w:before="0"/>
        <w:ind w:left="0"/>
        <w:jc w:val="both"/>
        <w:rPr>
          <w:rFonts w:ascii="Arial" w:hAnsi="Arial" w:cs="Arial"/>
        </w:rPr>
      </w:pPr>
    </w:p>
    <w:p w14:paraId="42827F2B" w14:textId="6AC62EAA" w:rsidR="00DF03D8" w:rsidRPr="00C53A75" w:rsidRDefault="008C231D" w:rsidP="00C53A75">
      <w:pPr>
        <w:pStyle w:val="Corpodetexto"/>
        <w:jc w:val="both"/>
        <w:rPr>
          <w:rFonts w:ascii="Arial" w:hAnsi="Arial" w:cs="Arial"/>
        </w:rPr>
      </w:pPr>
      <w:r w:rsidRPr="00C53A75">
        <w:rPr>
          <w:rFonts w:ascii="Arial" w:hAnsi="Arial" w:cs="Arial"/>
          <w:b/>
        </w:rPr>
        <w:t>13.1.</w:t>
      </w:r>
      <w:r w:rsidRPr="00C53A75">
        <w:rPr>
          <w:rFonts w:ascii="Arial" w:hAnsi="Arial" w:cs="Arial"/>
        </w:rPr>
        <w:t xml:space="preserve"> </w:t>
      </w:r>
      <w:r w:rsidR="006401D9" w:rsidRPr="00C53A75">
        <w:rPr>
          <w:rFonts w:ascii="Arial" w:hAnsi="Arial" w:cs="Arial"/>
        </w:rPr>
        <w:t>Fica eleito o foro da Comarca de Curitiba para dirimir quaisquer dúvidas oriundas com o presente termo, renunciando as partes a qualquer outro.</w:t>
      </w:r>
    </w:p>
    <w:p w14:paraId="23556971" w14:textId="77777777" w:rsidR="00262144" w:rsidRPr="00C53A75" w:rsidRDefault="00262144" w:rsidP="00C53A75">
      <w:pPr>
        <w:pStyle w:val="Corpodetexto"/>
        <w:jc w:val="both"/>
        <w:rPr>
          <w:rFonts w:ascii="Arial" w:hAnsi="Arial" w:cs="Arial"/>
        </w:rPr>
      </w:pPr>
    </w:p>
    <w:p w14:paraId="0211AEDA" w14:textId="578081CC" w:rsidR="00DC5EAF" w:rsidRDefault="006401D9" w:rsidP="00593412">
      <w:pPr>
        <w:pStyle w:val="Corpodetexto"/>
        <w:jc w:val="both"/>
        <w:rPr>
          <w:rFonts w:ascii="Arial" w:hAnsi="Arial" w:cs="Arial"/>
        </w:rPr>
      </w:pPr>
      <w:r w:rsidRPr="00C53A75">
        <w:rPr>
          <w:rFonts w:ascii="Arial" w:hAnsi="Arial" w:cs="Arial"/>
        </w:rPr>
        <w:t>E por estarem de comum acordo com as cláusulas do presente instrumento, firmam o mesmo em 02 (duas) vias de igual teor e forma, perante 02 (duas) testemunhas.</w:t>
      </w:r>
    </w:p>
    <w:p w14:paraId="780048F2" w14:textId="3DFB63F3" w:rsidR="0041328B" w:rsidRDefault="0041328B" w:rsidP="00593412">
      <w:pPr>
        <w:pStyle w:val="Corpodetexto"/>
        <w:jc w:val="both"/>
        <w:rPr>
          <w:rFonts w:ascii="Arial" w:hAnsi="Arial" w:cs="Arial"/>
        </w:rPr>
      </w:pPr>
    </w:p>
    <w:p w14:paraId="70363AD0" w14:textId="654BC6E4" w:rsidR="0041328B" w:rsidRDefault="0041328B" w:rsidP="00593412">
      <w:pPr>
        <w:pStyle w:val="Corpodetexto"/>
        <w:jc w:val="both"/>
        <w:rPr>
          <w:rFonts w:ascii="Arial" w:hAnsi="Arial" w:cs="Arial"/>
        </w:rPr>
      </w:pPr>
    </w:p>
    <w:p w14:paraId="2719FDC2" w14:textId="2B28C8A8" w:rsidR="0041328B" w:rsidRDefault="0041328B" w:rsidP="00593412">
      <w:pPr>
        <w:pStyle w:val="Corpodetexto"/>
        <w:jc w:val="both"/>
        <w:rPr>
          <w:rFonts w:ascii="Arial" w:hAnsi="Arial" w:cs="Arial"/>
        </w:rPr>
      </w:pPr>
    </w:p>
    <w:p w14:paraId="56A68BF4" w14:textId="4E53EEF3" w:rsidR="0041328B" w:rsidRDefault="0041328B" w:rsidP="00593412">
      <w:pPr>
        <w:pStyle w:val="Corpodetexto"/>
        <w:jc w:val="both"/>
        <w:rPr>
          <w:rFonts w:ascii="Arial" w:hAnsi="Arial" w:cs="Arial"/>
        </w:rPr>
      </w:pPr>
    </w:p>
    <w:p w14:paraId="0502BBEB" w14:textId="54EFDF77" w:rsidR="0041328B" w:rsidRDefault="0041328B" w:rsidP="00593412">
      <w:pPr>
        <w:pStyle w:val="Corpodetexto"/>
        <w:jc w:val="both"/>
        <w:rPr>
          <w:rFonts w:ascii="Arial" w:hAnsi="Arial" w:cs="Arial"/>
        </w:rPr>
      </w:pPr>
    </w:p>
    <w:p w14:paraId="115CC1CF" w14:textId="491AAB51" w:rsidR="0041328B" w:rsidRPr="0041328B" w:rsidRDefault="0041328B" w:rsidP="0041328B">
      <w:pPr>
        <w:pStyle w:val="Standard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:...........................................................</w:t>
      </w:r>
      <w:r>
        <w:rPr>
          <w:rFonts w:ascii="Arial" w:hAnsi="Arial" w:cs="Arial"/>
          <w:sz w:val="24"/>
          <w:szCs w:val="24"/>
        </w:rPr>
        <w:t>....</w:t>
      </w:r>
      <w:r w:rsidRPr="004132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.</w:t>
      </w:r>
      <w:r>
        <w:rPr>
          <w:rFonts w:ascii="Arial" w:hAnsi="Arial" w:cs="Arial"/>
          <w:sz w:val="24"/>
          <w:szCs w:val="24"/>
        </w:rPr>
        <w:t>.......................................................</w:t>
      </w:r>
      <w:r>
        <w:rPr>
          <w:rFonts w:ascii="Arial" w:hAnsi="Arial" w:cs="Arial"/>
          <w:sz w:val="24"/>
          <w:szCs w:val="24"/>
        </w:rPr>
        <w:t>..</w:t>
      </w:r>
    </w:p>
    <w:p w14:paraId="1244840D" w14:textId="2199A0DC" w:rsidR="0041328B" w:rsidRDefault="0041328B" w:rsidP="0041328B">
      <w:pPr>
        <w:pStyle w:val="Corpodetex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color w:val="00000A"/>
        </w:rPr>
        <w:t xml:space="preserve"> </w:t>
      </w:r>
      <w:r w:rsidRPr="0041328B">
        <w:rPr>
          <w:rFonts w:ascii="Arial" w:hAnsi="Arial" w:cs="Arial"/>
          <w:color w:val="00000A"/>
        </w:rPr>
        <w:t xml:space="preserve"> </w:t>
      </w:r>
      <w:r w:rsidRPr="00F00D48">
        <w:rPr>
          <w:rFonts w:ascii="Arial" w:hAnsi="Arial" w:cs="Arial"/>
          <w:color w:val="00000A"/>
          <w:highlight w:val="yellow"/>
        </w:rPr>
        <w:t>[</w:t>
      </w:r>
      <w:r>
        <w:rPr>
          <w:rFonts w:ascii="Arial" w:hAnsi="Arial" w:cs="Arial"/>
          <w:color w:val="00000A"/>
          <w:highlight w:val="yellow"/>
        </w:rPr>
        <w:t>NOME E SOBRENOME</w:t>
      </w:r>
      <w:r w:rsidRPr="00F00D48">
        <w:rPr>
          <w:rFonts w:ascii="Arial" w:hAnsi="Arial" w:cs="Arial"/>
          <w:color w:val="00000A"/>
          <w:highlight w:val="yellow"/>
        </w:rPr>
        <w:t>]</w:t>
      </w:r>
      <w:r>
        <w:rPr>
          <w:rFonts w:ascii="Arial" w:hAnsi="Arial" w:cs="Arial"/>
          <w:color w:val="00000A"/>
        </w:rPr>
        <w:tab/>
      </w:r>
      <w:r>
        <w:rPr>
          <w:rFonts w:ascii="Arial" w:hAnsi="Arial" w:cs="Arial"/>
          <w:color w:val="00000A"/>
        </w:rPr>
        <w:tab/>
      </w:r>
      <w:r>
        <w:rPr>
          <w:rFonts w:ascii="Arial" w:hAnsi="Arial" w:cs="Arial"/>
          <w:color w:val="00000A"/>
        </w:rPr>
        <w:tab/>
      </w:r>
      <w:r>
        <w:rPr>
          <w:rFonts w:ascii="Arial" w:hAnsi="Arial" w:cs="Arial"/>
          <w:color w:val="00000A"/>
        </w:rPr>
        <w:tab/>
      </w:r>
      <w:bookmarkStart w:id="0" w:name="_GoBack"/>
      <w:bookmarkEnd w:id="0"/>
      <w:r w:rsidRPr="00F00D48">
        <w:rPr>
          <w:rFonts w:ascii="Arial" w:hAnsi="Arial" w:cs="Arial"/>
          <w:color w:val="00000A"/>
          <w:highlight w:val="yellow"/>
        </w:rPr>
        <w:t>[</w:t>
      </w:r>
      <w:r>
        <w:rPr>
          <w:rFonts w:ascii="Arial" w:hAnsi="Arial" w:cs="Arial"/>
          <w:color w:val="00000A"/>
          <w:highlight w:val="yellow"/>
        </w:rPr>
        <w:t>NOME E SOBRENOME</w:t>
      </w:r>
      <w:r w:rsidRPr="00F00D48">
        <w:rPr>
          <w:rFonts w:ascii="Arial" w:hAnsi="Arial" w:cs="Arial"/>
          <w:color w:val="00000A"/>
          <w:highlight w:val="yellow"/>
        </w:rPr>
        <w:t>]</w:t>
      </w:r>
    </w:p>
    <w:p w14:paraId="72567603" w14:textId="48EC0571" w:rsidR="0041328B" w:rsidRPr="00593412" w:rsidRDefault="0041328B" w:rsidP="0041328B">
      <w:pPr>
        <w:pStyle w:val="Corpodetex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Diretor Geral do DETRAN/PR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Prefeito Municipal de </w:t>
      </w:r>
      <w:r w:rsidRPr="00F00D48">
        <w:rPr>
          <w:rFonts w:ascii="Arial" w:hAnsi="Arial" w:cs="Arial"/>
          <w:color w:val="00000A"/>
          <w:highlight w:val="yellow"/>
        </w:rPr>
        <w:t>[XXXXXXXXXX]</w:t>
      </w:r>
    </w:p>
    <w:p w14:paraId="31991EB5" w14:textId="0B00CE6E" w:rsidR="00857834" w:rsidRDefault="00857834" w:rsidP="00676A04">
      <w:pPr>
        <w:spacing w:before="120" w:after="120" w:line="360" w:lineRule="auto"/>
        <w:jc w:val="both"/>
        <w:rPr>
          <w:rFonts w:ascii="Arial" w:hAnsi="Arial" w:cs="Arial"/>
        </w:rPr>
      </w:pPr>
    </w:p>
    <w:p w14:paraId="38FC006B" w14:textId="36A8D406" w:rsidR="0041328B" w:rsidRDefault="0041328B" w:rsidP="00676A04">
      <w:pPr>
        <w:spacing w:before="120" w:after="120" w:line="360" w:lineRule="auto"/>
        <w:jc w:val="both"/>
        <w:rPr>
          <w:rFonts w:ascii="Arial" w:hAnsi="Arial" w:cs="Arial"/>
        </w:rPr>
      </w:pPr>
    </w:p>
    <w:p w14:paraId="05DACB24" w14:textId="35AFD934" w:rsidR="0041328B" w:rsidRDefault="0041328B" w:rsidP="00676A04">
      <w:pPr>
        <w:spacing w:before="120" w:after="120" w:line="360" w:lineRule="auto"/>
        <w:jc w:val="both"/>
        <w:rPr>
          <w:rFonts w:ascii="Arial" w:hAnsi="Arial" w:cs="Arial"/>
        </w:rPr>
      </w:pPr>
    </w:p>
    <w:tbl>
      <w:tblPr>
        <w:tblW w:w="18710" w:type="dxa"/>
        <w:tblInd w:w="-1701" w:type="dxa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7341"/>
        <w:gridCol w:w="11369"/>
      </w:tblGrid>
      <w:tr w:rsidR="0041328B" w14:paraId="5D9C45D5" w14:textId="77777777" w:rsidTr="007059EC">
        <w:trPr>
          <w:trHeight w:hRule="exact" w:val="307"/>
        </w:trPr>
        <w:tc>
          <w:tcPr>
            <w:tcW w:w="18709" w:type="dxa"/>
            <w:gridSpan w:val="2"/>
            <w:shd w:val="clear" w:color="auto" w:fill="auto"/>
          </w:tcPr>
          <w:p w14:paraId="6207BAF5" w14:textId="77777777" w:rsidR="0041328B" w:rsidRDefault="0041328B" w:rsidP="007059EC">
            <w:pPr>
              <w:pStyle w:val="Standard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Testemunhas:</w:t>
            </w:r>
          </w:p>
        </w:tc>
      </w:tr>
      <w:tr w:rsidR="0041328B" w14:paraId="5BBAF870" w14:textId="77777777" w:rsidTr="007059EC">
        <w:trPr>
          <w:trHeight w:hRule="exact" w:val="382"/>
        </w:trPr>
        <w:tc>
          <w:tcPr>
            <w:tcW w:w="7341" w:type="dxa"/>
            <w:shd w:val="clear" w:color="auto" w:fill="auto"/>
          </w:tcPr>
          <w:p w14:paraId="7CC08B67" w14:textId="70207242" w:rsidR="0041328B" w:rsidRDefault="0041328B" w:rsidP="007059EC">
            <w:pPr>
              <w:pStyle w:val="Standard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Nome:...........................................................</w:t>
            </w:r>
            <w:r>
              <w:rPr>
                <w:rFonts w:ascii="Arial" w:hAnsi="Arial" w:cs="Arial"/>
                <w:sz w:val="24"/>
                <w:szCs w:val="24"/>
              </w:rPr>
              <w:t>.......................</w:t>
            </w:r>
            <w:proofErr w:type="gramEnd"/>
          </w:p>
          <w:p w14:paraId="01B0F884" w14:textId="77777777" w:rsidR="0041328B" w:rsidRDefault="0041328B" w:rsidP="007059EC">
            <w:pPr>
              <w:pStyle w:val="Standard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D3A8A6F" w14:textId="77777777" w:rsidR="0041328B" w:rsidRDefault="0041328B" w:rsidP="007059EC">
            <w:pPr>
              <w:pStyle w:val="Standard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</w:t>
            </w:r>
          </w:p>
        </w:tc>
        <w:tc>
          <w:tcPr>
            <w:tcW w:w="11368" w:type="dxa"/>
            <w:shd w:val="clear" w:color="auto" w:fill="auto"/>
          </w:tcPr>
          <w:p w14:paraId="49DDC427" w14:textId="77777777" w:rsidR="0041328B" w:rsidRDefault="0041328B" w:rsidP="007059EC">
            <w:pPr>
              <w:pStyle w:val="Standard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Nome:..........................................................................................</w:t>
            </w:r>
          </w:p>
        </w:tc>
      </w:tr>
      <w:tr w:rsidR="0041328B" w14:paraId="7B805B84" w14:textId="77777777" w:rsidTr="007059EC">
        <w:trPr>
          <w:trHeight w:hRule="exact" w:val="371"/>
        </w:trPr>
        <w:tc>
          <w:tcPr>
            <w:tcW w:w="7341" w:type="dxa"/>
            <w:shd w:val="clear" w:color="auto" w:fill="auto"/>
          </w:tcPr>
          <w:p w14:paraId="2ED9CC96" w14:textId="4725AA60" w:rsidR="0041328B" w:rsidRDefault="0041328B" w:rsidP="007059EC">
            <w:pPr>
              <w:pStyle w:val="Standard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CPF: ............................................................</w:t>
            </w:r>
            <w:r>
              <w:rPr>
                <w:rFonts w:ascii="Arial" w:hAnsi="Arial" w:cs="Arial"/>
                <w:sz w:val="24"/>
                <w:szCs w:val="24"/>
              </w:rPr>
              <w:t>........................</w:t>
            </w:r>
          </w:p>
        </w:tc>
        <w:tc>
          <w:tcPr>
            <w:tcW w:w="11368" w:type="dxa"/>
            <w:shd w:val="clear" w:color="auto" w:fill="auto"/>
          </w:tcPr>
          <w:p w14:paraId="748A5F8B" w14:textId="77777777" w:rsidR="0041328B" w:rsidRDefault="0041328B" w:rsidP="007059EC">
            <w:pPr>
              <w:pStyle w:val="Standard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CPF: ...........................................................................................</w:t>
            </w:r>
          </w:p>
        </w:tc>
      </w:tr>
      <w:tr w:rsidR="0041328B" w14:paraId="2FB881B8" w14:textId="77777777" w:rsidTr="007059EC">
        <w:trPr>
          <w:trHeight w:hRule="exact" w:val="695"/>
        </w:trPr>
        <w:tc>
          <w:tcPr>
            <w:tcW w:w="7341" w:type="dxa"/>
            <w:shd w:val="clear" w:color="auto" w:fill="auto"/>
          </w:tcPr>
          <w:p w14:paraId="0643D942" w14:textId="77777777" w:rsidR="0041328B" w:rsidRDefault="0041328B" w:rsidP="007059EC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3F267A7" w14:textId="5ECF4295" w:rsidR="0041328B" w:rsidRDefault="0041328B" w:rsidP="007059EC">
            <w:pPr>
              <w:pStyle w:val="Standard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.:.............................................................</w:t>
            </w:r>
            <w:r>
              <w:rPr>
                <w:rFonts w:ascii="Arial" w:hAnsi="Arial" w:cs="Arial"/>
                <w:sz w:val="24"/>
                <w:szCs w:val="24"/>
              </w:rPr>
              <w:t>........................</w:t>
            </w:r>
            <w:proofErr w:type="gramEnd"/>
          </w:p>
          <w:p w14:paraId="357F7817" w14:textId="77777777" w:rsidR="0041328B" w:rsidRDefault="0041328B" w:rsidP="007059EC">
            <w:pPr>
              <w:pStyle w:val="Standard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8" w:type="dxa"/>
            <w:shd w:val="clear" w:color="auto" w:fill="auto"/>
          </w:tcPr>
          <w:p w14:paraId="762EDF19" w14:textId="77777777" w:rsidR="0041328B" w:rsidRDefault="0041328B" w:rsidP="007059EC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F31ACA0" w14:textId="77777777" w:rsidR="0041328B" w:rsidRDefault="0041328B" w:rsidP="007059EC">
            <w:pPr>
              <w:pStyle w:val="Standard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" w:name="_Hlk17458196"/>
            <w:bookmarkEnd w:id="1"/>
            <w:r>
              <w:rPr>
                <w:rFonts w:ascii="Arial" w:hAnsi="Arial" w:cs="Arial"/>
                <w:sz w:val="24"/>
                <w:szCs w:val="24"/>
              </w:rPr>
              <w:t>Ass.: .........................................................................................................................................................</w:t>
            </w:r>
          </w:p>
        </w:tc>
      </w:tr>
    </w:tbl>
    <w:p w14:paraId="5455329B" w14:textId="77777777" w:rsidR="0041328B" w:rsidRDefault="0041328B" w:rsidP="0041328B">
      <w:pPr>
        <w:pStyle w:val="Standard"/>
        <w:tabs>
          <w:tab w:val="left" w:pos="284"/>
        </w:tabs>
        <w:spacing w:line="240" w:lineRule="auto"/>
        <w:jc w:val="both"/>
        <w:rPr>
          <w:rFonts w:ascii="Arial" w:eastAsia="Myriad Pro" w:hAnsi="Arial" w:cs="Arial"/>
          <w:sz w:val="24"/>
          <w:szCs w:val="24"/>
        </w:rPr>
      </w:pPr>
    </w:p>
    <w:p w14:paraId="362C716A" w14:textId="77777777" w:rsidR="0041328B" w:rsidRPr="008C231D" w:rsidRDefault="0041328B" w:rsidP="00676A04">
      <w:pPr>
        <w:spacing w:before="120" w:after="120" w:line="360" w:lineRule="auto"/>
        <w:jc w:val="both"/>
        <w:rPr>
          <w:rFonts w:ascii="Arial" w:hAnsi="Arial" w:cs="Arial"/>
        </w:rPr>
      </w:pPr>
    </w:p>
    <w:sectPr w:rsidR="0041328B" w:rsidRPr="008C231D" w:rsidSect="009B5598">
      <w:headerReference w:type="even" r:id="rId8"/>
      <w:headerReference w:type="default" r:id="rId9"/>
      <w:headerReference w:type="first" r:id="rId10"/>
      <w:pgSz w:w="12550" w:h="17640"/>
      <w:pgMar w:top="1702" w:right="1351" w:bottom="1276" w:left="1701" w:header="330" w:footer="53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134BD" w14:textId="77777777" w:rsidR="00B30920" w:rsidRDefault="00B30920">
      <w:r>
        <w:separator/>
      </w:r>
    </w:p>
  </w:endnote>
  <w:endnote w:type="continuationSeparator" w:id="0">
    <w:p w14:paraId="7E09EBFD" w14:textId="77777777" w:rsidR="00B30920" w:rsidRDefault="00B30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54B29" w14:textId="77777777" w:rsidR="00B30920" w:rsidRDefault="00B30920">
      <w:r>
        <w:separator/>
      </w:r>
    </w:p>
  </w:footnote>
  <w:footnote w:type="continuationSeparator" w:id="0">
    <w:p w14:paraId="6489641F" w14:textId="77777777" w:rsidR="00B30920" w:rsidRDefault="00B30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27F89" w14:textId="77777777" w:rsidR="007C388B" w:rsidRDefault="00B30920">
    <w:pPr>
      <w:pStyle w:val="Cabealho"/>
    </w:pPr>
    <w:r>
      <w:rPr>
        <w:noProof/>
      </w:rPr>
      <w:pict w14:anchorId="6B577C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6129610" o:spid="_x0000_s2050" type="#_x0000_t136" style="position:absolute;margin-left:0;margin-top:0;width:520.8pt;height:148.8pt;rotation:315;z-index:-251654144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MINU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15" w:type="dxa"/>
      <w:tblInd w:w="9" w:type="dxa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1125"/>
      <w:gridCol w:w="7890"/>
    </w:tblGrid>
    <w:tr w:rsidR="00593412" w14:paraId="767F152E" w14:textId="77777777" w:rsidTr="00394090">
      <w:trPr>
        <w:cantSplit/>
      </w:trPr>
      <w:tc>
        <w:tcPr>
          <w:tcW w:w="1125" w:type="dxa"/>
          <w:shd w:val="clear" w:color="auto" w:fill="auto"/>
        </w:tcPr>
        <w:p w14:paraId="4D0C11A3" w14:textId="77777777" w:rsidR="00593412" w:rsidRDefault="00593412" w:rsidP="00593412">
          <w:pPr>
            <w:pStyle w:val="Contedodatabela"/>
            <w:snapToGrid w:val="0"/>
          </w:pPr>
          <w:r>
            <w:rPr>
              <w:noProof/>
              <w:lang w:eastAsia="pt-BR"/>
            </w:rPr>
            <w:drawing>
              <wp:anchor distT="0" distB="0" distL="114300" distR="117475" simplePos="0" relativeHeight="251666432" behindDoc="1" locked="0" layoutInCell="1" allowOverlap="1" wp14:anchorId="045C7C07" wp14:editId="6B0EC4D3">
                <wp:simplePos x="0" y="0"/>
                <wp:positionH relativeFrom="column">
                  <wp:posOffset>71755</wp:posOffset>
                </wp:positionH>
                <wp:positionV relativeFrom="paragraph">
                  <wp:posOffset>40005</wp:posOffset>
                </wp:positionV>
                <wp:extent cx="492125" cy="612140"/>
                <wp:effectExtent l="0" t="0" r="0" b="0"/>
                <wp:wrapSquare wrapText="bothSides"/>
                <wp:docPr id="1" name="Figura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900" t="-729" r="-900" b="-7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2125" cy="612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889" w:type="dxa"/>
          <w:shd w:val="clear" w:color="auto" w:fill="auto"/>
          <w:vAlign w:val="center"/>
        </w:tcPr>
        <w:p w14:paraId="630D81D7" w14:textId="77777777" w:rsidR="00593412" w:rsidRDefault="00593412" w:rsidP="00593412">
          <w:pPr>
            <w:pStyle w:val="Standard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ESTADO DO PARANÁ</w:t>
          </w:r>
        </w:p>
        <w:p w14:paraId="183AF6F7" w14:textId="77777777" w:rsidR="00593412" w:rsidRDefault="00593412" w:rsidP="00593412">
          <w:pPr>
            <w:pStyle w:val="Standard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Procuradoria-Geral do Estado do Paraná</w:t>
          </w:r>
        </w:p>
        <w:p w14:paraId="29211DC0" w14:textId="77777777" w:rsidR="00593412" w:rsidRDefault="00593412" w:rsidP="00593412">
          <w:pPr>
            <w:pStyle w:val="Standard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Gabinete da Procuradora-Geral</w:t>
          </w:r>
        </w:p>
      </w:tc>
    </w:tr>
  </w:tbl>
  <w:p w14:paraId="4B02B484" w14:textId="135A4664" w:rsidR="007C388B" w:rsidRDefault="00B30920">
    <w:pPr>
      <w:pStyle w:val="Cabealho"/>
    </w:pPr>
    <w:r>
      <w:rPr>
        <w:noProof/>
      </w:rPr>
      <w:pict w14:anchorId="1650C0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6129611" o:spid="_x0000_s2051" type="#_x0000_t136" style="position:absolute;margin-left:0;margin-top:0;width:520.8pt;height:148.8pt;rotation:315;z-index:-25165209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MINUT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BF27D" w14:textId="77777777" w:rsidR="007C388B" w:rsidRDefault="00B30920">
    <w:pPr>
      <w:pStyle w:val="Cabealho"/>
    </w:pPr>
    <w:r>
      <w:rPr>
        <w:noProof/>
      </w:rPr>
      <w:pict w14:anchorId="3568F00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6129609" o:spid="_x0000_s2049" type="#_x0000_t136" style="position:absolute;margin-left:0;margin-top:0;width:520.8pt;height:148.8pt;rotation:315;z-index:-25165619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MINU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0295"/>
    <w:multiLevelType w:val="hybridMultilevel"/>
    <w:tmpl w:val="F2F43A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93A8B"/>
    <w:multiLevelType w:val="hybridMultilevel"/>
    <w:tmpl w:val="643CB79A"/>
    <w:lvl w:ilvl="0" w:tplc="313C2B66">
      <w:start w:val="1"/>
      <w:numFmt w:val="lowerLetter"/>
      <w:lvlText w:val="%1."/>
      <w:lvlJc w:val="left"/>
      <w:pPr>
        <w:ind w:left="942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F76A81"/>
    <w:multiLevelType w:val="hybridMultilevel"/>
    <w:tmpl w:val="F7700EAC"/>
    <w:lvl w:ilvl="0" w:tplc="4BC66EB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80AE9"/>
    <w:multiLevelType w:val="hybridMultilevel"/>
    <w:tmpl w:val="6E5AEF10"/>
    <w:lvl w:ilvl="0" w:tplc="EE76CF52">
      <w:start w:val="7"/>
      <w:numFmt w:val="decimal"/>
      <w:lvlText w:val="%1."/>
      <w:lvlJc w:val="left"/>
      <w:pPr>
        <w:ind w:left="1658" w:hanging="24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PT" w:eastAsia="pt-PT" w:bidi="pt-PT"/>
      </w:rPr>
    </w:lvl>
    <w:lvl w:ilvl="1" w:tplc="F7A2C374">
      <w:numFmt w:val="bullet"/>
      <w:lvlText w:val="•"/>
      <w:lvlJc w:val="left"/>
      <w:pPr>
        <w:ind w:left="2692" w:hanging="240"/>
      </w:pPr>
      <w:rPr>
        <w:rFonts w:hint="default"/>
        <w:lang w:val="pt-PT" w:eastAsia="pt-PT" w:bidi="pt-PT"/>
      </w:rPr>
    </w:lvl>
    <w:lvl w:ilvl="2" w:tplc="B780186A">
      <w:numFmt w:val="bullet"/>
      <w:lvlText w:val="•"/>
      <w:lvlJc w:val="left"/>
      <w:pPr>
        <w:ind w:left="3725" w:hanging="240"/>
      </w:pPr>
      <w:rPr>
        <w:rFonts w:hint="default"/>
        <w:lang w:val="pt-PT" w:eastAsia="pt-PT" w:bidi="pt-PT"/>
      </w:rPr>
    </w:lvl>
    <w:lvl w:ilvl="3" w:tplc="FEF246D8">
      <w:numFmt w:val="bullet"/>
      <w:lvlText w:val="•"/>
      <w:lvlJc w:val="left"/>
      <w:pPr>
        <w:ind w:left="4757" w:hanging="240"/>
      </w:pPr>
      <w:rPr>
        <w:rFonts w:hint="default"/>
        <w:lang w:val="pt-PT" w:eastAsia="pt-PT" w:bidi="pt-PT"/>
      </w:rPr>
    </w:lvl>
    <w:lvl w:ilvl="4" w:tplc="25360A02">
      <w:numFmt w:val="bullet"/>
      <w:lvlText w:val="•"/>
      <w:lvlJc w:val="left"/>
      <w:pPr>
        <w:ind w:left="5790" w:hanging="240"/>
      </w:pPr>
      <w:rPr>
        <w:rFonts w:hint="default"/>
        <w:lang w:val="pt-PT" w:eastAsia="pt-PT" w:bidi="pt-PT"/>
      </w:rPr>
    </w:lvl>
    <w:lvl w:ilvl="5" w:tplc="4022C4AA">
      <w:numFmt w:val="bullet"/>
      <w:lvlText w:val="•"/>
      <w:lvlJc w:val="left"/>
      <w:pPr>
        <w:ind w:left="6823" w:hanging="240"/>
      </w:pPr>
      <w:rPr>
        <w:rFonts w:hint="default"/>
        <w:lang w:val="pt-PT" w:eastAsia="pt-PT" w:bidi="pt-PT"/>
      </w:rPr>
    </w:lvl>
    <w:lvl w:ilvl="6" w:tplc="46CC62C2">
      <w:numFmt w:val="bullet"/>
      <w:lvlText w:val="•"/>
      <w:lvlJc w:val="left"/>
      <w:pPr>
        <w:ind w:left="7855" w:hanging="240"/>
      </w:pPr>
      <w:rPr>
        <w:rFonts w:hint="default"/>
        <w:lang w:val="pt-PT" w:eastAsia="pt-PT" w:bidi="pt-PT"/>
      </w:rPr>
    </w:lvl>
    <w:lvl w:ilvl="7" w:tplc="1112411C">
      <w:numFmt w:val="bullet"/>
      <w:lvlText w:val="•"/>
      <w:lvlJc w:val="left"/>
      <w:pPr>
        <w:ind w:left="8888" w:hanging="240"/>
      </w:pPr>
      <w:rPr>
        <w:rFonts w:hint="default"/>
        <w:lang w:val="pt-PT" w:eastAsia="pt-PT" w:bidi="pt-PT"/>
      </w:rPr>
    </w:lvl>
    <w:lvl w:ilvl="8" w:tplc="50FAFDE2">
      <w:numFmt w:val="bullet"/>
      <w:lvlText w:val="•"/>
      <w:lvlJc w:val="left"/>
      <w:pPr>
        <w:ind w:left="9921" w:hanging="240"/>
      </w:pPr>
      <w:rPr>
        <w:rFonts w:hint="default"/>
        <w:lang w:val="pt-PT" w:eastAsia="pt-PT" w:bidi="pt-PT"/>
      </w:rPr>
    </w:lvl>
  </w:abstractNum>
  <w:abstractNum w:abstractNumId="4" w15:restartNumberingAfterBreak="0">
    <w:nsid w:val="214A3A45"/>
    <w:multiLevelType w:val="hybridMultilevel"/>
    <w:tmpl w:val="45D6A6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871D4"/>
    <w:multiLevelType w:val="hybridMultilevel"/>
    <w:tmpl w:val="6C520A18"/>
    <w:lvl w:ilvl="0" w:tplc="B8808294">
      <w:start w:val="1"/>
      <w:numFmt w:val="lowerLetter"/>
      <w:lvlText w:val="%1)"/>
      <w:lvlJc w:val="left"/>
      <w:pPr>
        <w:ind w:left="1418" w:hanging="298"/>
      </w:pPr>
      <w:rPr>
        <w:rFonts w:ascii="Arial" w:eastAsia="Times New Roman" w:hAnsi="Arial" w:cs="Arial"/>
        <w:spacing w:val="-29"/>
        <w:w w:val="99"/>
        <w:sz w:val="22"/>
        <w:szCs w:val="22"/>
        <w:lang w:val="pt-PT" w:eastAsia="pt-PT" w:bidi="pt-PT"/>
      </w:rPr>
    </w:lvl>
    <w:lvl w:ilvl="1" w:tplc="7938F2AC">
      <w:numFmt w:val="bullet"/>
      <w:lvlText w:val="•"/>
      <w:lvlJc w:val="left"/>
      <w:pPr>
        <w:ind w:left="2476" w:hanging="298"/>
      </w:pPr>
      <w:rPr>
        <w:rFonts w:hint="default"/>
        <w:lang w:val="pt-PT" w:eastAsia="pt-PT" w:bidi="pt-PT"/>
      </w:rPr>
    </w:lvl>
    <w:lvl w:ilvl="2" w:tplc="6BE6CF94">
      <w:numFmt w:val="bullet"/>
      <w:lvlText w:val="•"/>
      <w:lvlJc w:val="left"/>
      <w:pPr>
        <w:ind w:left="3533" w:hanging="298"/>
      </w:pPr>
      <w:rPr>
        <w:rFonts w:hint="default"/>
        <w:lang w:val="pt-PT" w:eastAsia="pt-PT" w:bidi="pt-PT"/>
      </w:rPr>
    </w:lvl>
    <w:lvl w:ilvl="3" w:tplc="E18C7894">
      <w:numFmt w:val="bullet"/>
      <w:lvlText w:val="•"/>
      <w:lvlJc w:val="left"/>
      <w:pPr>
        <w:ind w:left="4589" w:hanging="298"/>
      </w:pPr>
      <w:rPr>
        <w:rFonts w:hint="default"/>
        <w:lang w:val="pt-PT" w:eastAsia="pt-PT" w:bidi="pt-PT"/>
      </w:rPr>
    </w:lvl>
    <w:lvl w:ilvl="4" w:tplc="4EBE4B3C">
      <w:numFmt w:val="bullet"/>
      <w:lvlText w:val="•"/>
      <w:lvlJc w:val="left"/>
      <w:pPr>
        <w:ind w:left="5646" w:hanging="298"/>
      </w:pPr>
      <w:rPr>
        <w:rFonts w:hint="default"/>
        <w:lang w:val="pt-PT" w:eastAsia="pt-PT" w:bidi="pt-PT"/>
      </w:rPr>
    </w:lvl>
    <w:lvl w:ilvl="5" w:tplc="A6DCC7BC">
      <w:numFmt w:val="bullet"/>
      <w:lvlText w:val="•"/>
      <w:lvlJc w:val="left"/>
      <w:pPr>
        <w:ind w:left="6703" w:hanging="298"/>
      </w:pPr>
      <w:rPr>
        <w:rFonts w:hint="default"/>
        <w:lang w:val="pt-PT" w:eastAsia="pt-PT" w:bidi="pt-PT"/>
      </w:rPr>
    </w:lvl>
    <w:lvl w:ilvl="6" w:tplc="FF144DB8">
      <w:numFmt w:val="bullet"/>
      <w:lvlText w:val="•"/>
      <w:lvlJc w:val="left"/>
      <w:pPr>
        <w:ind w:left="7759" w:hanging="298"/>
      </w:pPr>
      <w:rPr>
        <w:rFonts w:hint="default"/>
        <w:lang w:val="pt-PT" w:eastAsia="pt-PT" w:bidi="pt-PT"/>
      </w:rPr>
    </w:lvl>
    <w:lvl w:ilvl="7" w:tplc="1D629582">
      <w:numFmt w:val="bullet"/>
      <w:lvlText w:val="•"/>
      <w:lvlJc w:val="left"/>
      <w:pPr>
        <w:ind w:left="8816" w:hanging="298"/>
      </w:pPr>
      <w:rPr>
        <w:rFonts w:hint="default"/>
        <w:lang w:val="pt-PT" w:eastAsia="pt-PT" w:bidi="pt-PT"/>
      </w:rPr>
    </w:lvl>
    <w:lvl w:ilvl="8" w:tplc="07500CF6">
      <w:numFmt w:val="bullet"/>
      <w:lvlText w:val="•"/>
      <w:lvlJc w:val="left"/>
      <w:pPr>
        <w:ind w:left="9873" w:hanging="298"/>
      </w:pPr>
      <w:rPr>
        <w:rFonts w:hint="default"/>
        <w:lang w:val="pt-PT" w:eastAsia="pt-PT" w:bidi="pt-PT"/>
      </w:rPr>
    </w:lvl>
  </w:abstractNum>
  <w:abstractNum w:abstractNumId="6" w15:restartNumberingAfterBreak="0">
    <w:nsid w:val="2FF74AFA"/>
    <w:multiLevelType w:val="hybridMultilevel"/>
    <w:tmpl w:val="56F69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95D49"/>
    <w:multiLevelType w:val="hybridMultilevel"/>
    <w:tmpl w:val="16FC2700"/>
    <w:lvl w:ilvl="0" w:tplc="95265096">
      <w:start w:val="1"/>
      <w:numFmt w:val="decimal"/>
      <w:lvlText w:val="%1."/>
      <w:lvlJc w:val="left"/>
      <w:pPr>
        <w:ind w:left="1418" w:hanging="293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pt-PT" w:eastAsia="pt-PT" w:bidi="pt-PT"/>
      </w:rPr>
    </w:lvl>
    <w:lvl w:ilvl="1" w:tplc="FD8A5250">
      <w:numFmt w:val="bullet"/>
      <w:lvlText w:val="•"/>
      <w:lvlJc w:val="left"/>
      <w:pPr>
        <w:ind w:left="2476" w:hanging="293"/>
      </w:pPr>
      <w:rPr>
        <w:rFonts w:hint="default"/>
        <w:lang w:val="pt-PT" w:eastAsia="pt-PT" w:bidi="pt-PT"/>
      </w:rPr>
    </w:lvl>
    <w:lvl w:ilvl="2" w:tplc="5D6A3584">
      <w:numFmt w:val="bullet"/>
      <w:lvlText w:val="•"/>
      <w:lvlJc w:val="left"/>
      <w:pPr>
        <w:ind w:left="3533" w:hanging="293"/>
      </w:pPr>
      <w:rPr>
        <w:rFonts w:hint="default"/>
        <w:lang w:val="pt-PT" w:eastAsia="pt-PT" w:bidi="pt-PT"/>
      </w:rPr>
    </w:lvl>
    <w:lvl w:ilvl="3" w:tplc="4F66532E">
      <w:numFmt w:val="bullet"/>
      <w:lvlText w:val="•"/>
      <w:lvlJc w:val="left"/>
      <w:pPr>
        <w:ind w:left="4589" w:hanging="293"/>
      </w:pPr>
      <w:rPr>
        <w:rFonts w:hint="default"/>
        <w:lang w:val="pt-PT" w:eastAsia="pt-PT" w:bidi="pt-PT"/>
      </w:rPr>
    </w:lvl>
    <w:lvl w:ilvl="4" w:tplc="6EE6EBDE">
      <w:numFmt w:val="bullet"/>
      <w:lvlText w:val="•"/>
      <w:lvlJc w:val="left"/>
      <w:pPr>
        <w:ind w:left="5646" w:hanging="293"/>
      </w:pPr>
      <w:rPr>
        <w:rFonts w:hint="default"/>
        <w:lang w:val="pt-PT" w:eastAsia="pt-PT" w:bidi="pt-PT"/>
      </w:rPr>
    </w:lvl>
    <w:lvl w:ilvl="5" w:tplc="4E50AED4">
      <w:numFmt w:val="bullet"/>
      <w:lvlText w:val="•"/>
      <w:lvlJc w:val="left"/>
      <w:pPr>
        <w:ind w:left="6703" w:hanging="293"/>
      </w:pPr>
      <w:rPr>
        <w:rFonts w:hint="default"/>
        <w:lang w:val="pt-PT" w:eastAsia="pt-PT" w:bidi="pt-PT"/>
      </w:rPr>
    </w:lvl>
    <w:lvl w:ilvl="6" w:tplc="775EAE4E">
      <w:numFmt w:val="bullet"/>
      <w:lvlText w:val="•"/>
      <w:lvlJc w:val="left"/>
      <w:pPr>
        <w:ind w:left="7759" w:hanging="293"/>
      </w:pPr>
      <w:rPr>
        <w:rFonts w:hint="default"/>
        <w:lang w:val="pt-PT" w:eastAsia="pt-PT" w:bidi="pt-PT"/>
      </w:rPr>
    </w:lvl>
    <w:lvl w:ilvl="7" w:tplc="52DC15CA">
      <w:numFmt w:val="bullet"/>
      <w:lvlText w:val="•"/>
      <w:lvlJc w:val="left"/>
      <w:pPr>
        <w:ind w:left="8816" w:hanging="293"/>
      </w:pPr>
      <w:rPr>
        <w:rFonts w:hint="default"/>
        <w:lang w:val="pt-PT" w:eastAsia="pt-PT" w:bidi="pt-PT"/>
      </w:rPr>
    </w:lvl>
    <w:lvl w:ilvl="8" w:tplc="458440BC">
      <w:numFmt w:val="bullet"/>
      <w:lvlText w:val="•"/>
      <w:lvlJc w:val="left"/>
      <w:pPr>
        <w:ind w:left="9873" w:hanging="293"/>
      </w:pPr>
      <w:rPr>
        <w:rFonts w:hint="default"/>
        <w:lang w:val="pt-PT" w:eastAsia="pt-PT" w:bidi="pt-PT"/>
      </w:rPr>
    </w:lvl>
  </w:abstractNum>
  <w:abstractNum w:abstractNumId="8" w15:restartNumberingAfterBreak="0">
    <w:nsid w:val="310F4BE7"/>
    <w:multiLevelType w:val="hybridMultilevel"/>
    <w:tmpl w:val="454CDADA"/>
    <w:lvl w:ilvl="0" w:tplc="67827D02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color w:val="auto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1FD4A6D"/>
    <w:multiLevelType w:val="hybridMultilevel"/>
    <w:tmpl w:val="EA22AEB8"/>
    <w:lvl w:ilvl="0" w:tplc="550E952E">
      <w:start w:val="1"/>
      <w:numFmt w:val="decimal"/>
      <w:lvlText w:val="%1."/>
      <w:lvlJc w:val="left"/>
      <w:pPr>
        <w:ind w:left="1418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1" w:tplc="A8CAC44C">
      <w:numFmt w:val="bullet"/>
      <w:lvlText w:val="•"/>
      <w:lvlJc w:val="left"/>
      <w:pPr>
        <w:ind w:left="2476" w:hanging="262"/>
      </w:pPr>
      <w:rPr>
        <w:rFonts w:hint="default"/>
        <w:lang w:val="pt-PT" w:eastAsia="pt-PT" w:bidi="pt-PT"/>
      </w:rPr>
    </w:lvl>
    <w:lvl w:ilvl="2" w:tplc="1A22E004">
      <w:numFmt w:val="bullet"/>
      <w:lvlText w:val="•"/>
      <w:lvlJc w:val="left"/>
      <w:pPr>
        <w:ind w:left="3533" w:hanging="262"/>
      </w:pPr>
      <w:rPr>
        <w:rFonts w:hint="default"/>
        <w:lang w:val="pt-PT" w:eastAsia="pt-PT" w:bidi="pt-PT"/>
      </w:rPr>
    </w:lvl>
    <w:lvl w:ilvl="3" w:tplc="B33EC17E">
      <w:numFmt w:val="bullet"/>
      <w:lvlText w:val="•"/>
      <w:lvlJc w:val="left"/>
      <w:pPr>
        <w:ind w:left="4589" w:hanging="262"/>
      </w:pPr>
      <w:rPr>
        <w:rFonts w:hint="default"/>
        <w:lang w:val="pt-PT" w:eastAsia="pt-PT" w:bidi="pt-PT"/>
      </w:rPr>
    </w:lvl>
    <w:lvl w:ilvl="4" w:tplc="8FBA4B8C">
      <w:numFmt w:val="bullet"/>
      <w:lvlText w:val="•"/>
      <w:lvlJc w:val="left"/>
      <w:pPr>
        <w:ind w:left="5646" w:hanging="262"/>
      </w:pPr>
      <w:rPr>
        <w:rFonts w:hint="default"/>
        <w:lang w:val="pt-PT" w:eastAsia="pt-PT" w:bidi="pt-PT"/>
      </w:rPr>
    </w:lvl>
    <w:lvl w:ilvl="5" w:tplc="B3C4EE34">
      <w:numFmt w:val="bullet"/>
      <w:lvlText w:val="•"/>
      <w:lvlJc w:val="left"/>
      <w:pPr>
        <w:ind w:left="6703" w:hanging="262"/>
      </w:pPr>
      <w:rPr>
        <w:rFonts w:hint="default"/>
        <w:lang w:val="pt-PT" w:eastAsia="pt-PT" w:bidi="pt-PT"/>
      </w:rPr>
    </w:lvl>
    <w:lvl w:ilvl="6" w:tplc="C254BE3A">
      <w:numFmt w:val="bullet"/>
      <w:lvlText w:val="•"/>
      <w:lvlJc w:val="left"/>
      <w:pPr>
        <w:ind w:left="7759" w:hanging="262"/>
      </w:pPr>
      <w:rPr>
        <w:rFonts w:hint="default"/>
        <w:lang w:val="pt-PT" w:eastAsia="pt-PT" w:bidi="pt-PT"/>
      </w:rPr>
    </w:lvl>
    <w:lvl w:ilvl="7" w:tplc="3BC0AC96">
      <w:numFmt w:val="bullet"/>
      <w:lvlText w:val="•"/>
      <w:lvlJc w:val="left"/>
      <w:pPr>
        <w:ind w:left="8816" w:hanging="262"/>
      </w:pPr>
      <w:rPr>
        <w:rFonts w:hint="default"/>
        <w:lang w:val="pt-PT" w:eastAsia="pt-PT" w:bidi="pt-PT"/>
      </w:rPr>
    </w:lvl>
    <w:lvl w:ilvl="8" w:tplc="6228FF36">
      <w:numFmt w:val="bullet"/>
      <w:lvlText w:val="•"/>
      <w:lvlJc w:val="left"/>
      <w:pPr>
        <w:ind w:left="9873" w:hanging="262"/>
      </w:pPr>
      <w:rPr>
        <w:rFonts w:hint="default"/>
        <w:lang w:val="pt-PT" w:eastAsia="pt-PT" w:bidi="pt-PT"/>
      </w:rPr>
    </w:lvl>
  </w:abstractNum>
  <w:abstractNum w:abstractNumId="10" w15:restartNumberingAfterBreak="0">
    <w:nsid w:val="50EE7048"/>
    <w:multiLevelType w:val="hybridMultilevel"/>
    <w:tmpl w:val="D8F6F06A"/>
    <w:lvl w:ilvl="0" w:tplc="D0749924">
      <w:start w:val="3"/>
      <w:numFmt w:val="upperRoman"/>
      <w:lvlText w:val="%1"/>
      <w:lvlJc w:val="left"/>
      <w:pPr>
        <w:ind w:left="1819" w:hanging="341"/>
      </w:pPr>
      <w:rPr>
        <w:rFonts w:ascii="Arial" w:eastAsia="Times New Roman" w:hAnsi="Arial" w:cs="Arial" w:hint="default"/>
        <w:b/>
        <w:bCs/>
        <w:w w:val="99"/>
        <w:sz w:val="24"/>
        <w:szCs w:val="24"/>
        <w:lang w:val="pt-PT" w:eastAsia="pt-PT" w:bidi="pt-PT"/>
      </w:rPr>
    </w:lvl>
    <w:lvl w:ilvl="1" w:tplc="4704B352">
      <w:numFmt w:val="bullet"/>
      <w:lvlText w:val="•"/>
      <w:lvlJc w:val="left"/>
      <w:pPr>
        <w:ind w:left="2836" w:hanging="341"/>
      </w:pPr>
      <w:rPr>
        <w:rFonts w:hint="default"/>
        <w:lang w:val="pt-PT" w:eastAsia="pt-PT" w:bidi="pt-PT"/>
      </w:rPr>
    </w:lvl>
    <w:lvl w:ilvl="2" w:tplc="D500E99C">
      <w:numFmt w:val="bullet"/>
      <w:lvlText w:val="•"/>
      <w:lvlJc w:val="left"/>
      <w:pPr>
        <w:ind w:left="3853" w:hanging="341"/>
      </w:pPr>
      <w:rPr>
        <w:rFonts w:hint="default"/>
        <w:lang w:val="pt-PT" w:eastAsia="pt-PT" w:bidi="pt-PT"/>
      </w:rPr>
    </w:lvl>
    <w:lvl w:ilvl="3" w:tplc="88EAFD0A">
      <w:numFmt w:val="bullet"/>
      <w:lvlText w:val="•"/>
      <w:lvlJc w:val="left"/>
      <w:pPr>
        <w:ind w:left="4869" w:hanging="341"/>
      </w:pPr>
      <w:rPr>
        <w:rFonts w:hint="default"/>
        <w:lang w:val="pt-PT" w:eastAsia="pt-PT" w:bidi="pt-PT"/>
      </w:rPr>
    </w:lvl>
    <w:lvl w:ilvl="4" w:tplc="2F228C82">
      <w:numFmt w:val="bullet"/>
      <w:lvlText w:val="•"/>
      <w:lvlJc w:val="left"/>
      <w:pPr>
        <w:ind w:left="5886" w:hanging="341"/>
      </w:pPr>
      <w:rPr>
        <w:rFonts w:hint="default"/>
        <w:lang w:val="pt-PT" w:eastAsia="pt-PT" w:bidi="pt-PT"/>
      </w:rPr>
    </w:lvl>
    <w:lvl w:ilvl="5" w:tplc="C2E8BD0E">
      <w:numFmt w:val="bullet"/>
      <w:lvlText w:val="•"/>
      <w:lvlJc w:val="left"/>
      <w:pPr>
        <w:ind w:left="6903" w:hanging="341"/>
      </w:pPr>
      <w:rPr>
        <w:rFonts w:hint="default"/>
        <w:lang w:val="pt-PT" w:eastAsia="pt-PT" w:bidi="pt-PT"/>
      </w:rPr>
    </w:lvl>
    <w:lvl w:ilvl="6" w:tplc="565433CA">
      <w:numFmt w:val="bullet"/>
      <w:lvlText w:val="•"/>
      <w:lvlJc w:val="left"/>
      <w:pPr>
        <w:ind w:left="7919" w:hanging="341"/>
      </w:pPr>
      <w:rPr>
        <w:rFonts w:hint="default"/>
        <w:lang w:val="pt-PT" w:eastAsia="pt-PT" w:bidi="pt-PT"/>
      </w:rPr>
    </w:lvl>
    <w:lvl w:ilvl="7" w:tplc="1AE2D82E">
      <w:numFmt w:val="bullet"/>
      <w:lvlText w:val="•"/>
      <w:lvlJc w:val="left"/>
      <w:pPr>
        <w:ind w:left="8936" w:hanging="341"/>
      </w:pPr>
      <w:rPr>
        <w:rFonts w:hint="default"/>
        <w:lang w:val="pt-PT" w:eastAsia="pt-PT" w:bidi="pt-PT"/>
      </w:rPr>
    </w:lvl>
    <w:lvl w:ilvl="8" w:tplc="E7FC5DB4">
      <w:numFmt w:val="bullet"/>
      <w:lvlText w:val="•"/>
      <w:lvlJc w:val="left"/>
      <w:pPr>
        <w:ind w:left="9953" w:hanging="341"/>
      </w:pPr>
      <w:rPr>
        <w:rFonts w:hint="default"/>
        <w:lang w:val="pt-PT" w:eastAsia="pt-PT" w:bidi="pt-PT"/>
      </w:rPr>
    </w:lvl>
  </w:abstractNum>
  <w:abstractNum w:abstractNumId="11" w15:restartNumberingAfterBreak="0">
    <w:nsid w:val="5A1402B9"/>
    <w:multiLevelType w:val="hybridMultilevel"/>
    <w:tmpl w:val="43E630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8F75AC"/>
    <w:multiLevelType w:val="hybridMultilevel"/>
    <w:tmpl w:val="43E630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60F2B"/>
    <w:multiLevelType w:val="hybridMultilevel"/>
    <w:tmpl w:val="1CE49D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772291"/>
    <w:multiLevelType w:val="hybridMultilevel"/>
    <w:tmpl w:val="B45A7A3E"/>
    <w:lvl w:ilvl="0" w:tplc="87D0A61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7EF30C8C"/>
    <w:multiLevelType w:val="hybridMultilevel"/>
    <w:tmpl w:val="F2E2759A"/>
    <w:lvl w:ilvl="0" w:tplc="27B6E216">
      <w:start w:val="1"/>
      <w:numFmt w:val="decimal"/>
      <w:lvlText w:val="%1."/>
      <w:lvlJc w:val="left"/>
      <w:pPr>
        <w:ind w:left="1418" w:hanging="286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pt-PT" w:eastAsia="pt-PT" w:bidi="pt-PT"/>
      </w:rPr>
    </w:lvl>
    <w:lvl w:ilvl="1" w:tplc="22F8D36E">
      <w:numFmt w:val="bullet"/>
      <w:lvlText w:val="•"/>
      <w:lvlJc w:val="left"/>
      <w:pPr>
        <w:ind w:left="2476" w:hanging="286"/>
      </w:pPr>
      <w:rPr>
        <w:rFonts w:hint="default"/>
        <w:lang w:val="pt-PT" w:eastAsia="pt-PT" w:bidi="pt-PT"/>
      </w:rPr>
    </w:lvl>
    <w:lvl w:ilvl="2" w:tplc="DC6A7350">
      <w:numFmt w:val="bullet"/>
      <w:lvlText w:val="•"/>
      <w:lvlJc w:val="left"/>
      <w:pPr>
        <w:ind w:left="3533" w:hanging="286"/>
      </w:pPr>
      <w:rPr>
        <w:rFonts w:hint="default"/>
        <w:lang w:val="pt-PT" w:eastAsia="pt-PT" w:bidi="pt-PT"/>
      </w:rPr>
    </w:lvl>
    <w:lvl w:ilvl="3" w:tplc="60D4FDA2">
      <w:numFmt w:val="bullet"/>
      <w:lvlText w:val="•"/>
      <w:lvlJc w:val="left"/>
      <w:pPr>
        <w:ind w:left="4589" w:hanging="286"/>
      </w:pPr>
      <w:rPr>
        <w:rFonts w:hint="default"/>
        <w:lang w:val="pt-PT" w:eastAsia="pt-PT" w:bidi="pt-PT"/>
      </w:rPr>
    </w:lvl>
    <w:lvl w:ilvl="4" w:tplc="DB7818AE">
      <w:numFmt w:val="bullet"/>
      <w:lvlText w:val="•"/>
      <w:lvlJc w:val="left"/>
      <w:pPr>
        <w:ind w:left="5646" w:hanging="286"/>
      </w:pPr>
      <w:rPr>
        <w:rFonts w:hint="default"/>
        <w:lang w:val="pt-PT" w:eastAsia="pt-PT" w:bidi="pt-PT"/>
      </w:rPr>
    </w:lvl>
    <w:lvl w:ilvl="5" w:tplc="4B22DD7A">
      <w:numFmt w:val="bullet"/>
      <w:lvlText w:val="•"/>
      <w:lvlJc w:val="left"/>
      <w:pPr>
        <w:ind w:left="6703" w:hanging="286"/>
      </w:pPr>
      <w:rPr>
        <w:rFonts w:hint="default"/>
        <w:lang w:val="pt-PT" w:eastAsia="pt-PT" w:bidi="pt-PT"/>
      </w:rPr>
    </w:lvl>
    <w:lvl w:ilvl="6" w:tplc="44B08766">
      <w:numFmt w:val="bullet"/>
      <w:lvlText w:val="•"/>
      <w:lvlJc w:val="left"/>
      <w:pPr>
        <w:ind w:left="7759" w:hanging="286"/>
      </w:pPr>
      <w:rPr>
        <w:rFonts w:hint="default"/>
        <w:lang w:val="pt-PT" w:eastAsia="pt-PT" w:bidi="pt-PT"/>
      </w:rPr>
    </w:lvl>
    <w:lvl w:ilvl="7" w:tplc="E05E2F24">
      <w:numFmt w:val="bullet"/>
      <w:lvlText w:val="•"/>
      <w:lvlJc w:val="left"/>
      <w:pPr>
        <w:ind w:left="8816" w:hanging="286"/>
      </w:pPr>
      <w:rPr>
        <w:rFonts w:hint="default"/>
        <w:lang w:val="pt-PT" w:eastAsia="pt-PT" w:bidi="pt-PT"/>
      </w:rPr>
    </w:lvl>
    <w:lvl w:ilvl="8" w:tplc="F5E868A0">
      <w:numFmt w:val="bullet"/>
      <w:lvlText w:val="•"/>
      <w:lvlJc w:val="left"/>
      <w:pPr>
        <w:ind w:left="9873" w:hanging="286"/>
      </w:pPr>
      <w:rPr>
        <w:rFonts w:hint="default"/>
        <w:lang w:val="pt-PT" w:eastAsia="pt-PT" w:bidi="pt-P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7"/>
  </w:num>
  <w:num w:numId="5">
    <w:abstractNumId w:val="15"/>
  </w:num>
  <w:num w:numId="6">
    <w:abstractNumId w:val="5"/>
  </w:num>
  <w:num w:numId="7">
    <w:abstractNumId w:val="14"/>
  </w:num>
  <w:num w:numId="8">
    <w:abstractNumId w:val="2"/>
  </w:num>
  <w:num w:numId="9">
    <w:abstractNumId w:val="6"/>
  </w:num>
  <w:num w:numId="10">
    <w:abstractNumId w:val="11"/>
  </w:num>
  <w:num w:numId="11">
    <w:abstractNumId w:val="12"/>
  </w:num>
  <w:num w:numId="12">
    <w:abstractNumId w:val="4"/>
  </w:num>
  <w:num w:numId="13">
    <w:abstractNumId w:val="13"/>
  </w:num>
  <w:num w:numId="14">
    <w:abstractNumId w:val="8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3D8"/>
    <w:rsid w:val="00001C8F"/>
    <w:rsid w:val="000108F6"/>
    <w:rsid w:val="0002310A"/>
    <w:rsid w:val="00030485"/>
    <w:rsid w:val="000320CA"/>
    <w:rsid w:val="00043B3B"/>
    <w:rsid w:val="00044C0A"/>
    <w:rsid w:val="00051D57"/>
    <w:rsid w:val="00060B74"/>
    <w:rsid w:val="00093A37"/>
    <w:rsid w:val="00095E9C"/>
    <w:rsid w:val="000A0FAD"/>
    <w:rsid w:val="000D07C7"/>
    <w:rsid w:val="000E3B94"/>
    <w:rsid w:val="00106FB5"/>
    <w:rsid w:val="00137DF3"/>
    <w:rsid w:val="001469BB"/>
    <w:rsid w:val="0018674E"/>
    <w:rsid w:val="001A406B"/>
    <w:rsid w:val="001A4DD4"/>
    <w:rsid w:val="001A5D1E"/>
    <w:rsid w:val="001F3FBC"/>
    <w:rsid w:val="001F5C16"/>
    <w:rsid w:val="00200D55"/>
    <w:rsid w:val="002125F5"/>
    <w:rsid w:val="00213E69"/>
    <w:rsid w:val="00226F5C"/>
    <w:rsid w:val="00231BD3"/>
    <w:rsid w:val="00235DAC"/>
    <w:rsid w:val="00255BE4"/>
    <w:rsid w:val="0026047E"/>
    <w:rsid w:val="00262144"/>
    <w:rsid w:val="00283752"/>
    <w:rsid w:val="00285E63"/>
    <w:rsid w:val="002C2487"/>
    <w:rsid w:val="002C3CC2"/>
    <w:rsid w:val="002F6A8A"/>
    <w:rsid w:val="003002CB"/>
    <w:rsid w:val="0033129A"/>
    <w:rsid w:val="003421A2"/>
    <w:rsid w:val="00353B8F"/>
    <w:rsid w:val="00373691"/>
    <w:rsid w:val="003D09D4"/>
    <w:rsid w:val="003D379F"/>
    <w:rsid w:val="003E48FE"/>
    <w:rsid w:val="0040616A"/>
    <w:rsid w:val="0041328B"/>
    <w:rsid w:val="004156A9"/>
    <w:rsid w:val="004246A0"/>
    <w:rsid w:val="004251B7"/>
    <w:rsid w:val="00434D7A"/>
    <w:rsid w:val="004407AF"/>
    <w:rsid w:val="004577C2"/>
    <w:rsid w:val="00493B36"/>
    <w:rsid w:val="004C1B99"/>
    <w:rsid w:val="004C5AD4"/>
    <w:rsid w:val="004E7564"/>
    <w:rsid w:val="004F2653"/>
    <w:rsid w:val="004F37ED"/>
    <w:rsid w:val="005268DE"/>
    <w:rsid w:val="005321CE"/>
    <w:rsid w:val="00532AC0"/>
    <w:rsid w:val="0053484F"/>
    <w:rsid w:val="00543B15"/>
    <w:rsid w:val="005467FF"/>
    <w:rsid w:val="00565213"/>
    <w:rsid w:val="00593412"/>
    <w:rsid w:val="00594384"/>
    <w:rsid w:val="00597F60"/>
    <w:rsid w:val="005A3A9B"/>
    <w:rsid w:val="005B1B42"/>
    <w:rsid w:val="005C0097"/>
    <w:rsid w:val="005E7D4F"/>
    <w:rsid w:val="005E7D7E"/>
    <w:rsid w:val="005F36C2"/>
    <w:rsid w:val="00622762"/>
    <w:rsid w:val="006263E4"/>
    <w:rsid w:val="00632E2B"/>
    <w:rsid w:val="006401D9"/>
    <w:rsid w:val="00642E40"/>
    <w:rsid w:val="00645527"/>
    <w:rsid w:val="006671E0"/>
    <w:rsid w:val="006672E8"/>
    <w:rsid w:val="00673DC0"/>
    <w:rsid w:val="00676A04"/>
    <w:rsid w:val="00680FAB"/>
    <w:rsid w:val="00683689"/>
    <w:rsid w:val="00684BA6"/>
    <w:rsid w:val="00695759"/>
    <w:rsid w:val="006970F1"/>
    <w:rsid w:val="006B3CCB"/>
    <w:rsid w:val="006C10F3"/>
    <w:rsid w:val="006D4CEC"/>
    <w:rsid w:val="006E5984"/>
    <w:rsid w:val="00701391"/>
    <w:rsid w:val="007034EE"/>
    <w:rsid w:val="00746C89"/>
    <w:rsid w:val="00747158"/>
    <w:rsid w:val="00756C96"/>
    <w:rsid w:val="007654B5"/>
    <w:rsid w:val="0076691F"/>
    <w:rsid w:val="007669F6"/>
    <w:rsid w:val="00767137"/>
    <w:rsid w:val="00781D3A"/>
    <w:rsid w:val="007A25C7"/>
    <w:rsid w:val="007A5613"/>
    <w:rsid w:val="007B7721"/>
    <w:rsid w:val="007C388B"/>
    <w:rsid w:val="007D0F47"/>
    <w:rsid w:val="007E0D27"/>
    <w:rsid w:val="007E5482"/>
    <w:rsid w:val="007F50B1"/>
    <w:rsid w:val="0080585F"/>
    <w:rsid w:val="00811A74"/>
    <w:rsid w:val="00824CE1"/>
    <w:rsid w:val="00825B70"/>
    <w:rsid w:val="00834CCD"/>
    <w:rsid w:val="008577A7"/>
    <w:rsid w:val="00857834"/>
    <w:rsid w:val="008832AD"/>
    <w:rsid w:val="008861D6"/>
    <w:rsid w:val="008C231D"/>
    <w:rsid w:val="008D0ABD"/>
    <w:rsid w:val="008D4473"/>
    <w:rsid w:val="008F0EBF"/>
    <w:rsid w:val="008F7D2C"/>
    <w:rsid w:val="00906C6A"/>
    <w:rsid w:val="009517ED"/>
    <w:rsid w:val="00963F39"/>
    <w:rsid w:val="009678FE"/>
    <w:rsid w:val="009777B2"/>
    <w:rsid w:val="00986F7D"/>
    <w:rsid w:val="00992E4B"/>
    <w:rsid w:val="009B5598"/>
    <w:rsid w:val="009B60F5"/>
    <w:rsid w:val="009E0D89"/>
    <w:rsid w:val="00A06342"/>
    <w:rsid w:val="00A07195"/>
    <w:rsid w:val="00A20BF6"/>
    <w:rsid w:val="00A222C1"/>
    <w:rsid w:val="00A61376"/>
    <w:rsid w:val="00A662E1"/>
    <w:rsid w:val="00A803FA"/>
    <w:rsid w:val="00A82513"/>
    <w:rsid w:val="00A83026"/>
    <w:rsid w:val="00AA6640"/>
    <w:rsid w:val="00AC5A46"/>
    <w:rsid w:val="00AC62AA"/>
    <w:rsid w:val="00B02DD8"/>
    <w:rsid w:val="00B04457"/>
    <w:rsid w:val="00B2584E"/>
    <w:rsid w:val="00B30920"/>
    <w:rsid w:val="00B40BA5"/>
    <w:rsid w:val="00B45183"/>
    <w:rsid w:val="00B527E2"/>
    <w:rsid w:val="00B80F6F"/>
    <w:rsid w:val="00BA07DA"/>
    <w:rsid w:val="00BA1775"/>
    <w:rsid w:val="00BA7BFB"/>
    <w:rsid w:val="00BB46C1"/>
    <w:rsid w:val="00BC7D0B"/>
    <w:rsid w:val="00BE558D"/>
    <w:rsid w:val="00BE70B9"/>
    <w:rsid w:val="00BF0F3B"/>
    <w:rsid w:val="00C10A13"/>
    <w:rsid w:val="00C53A75"/>
    <w:rsid w:val="00C80161"/>
    <w:rsid w:val="00C87909"/>
    <w:rsid w:val="00CA091D"/>
    <w:rsid w:val="00CC1D4B"/>
    <w:rsid w:val="00CE1ED5"/>
    <w:rsid w:val="00CF139F"/>
    <w:rsid w:val="00D10D18"/>
    <w:rsid w:val="00D10DFB"/>
    <w:rsid w:val="00D473F4"/>
    <w:rsid w:val="00D5345D"/>
    <w:rsid w:val="00DA507D"/>
    <w:rsid w:val="00DC5EAF"/>
    <w:rsid w:val="00DD01F7"/>
    <w:rsid w:val="00DE0DDE"/>
    <w:rsid w:val="00DF03D8"/>
    <w:rsid w:val="00E23554"/>
    <w:rsid w:val="00E32923"/>
    <w:rsid w:val="00E43958"/>
    <w:rsid w:val="00E455AD"/>
    <w:rsid w:val="00E62908"/>
    <w:rsid w:val="00E9388A"/>
    <w:rsid w:val="00EB073A"/>
    <w:rsid w:val="00EC7ACF"/>
    <w:rsid w:val="00EE0D62"/>
    <w:rsid w:val="00F00D48"/>
    <w:rsid w:val="00F073D4"/>
    <w:rsid w:val="00F45BEF"/>
    <w:rsid w:val="00F53AEC"/>
    <w:rsid w:val="00F9177C"/>
    <w:rsid w:val="00FA531B"/>
    <w:rsid w:val="00FA694E"/>
    <w:rsid w:val="00FC7C4A"/>
    <w:rsid w:val="00FE7FD1"/>
    <w:rsid w:val="00FF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4A69962"/>
  <w15:docId w15:val="{B9B5F0D2-3EC5-4646-A4C8-71F330077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90"/>
      <w:ind w:left="1418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803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803F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41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nhideWhenUsed/>
    <w:rsid w:val="001F5C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F5C16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1F5C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F5C16"/>
    <w:rPr>
      <w:rFonts w:ascii="Times New Roman" w:eastAsia="Times New Roman" w:hAnsi="Times New Roman" w:cs="Times New Roman"/>
      <w:lang w:val="pt-PT" w:eastAsia="pt-PT" w:bidi="pt-PT"/>
    </w:rPr>
  </w:style>
  <w:style w:type="paragraph" w:customStyle="1" w:styleId="Standard">
    <w:name w:val="Standard"/>
    <w:qFormat/>
    <w:rsid w:val="00EE0D62"/>
    <w:pPr>
      <w:widowControl/>
      <w:suppressAutoHyphens/>
      <w:autoSpaceDE/>
      <w:spacing w:line="360" w:lineRule="auto"/>
      <w:textAlignment w:val="baseline"/>
    </w:pPr>
    <w:rPr>
      <w:rFonts w:ascii="Calibri" w:eastAsia="Calibri" w:hAnsi="Calibri" w:cs="Calibri"/>
      <w:kern w:val="3"/>
      <w:lang w:val="pt-BR" w:eastAsia="zh-CN"/>
    </w:rPr>
  </w:style>
  <w:style w:type="paragraph" w:customStyle="1" w:styleId="Textbody">
    <w:name w:val="Text body"/>
    <w:basedOn w:val="Standard"/>
    <w:rsid w:val="00262144"/>
    <w:pPr>
      <w:spacing w:after="120"/>
    </w:pPr>
  </w:style>
  <w:style w:type="paragraph" w:customStyle="1" w:styleId="TableContents">
    <w:name w:val="Table Contents"/>
    <w:basedOn w:val="Standard"/>
    <w:rsid w:val="00262144"/>
    <w:pPr>
      <w:suppressLineNumbers/>
    </w:pPr>
  </w:style>
  <w:style w:type="paragraph" w:customStyle="1" w:styleId="western">
    <w:name w:val="western"/>
    <w:basedOn w:val="Normal"/>
    <w:qFormat/>
    <w:rsid w:val="00F45BEF"/>
    <w:pPr>
      <w:widowControl/>
      <w:suppressAutoHyphens/>
      <w:autoSpaceDE/>
      <w:autoSpaceDN/>
      <w:spacing w:before="280" w:after="280"/>
    </w:pPr>
    <w:rPr>
      <w:sz w:val="24"/>
      <w:szCs w:val="24"/>
      <w:lang w:val="pt-BR" w:eastAsia="zh-CN" w:bidi="ar-SA"/>
    </w:rPr>
  </w:style>
  <w:style w:type="character" w:customStyle="1" w:styleId="st">
    <w:name w:val="st"/>
    <w:basedOn w:val="Fontepargpadro"/>
    <w:rsid w:val="00137DF3"/>
  </w:style>
  <w:style w:type="table" w:styleId="Tabelacomgrade">
    <w:name w:val="Table Grid"/>
    <w:basedOn w:val="Tabelanormal"/>
    <w:uiPriority w:val="39"/>
    <w:rsid w:val="00137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01F7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803F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 w:eastAsia="pt-PT" w:bidi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803F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 w:eastAsia="pt-PT" w:bidi="pt-PT"/>
    </w:rPr>
  </w:style>
  <w:style w:type="character" w:styleId="Forte">
    <w:name w:val="Strong"/>
    <w:qFormat/>
    <w:rsid w:val="00A803FA"/>
    <w:rPr>
      <w:b/>
      <w:bCs/>
    </w:rPr>
  </w:style>
  <w:style w:type="character" w:styleId="Hyperlink">
    <w:name w:val="Hyperlink"/>
    <w:uiPriority w:val="99"/>
    <w:unhideWhenUsed/>
    <w:rsid w:val="00A803F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0FA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0FAD"/>
    <w:rPr>
      <w:rFonts w:ascii="Segoe UI" w:eastAsia="Times New Roman" w:hAnsi="Segoe UI" w:cs="Segoe UI"/>
      <w:sz w:val="18"/>
      <w:szCs w:val="18"/>
      <w:lang w:val="pt-PT" w:eastAsia="pt-PT" w:bidi="pt-PT"/>
    </w:rPr>
  </w:style>
  <w:style w:type="paragraph" w:styleId="NormalWeb">
    <w:name w:val="Normal (Web)"/>
    <w:basedOn w:val="Normal"/>
    <w:uiPriority w:val="99"/>
    <w:semiHidden/>
    <w:unhideWhenUsed/>
    <w:rsid w:val="00C8790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Fontepargpadro2">
    <w:name w:val="Fonte parág. padrão2"/>
    <w:rsid w:val="006970F1"/>
  </w:style>
  <w:style w:type="paragraph" w:customStyle="1" w:styleId="Contedodatabela">
    <w:name w:val="Conteúdo da tabela"/>
    <w:basedOn w:val="Standard"/>
    <w:qFormat/>
    <w:rsid w:val="00593412"/>
    <w:pPr>
      <w:suppressLineNumbers/>
      <w:autoSpaceDN/>
      <w:spacing w:after="200" w:line="276" w:lineRule="auto"/>
      <w:textAlignment w:val="auto"/>
    </w:pPr>
    <w:rPr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3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B1BBB-1669-48E9-8BF7-C6FE96A57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2496</Words>
  <Characters>13482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DETRAN-PR</Company>
  <LinksUpToDate>false</LinksUpToDate>
  <CharactersWithSpaces>15947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Ferreira da Silva</dc:creator>
  <cp:lastModifiedBy>Ultrabook</cp:lastModifiedBy>
  <cp:revision>3</cp:revision>
  <cp:lastPrinted>2020-06-09T13:03:00Z</cp:lastPrinted>
  <dcterms:created xsi:type="dcterms:W3CDTF">2020-07-02T14:13:00Z</dcterms:created>
  <dcterms:modified xsi:type="dcterms:W3CDTF">2020-07-02T18:09:00Z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2020-02-13T00:00:00Z</vt:filetime>
  </property>
  <property fmtid="{D5CDD505-2E9C-101B-9397-08002B2CF9AE}" pid="3" name="LastSaved">
    <vt:filetime>2020-02-13T00:00:00Z</vt:filetime>
  </property>
</Properties>
</file>